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06C8" w14:textId="0F212FAB" w:rsidR="00A16542" w:rsidRPr="00F46AD4" w:rsidRDefault="00F46AD4" w:rsidP="00781989">
      <w:pPr>
        <w:spacing w:before="120" w:after="0" w:line="276" w:lineRule="auto"/>
        <w:jc w:val="center"/>
        <w:rPr>
          <w:rFonts w:ascii="Palatino Linotype" w:hAnsi="Palatino Linotype" w:cs="Times New Roman"/>
          <w:b/>
          <w:color w:val="0070C0"/>
          <w:sz w:val="28"/>
          <w:szCs w:val="28"/>
          <w:lang w:val="en-US"/>
        </w:rPr>
      </w:pPr>
      <w:r w:rsidRPr="00F46AD4">
        <w:rPr>
          <w:rFonts w:ascii="Palatino Linotype" w:hAnsi="Palatino Linotype" w:cs="Times New Roman"/>
          <w:b/>
          <w:color w:val="0070C0"/>
          <w:sz w:val="28"/>
          <w:szCs w:val="28"/>
          <w:lang w:val="en-US"/>
        </w:rPr>
        <w:t xml:space="preserve">DU XUÂN 2026 </w:t>
      </w:r>
      <w:r>
        <w:rPr>
          <w:rFonts w:ascii="Palatino Linotype" w:hAnsi="Palatino Linotype" w:cs="Times New Roman"/>
          <w:b/>
          <w:color w:val="0070C0"/>
          <w:sz w:val="28"/>
          <w:szCs w:val="28"/>
          <w:lang w:val="en-US"/>
        </w:rPr>
        <w:t>–</w:t>
      </w:r>
      <w:r w:rsidRPr="00F46AD4">
        <w:rPr>
          <w:rFonts w:ascii="Palatino Linotype" w:hAnsi="Palatino Linotype" w:cs="Times New Roman"/>
          <w:b/>
          <w:color w:val="0070C0"/>
          <w:sz w:val="28"/>
          <w:szCs w:val="28"/>
          <w:lang w:val="en-US"/>
        </w:rPr>
        <w:t xml:space="preserve"> </w:t>
      </w:r>
      <w:r>
        <w:rPr>
          <w:rFonts w:ascii="Palatino Linotype" w:hAnsi="Palatino Linotype" w:cs="Times New Roman"/>
          <w:b/>
          <w:color w:val="0070C0"/>
          <w:sz w:val="28"/>
          <w:szCs w:val="28"/>
          <w:lang w:val="en-US"/>
        </w:rPr>
        <w:t>“</w:t>
      </w:r>
      <w:proofErr w:type="spellStart"/>
      <w:r w:rsidRPr="00F46AD4">
        <w:rPr>
          <w:rFonts w:ascii="Palatino Linotype" w:hAnsi="Palatino Linotype" w:cs="Times New Roman"/>
          <w:b/>
          <w:i/>
          <w:iCs/>
          <w:color w:val="0070C0"/>
          <w:sz w:val="28"/>
          <w:szCs w:val="28"/>
          <w:lang w:val="en-US"/>
        </w:rPr>
        <w:t>Hành</w:t>
      </w:r>
      <w:proofErr w:type="spellEnd"/>
      <w:r w:rsidRPr="00F46AD4">
        <w:rPr>
          <w:rFonts w:ascii="Palatino Linotype" w:hAnsi="Palatino Linotype" w:cs="Times New Roman"/>
          <w:b/>
          <w:i/>
          <w:iCs/>
          <w:color w:val="0070C0"/>
          <w:sz w:val="28"/>
          <w:szCs w:val="28"/>
          <w:lang w:val="en-US"/>
        </w:rPr>
        <w:t xml:space="preserve"> </w:t>
      </w:r>
      <w:proofErr w:type="spellStart"/>
      <w:r w:rsidRPr="00F46AD4">
        <w:rPr>
          <w:rFonts w:ascii="Palatino Linotype" w:hAnsi="Palatino Linotype" w:cs="Times New Roman"/>
          <w:b/>
          <w:i/>
          <w:iCs/>
          <w:color w:val="0070C0"/>
          <w:sz w:val="28"/>
          <w:szCs w:val="28"/>
          <w:lang w:val="en-US"/>
        </w:rPr>
        <w:t>Trình</w:t>
      </w:r>
      <w:proofErr w:type="spellEnd"/>
      <w:r w:rsidRPr="00F46AD4">
        <w:rPr>
          <w:rFonts w:ascii="Palatino Linotype" w:hAnsi="Palatino Linotype" w:cs="Times New Roman"/>
          <w:b/>
          <w:i/>
          <w:iCs/>
          <w:color w:val="0070C0"/>
          <w:sz w:val="28"/>
          <w:szCs w:val="28"/>
          <w:lang w:val="en-US"/>
        </w:rPr>
        <w:t xml:space="preserve"> </w:t>
      </w:r>
      <w:proofErr w:type="spellStart"/>
      <w:r w:rsidRPr="00F46AD4">
        <w:rPr>
          <w:rFonts w:ascii="Palatino Linotype" w:hAnsi="Palatino Linotype" w:cs="Times New Roman"/>
          <w:b/>
          <w:i/>
          <w:iCs/>
          <w:color w:val="0070C0"/>
          <w:sz w:val="28"/>
          <w:szCs w:val="28"/>
          <w:lang w:val="en-US"/>
        </w:rPr>
        <w:t>Hướng</w:t>
      </w:r>
      <w:proofErr w:type="spellEnd"/>
      <w:r w:rsidRPr="00F46AD4">
        <w:rPr>
          <w:rFonts w:ascii="Palatino Linotype" w:hAnsi="Palatino Linotype" w:cs="Times New Roman"/>
          <w:b/>
          <w:i/>
          <w:iCs/>
          <w:color w:val="0070C0"/>
          <w:sz w:val="28"/>
          <w:szCs w:val="28"/>
          <w:lang w:val="en-US"/>
        </w:rPr>
        <w:t xml:space="preserve"> Tâm - </w:t>
      </w:r>
      <w:proofErr w:type="spellStart"/>
      <w:r w:rsidRPr="00F46AD4">
        <w:rPr>
          <w:rFonts w:ascii="Palatino Linotype" w:hAnsi="Palatino Linotype" w:cs="Times New Roman"/>
          <w:b/>
          <w:i/>
          <w:iCs/>
          <w:color w:val="0070C0"/>
          <w:sz w:val="28"/>
          <w:szCs w:val="28"/>
          <w:lang w:val="en-US"/>
        </w:rPr>
        <w:t>Khởi</w:t>
      </w:r>
      <w:proofErr w:type="spellEnd"/>
      <w:r w:rsidRPr="00F46AD4">
        <w:rPr>
          <w:rFonts w:ascii="Palatino Linotype" w:hAnsi="Palatino Linotype" w:cs="Times New Roman"/>
          <w:b/>
          <w:i/>
          <w:iCs/>
          <w:color w:val="0070C0"/>
          <w:sz w:val="28"/>
          <w:szCs w:val="28"/>
          <w:lang w:val="en-US"/>
        </w:rPr>
        <w:t xml:space="preserve"> </w:t>
      </w:r>
      <w:proofErr w:type="spellStart"/>
      <w:r w:rsidRPr="00F46AD4">
        <w:rPr>
          <w:rFonts w:ascii="Palatino Linotype" w:hAnsi="Palatino Linotype" w:cs="Times New Roman"/>
          <w:b/>
          <w:i/>
          <w:iCs/>
          <w:color w:val="0070C0"/>
          <w:sz w:val="28"/>
          <w:szCs w:val="28"/>
          <w:lang w:val="en-US"/>
        </w:rPr>
        <w:t>Đầu</w:t>
      </w:r>
      <w:proofErr w:type="spellEnd"/>
      <w:r w:rsidRPr="00F46AD4">
        <w:rPr>
          <w:rFonts w:ascii="Palatino Linotype" w:hAnsi="Palatino Linotype" w:cs="Times New Roman"/>
          <w:b/>
          <w:i/>
          <w:iCs/>
          <w:color w:val="0070C0"/>
          <w:sz w:val="28"/>
          <w:szCs w:val="28"/>
          <w:lang w:val="en-US"/>
        </w:rPr>
        <w:t xml:space="preserve"> Thịnh Vượng</w:t>
      </w:r>
      <w:r>
        <w:rPr>
          <w:rFonts w:ascii="Palatino Linotype" w:hAnsi="Palatino Linotype" w:cs="Times New Roman"/>
          <w:b/>
          <w:i/>
          <w:iCs/>
          <w:color w:val="0070C0"/>
          <w:sz w:val="28"/>
          <w:szCs w:val="28"/>
          <w:lang w:val="en-US"/>
        </w:rPr>
        <w:t>”</w:t>
      </w:r>
    </w:p>
    <w:p w14:paraId="338B0478" w14:textId="530D6DBA" w:rsidR="00A16542" w:rsidRPr="00171F1D" w:rsidRDefault="00F46AD4" w:rsidP="00FF0BED">
      <w:pPr>
        <w:spacing w:after="0" w:line="276" w:lineRule="auto"/>
        <w:jc w:val="center"/>
        <w:rPr>
          <w:rFonts w:ascii="Palatino Linotype" w:hAnsi="Palatino Linotype" w:cs="Times New Roman"/>
          <w:b/>
          <w:bCs/>
          <w:caps/>
          <w:color w:val="C00000"/>
          <w:sz w:val="44"/>
          <w:szCs w:val="44"/>
        </w:rPr>
      </w:pPr>
      <w:r w:rsidRPr="00171F1D">
        <w:rPr>
          <w:rFonts w:ascii="Palatino Linotype" w:hAnsi="Palatino Linotype" w:cs="Times New Roman"/>
          <w:b/>
          <w:bCs/>
          <w:caps/>
          <w:color w:val="C00000"/>
          <w:sz w:val="44"/>
          <w:szCs w:val="44"/>
          <w:lang w:val="en-US"/>
        </w:rPr>
        <w:t xml:space="preserve">HÀ NỘI - </w:t>
      </w:r>
      <w:r w:rsidR="00171F1D" w:rsidRPr="00171F1D">
        <w:rPr>
          <w:rFonts w:ascii="Palatino Linotype" w:hAnsi="Palatino Linotype" w:cs="Times New Roman"/>
          <w:b/>
          <w:bCs/>
          <w:caps/>
          <w:color w:val="C00000"/>
          <w:sz w:val="44"/>
          <w:szCs w:val="44"/>
          <w:lang w:val="en-US"/>
        </w:rPr>
        <w:t>YÊN TỬ - CHÙA BA VÀNG</w:t>
      </w:r>
      <w:r w:rsidR="00171F1D" w:rsidRPr="00171F1D">
        <w:rPr>
          <w:rFonts w:ascii="Palatino Linotype" w:hAnsi="Palatino Linotype" w:cs="Times New Roman"/>
          <w:b/>
          <w:bCs/>
          <w:caps/>
          <w:color w:val="C00000"/>
          <w:sz w:val="44"/>
          <w:szCs w:val="44"/>
          <w:lang w:val="en-US"/>
        </w:rPr>
        <w:t xml:space="preserve"> </w:t>
      </w:r>
      <w:r w:rsidRPr="00171F1D">
        <w:rPr>
          <w:rFonts w:ascii="Palatino Linotype" w:hAnsi="Palatino Linotype" w:cs="Times New Roman"/>
          <w:b/>
          <w:bCs/>
          <w:caps/>
          <w:color w:val="C00000"/>
          <w:sz w:val="44"/>
          <w:szCs w:val="44"/>
          <w:lang w:val="en-US"/>
        </w:rPr>
        <w:t>– HÀ NỘI</w:t>
      </w:r>
    </w:p>
    <w:p w14:paraId="7D5667D1" w14:textId="4E230104" w:rsidR="00F46AD4" w:rsidRPr="00F46AD4" w:rsidRDefault="00C93B90" w:rsidP="00F46AD4">
      <w:pPr>
        <w:spacing w:after="120" w:line="276" w:lineRule="auto"/>
        <w:jc w:val="center"/>
        <w:rPr>
          <w:rFonts w:ascii="Palatino Linotype" w:hAnsi="Palatino Linotype" w:cs="Times New Roman"/>
          <w:b/>
          <w:i/>
          <w:color w:val="EE0000"/>
          <w:sz w:val="24"/>
          <w:szCs w:val="24"/>
          <w:lang w:val="en-US"/>
        </w:rPr>
      </w:pPr>
      <w:r w:rsidRPr="00D73669">
        <w:rPr>
          <w:rFonts w:ascii="Palatino Linotype" w:hAnsi="Palatino Linotype" w:cs="Times New Roman"/>
          <w:b/>
          <w:i/>
          <w:color w:val="275317" w:themeColor="accent6" w:themeShade="80"/>
          <w:sz w:val="24"/>
          <w:szCs w:val="24"/>
        </w:rPr>
        <w:t xml:space="preserve">(Thời gian: </w:t>
      </w:r>
      <w:r w:rsidR="00F46AD4">
        <w:rPr>
          <w:rFonts w:ascii="Palatino Linotype" w:hAnsi="Palatino Linotype" w:cs="Times New Roman"/>
          <w:b/>
          <w:i/>
          <w:color w:val="EE0000"/>
          <w:sz w:val="24"/>
          <w:szCs w:val="24"/>
          <w:lang w:val="en-US"/>
        </w:rPr>
        <w:t xml:space="preserve">01 </w:t>
      </w:r>
      <w:proofErr w:type="spellStart"/>
      <w:r w:rsidR="00F46AD4">
        <w:rPr>
          <w:rFonts w:ascii="Palatino Linotype" w:hAnsi="Palatino Linotype" w:cs="Times New Roman"/>
          <w:b/>
          <w:i/>
          <w:color w:val="EE0000"/>
          <w:sz w:val="24"/>
          <w:szCs w:val="24"/>
          <w:lang w:val="en-US"/>
        </w:rPr>
        <w:t>ngày</w:t>
      </w:r>
      <w:proofErr w:type="spellEnd"/>
      <w:r w:rsidRPr="00D73669">
        <w:rPr>
          <w:rFonts w:ascii="Palatino Linotype" w:hAnsi="Palatino Linotype" w:cs="Times New Roman"/>
          <w:b/>
          <w:i/>
          <w:color w:val="EE0000"/>
          <w:sz w:val="24"/>
          <w:szCs w:val="24"/>
        </w:rPr>
        <w:t xml:space="preserve"> </w:t>
      </w:r>
      <w:r w:rsidRPr="00D73669">
        <w:rPr>
          <w:rFonts w:ascii="Palatino Linotype" w:hAnsi="Palatino Linotype" w:cs="Times New Roman"/>
          <w:b/>
          <w:i/>
          <w:color w:val="275317" w:themeColor="accent6" w:themeShade="80"/>
          <w:sz w:val="24"/>
          <w:szCs w:val="24"/>
        </w:rPr>
        <w:t xml:space="preserve">– Phương tiện: </w:t>
      </w:r>
      <w:r w:rsidRPr="00D73669">
        <w:rPr>
          <w:rFonts w:ascii="Palatino Linotype" w:hAnsi="Palatino Linotype" w:cs="Times New Roman"/>
          <w:b/>
          <w:i/>
          <w:color w:val="EE0000"/>
          <w:sz w:val="24"/>
          <w:szCs w:val="24"/>
        </w:rPr>
        <w:t>Oto</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A16542" w14:paraId="1CB26CFC" w14:textId="77777777" w:rsidTr="00284D49">
        <w:tc>
          <w:tcPr>
            <w:tcW w:w="3283" w:type="dxa"/>
            <w:vAlign w:val="center"/>
          </w:tcPr>
          <w:p w14:paraId="7BC110F9" w14:textId="1C3D7315" w:rsidR="00A16542" w:rsidRDefault="00284D49" w:rsidP="00284D49">
            <w:pPr>
              <w:spacing w:before="120" w:after="120" w:line="276" w:lineRule="auto"/>
              <w:jc w:val="center"/>
              <w:rPr>
                <w:rFonts w:ascii="Palatino Linotype" w:hAnsi="Palatino Linotype" w:cs="Times New Roman"/>
                <w:b/>
                <w:iCs/>
                <w:color w:val="C00000"/>
                <w:sz w:val="24"/>
                <w:szCs w:val="24"/>
              </w:rPr>
            </w:pPr>
            <w:r>
              <w:rPr>
                <w:noProof/>
              </w:rPr>
              <w:drawing>
                <wp:inline distT="0" distB="0" distL="0" distR="0" wp14:anchorId="557ADEFA" wp14:editId="3D3791F6">
                  <wp:extent cx="1998128" cy="1403498"/>
                  <wp:effectExtent l="0" t="0" r="2540" b="6350"/>
                  <wp:docPr id="1763053546" name="Picture 3" descr="Cập nhật giá vé Cáp Treo Yên Tử mới nhấ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ập nhật giá vé Cáp Treo Yên Tử mới nhất 2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3955" cy="1407591"/>
                          </a:xfrm>
                          <a:prstGeom prst="rect">
                            <a:avLst/>
                          </a:prstGeom>
                          <a:noFill/>
                          <a:ln>
                            <a:noFill/>
                          </a:ln>
                        </pic:spPr>
                      </pic:pic>
                    </a:graphicData>
                  </a:graphic>
                </wp:inline>
              </w:drawing>
            </w:r>
          </w:p>
        </w:tc>
        <w:tc>
          <w:tcPr>
            <w:tcW w:w="3462" w:type="dxa"/>
            <w:vAlign w:val="center"/>
          </w:tcPr>
          <w:p w14:paraId="38B525AE" w14:textId="22AEB676" w:rsidR="00A16542" w:rsidRDefault="00284D49" w:rsidP="00284D49">
            <w:pPr>
              <w:spacing w:before="120" w:after="120" w:line="276" w:lineRule="auto"/>
              <w:jc w:val="center"/>
              <w:rPr>
                <w:rFonts w:ascii="Palatino Linotype" w:hAnsi="Palatino Linotype" w:cs="Times New Roman"/>
                <w:b/>
                <w:iCs/>
                <w:color w:val="C00000"/>
                <w:sz w:val="24"/>
                <w:szCs w:val="24"/>
              </w:rPr>
            </w:pPr>
            <w:r>
              <w:rPr>
                <w:noProof/>
              </w:rPr>
              <w:drawing>
                <wp:inline distT="0" distB="0" distL="0" distR="0" wp14:anchorId="64221F03" wp14:editId="47CEB883">
                  <wp:extent cx="2094614" cy="1396625"/>
                  <wp:effectExtent l="0" t="0" r="1270" b="0"/>
                  <wp:docPr id="1209006788" name="Picture 1" descr="Review Yên Tử] Kinh nghiệm đi Yên Tử Quảng Ninh chi tiế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ew Yên Tử] Kinh nghiệm đi Yên Tử Quảng Ninh chi tiết 2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93" cy="1398544"/>
                          </a:xfrm>
                          <a:prstGeom prst="rect">
                            <a:avLst/>
                          </a:prstGeom>
                          <a:noFill/>
                          <a:ln>
                            <a:noFill/>
                          </a:ln>
                        </pic:spPr>
                      </pic:pic>
                    </a:graphicData>
                  </a:graphic>
                </wp:inline>
              </w:drawing>
            </w:r>
          </w:p>
        </w:tc>
        <w:tc>
          <w:tcPr>
            <w:tcW w:w="3105" w:type="dxa"/>
            <w:vAlign w:val="center"/>
          </w:tcPr>
          <w:p w14:paraId="18735C8E" w14:textId="72814719" w:rsidR="00A16542" w:rsidRDefault="00284D49" w:rsidP="00284D49">
            <w:pPr>
              <w:spacing w:before="120" w:after="120" w:line="276" w:lineRule="auto"/>
              <w:ind w:left="-65"/>
              <w:jc w:val="center"/>
              <w:rPr>
                <w:rFonts w:ascii="Palatino Linotype" w:hAnsi="Palatino Linotype" w:cs="Times New Roman"/>
                <w:b/>
                <w:iCs/>
                <w:color w:val="C00000"/>
                <w:sz w:val="24"/>
                <w:szCs w:val="24"/>
              </w:rPr>
            </w:pPr>
            <w:r>
              <w:rPr>
                <w:noProof/>
              </w:rPr>
              <w:drawing>
                <wp:inline distT="0" distB="0" distL="0" distR="0" wp14:anchorId="69547946" wp14:editId="3334BD26">
                  <wp:extent cx="1924050" cy="1360968"/>
                  <wp:effectExtent l="0" t="0" r="0" b="0"/>
                  <wp:docPr id="1300724679" name="Picture 5" descr="Chùa Ba Vàng Ở Đâu? Những Điều Đặc Biệt Ít Người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ùa Ba Vàng Ở Đâu? Những Điều Đặc Biệt Ít Người Biế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1773" cy="1366431"/>
                          </a:xfrm>
                          <a:prstGeom prst="rect">
                            <a:avLst/>
                          </a:prstGeom>
                          <a:noFill/>
                          <a:ln>
                            <a:noFill/>
                          </a:ln>
                        </pic:spPr>
                      </pic:pic>
                    </a:graphicData>
                  </a:graphic>
                </wp:inline>
              </w:drawing>
            </w:r>
          </w:p>
        </w:tc>
      </w:tr>
    </w:tbl>
    <w:p w14:paraId="040BB846" w14:textId="46A5391A" w:rsidR="00A16542" w:rsidRDefault="00000000" w:rsidP="00FF0BED">
      <w:pPr>
        <w:spacing w:before="120" w:after="0" w:line="276" w:lineRule="auto"/>
        <w:rPr>
          <w:rFonts w:ascii="Palatino Linotype" w:hAnsi="Palatino Linotype" w:cs="Times New Roman"/>
          <w:b/>
          <w:bCs/>
          <w:color w:val="EE0000"/>
          <w:sz w:val="24"/>
          <w:szCs w:val="24"/>
        </w:rPr>
      </w:pPr>
      <w:r>
        <w:rPr>
          <w:rFonts w:ascii="Palatino Linotype" w:hAnsi="Palatino Linotype" w:cs="Times New Roman"/>
          <w:b/>
          <w:bCs/>
          <w:color w:val="EE0000"/>
          <w:sz w:val="24"/>
          <w:szCs w:val="24"/>
        </w:rPr>
        <w:t>ĐIỂM ĐẶC BIỆT TRONG LỊCH TRÌNH:</w:t>
      </w:r>
    </w:p>
    <w:p w14:paraId="50A8F5CC" w14:textId="641F0DB2" w:rsidR="00A16542" w:rsidRPr="00055FA7" w:rsidRDefault="007669D0" w:rsidP="00117E0A">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nl-NL"/>
        </w:rPr>
      </w:pPr>
      <w:r w:rsidRPr="00443741">
        <w:rPr>
          <w:rFonts w:ascii="Palatino Linotype" w:hAnsi="Palatino Linotype" w:cs="Times New Roman"/>
          <w:b/>
          <w:bCs/>
          <w:i/>
          <w:iCs/>
          <w:color w:val="0033CC"/>
        </w:rPr>
        <w:t>Yên Tử</w:t>
      </w:r>
      <w:r w:rsidRPr="007669D0">
        <w:rPr>
          <w:rFonts w:ascii="Palatino Linotype" w:eastAsia="Times New Roman" w:hAnsi="Palatino Linotype" w:cs="Times New Roman"/>
          <w:i/>
          <w:iCs/>
          <w:color w:val="0C3512" w:themeColor="accent3" w:themeShade="80"/>
          <w:lang w:val="en-US"/>
        </w:rPr>
        <w:t xml:space="preserve"> – </w:t>
      </w:r>
      <w:proofErr w:type="spellStart"/>
      <w:r w:rsidRPr="007669D0">
        <w:rPr>
          <w:rFonts w:ascii="Palatino Linotype" w:eastAsia="Times New Roman" w:hAnsi="Palatino Linotype" w:cs="Times New Roman"/>
          <w:i/>
          <w:iCs/>
          <w:color w:val="0C3512" w:themeColor="accent3" w:themeShade="80"/>
          <w:lang w:val="en-US"/>
        </w:rPr>
        <w:t>Đất</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tổ</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của</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Thiền</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phái</w:t>
      </w:r>
      <w:proofErr w:type="spellEnd"/>
      <w:r w:rsidRPr="007669D0">
        <w:rPr>
          <w:rFonts w:ascii="Palatino Linotype" w:eastAsia="Times New Roman" w:hAnsi="Palatino Linotype" w:cs="Times New Roman"/>
          <w:i/>
          <w:iCs/>
          <w:color w:val="0C3512" w:themeColor="accent3" w:themeShade="80"/>
          <w:lang w:val="en-US"/>
        </w:rPr>
        <w:t xml:space="preserve"> Trúc Lâm, </w:t>
      </w:r>
      <w:proofErr w:type="spellStart"/>
      <w:r w:rsidRPr="007669D0">
        <w:rPr>
          <w:rFonts w:ascii="Palatino Linotype" w:eastAsia="Times New Roman" w:hAnsi="Palatino Linotype" w:cs="Times New Roman"/>
          <w:i/>
          <w:iCs/>
          <w:color w:val="0C3512" w:themeColor="accent3" w:themeShade="80"/>
          <w:lang w:val="en-US"/>
        </w:rPr>
        <w:t>nơi</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hội</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tụ</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khí</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thiêng</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sông</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núi</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và</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là</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biểu</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tượng</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của</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tinh</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thần</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Phật</w:t>
      </w:r>
      <w:proofErr w:type="spellEnd"/>
      <w:r w:rsidRPr="007669D0">
        <w:rPr>
          <w:rFonts w:ascii="Palatino Linotype" w:eastAsia="Times New Roman" w:hAnsi="Palatino Linotype" w:cs="Times New Roman"/>
          <w:i/>
          <w:iCs/>
          <w:color w:val="0C3512" w:themeColor="accent3" w:themeShade="80"/>
          <w:lang w:val="en-US"/>
        </w:rPr>
        <w:t xml:space="preserve"> </w:t>
      </w:r>
      <w:proofErr w:type="spellStart"/>
      <w:r w:rsidRPr="007669D0">
        <w:rPr>
          <w:rFonts w:ascii="Palatino Linotype" w:eastAsia="Times New Roman" w:hAnsi="Palatino Linotype" w:cs="Times New Roman"/>
          <w:i/>
          <w:iCs/>
          <w:color w:val="0C3512" w:themeColor="accent3" w:themeShade="80"/>
          <w:lang w:val="en-US"/>
        </w:rPr>
        <w:t>giáo</w:t>
      </w:r>
      <w:proofErr w:type="spellEnd"/>
      <w:r w:rsidRPr="007669D0">
        <w:rPr>
          <w:rFonts w:ascii="Palatino Linotype" w:eastAsia="Times New Roman" w:hAnsi="Palatino Linotype" w:cs="Times New Roman"/>
          <w:i/>
          <w:iCs/>
          <w:color w:val="0C3512" w:themeColor="accent3" w:themeShade="80"/>
          <w:lang w:val="en-US"/>
        </w:rPr>
        <w:t xml:space="preserve"> Việt Nam</w:t>
      </w:r>
    </w:p>
    <w:p w14:paraId="4F541491" w14:textId="1B2CECB0" w:rsidR="00055FA7" w:rsidRPr="00FF0BED" w:rsidRDefault="00443741" w:rsidP="00117E0A">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nl-NL"/>
        </w:rPr>
      </w:pPr>
      <w:r w:rsidRPr="00443741">
        <w:rPr>
          <w:rFonts w:ascii="Palatino Linotype" w:hAnsi="Palatino Linotype" w:cs="Times New Roman"/>
          <w:b/>
          <w:bCs/>
          <w:i/>
          <w:iCs/>
          <w:color w:val="0033CC"/>
        </w:rPr>
        <w:t>Chùa Ba Vàng</w:t>
      </w:r>
      <w:r w:rsidRPr="00443741">
        <w:rPr>
          <w:rFonts w:ascii="Palatino Linotype" w:eastAsia="Times New Roman" w:hAnsi="Palatino Linotype" w:cs="Times New Roman"/>
          <w:i/>
          <w:iCs/>
          <w:color w:val="0C3512" w:themeColor="accent3" w:themeShade="80"/>
          <w:lang w:val="nl-NL"/>
        </w:rPr>
        <w:t xml:space="preserve"> – Ngôi chùa có tòa chính điện trên núi lớn nhất Việt Nam, sở hữu không gian kiến trúc lộng lẫy và tầm nhìn tuyệt đẹp hướng ra dòng sông Đá Bạc.</w:t>
      </w:r>
      <w:r>
        <w:rPr>
          <w:rFonts w:ascii="Palatino Linotype" w:eastAsia="Times New Roman" w:hAnsi="Palatino Linotype" w:cs="Times New Roman"/>
          <w:i/>
          <w:iCs/>
          <w:color w:val="0C3512" w:themeColor="accent3" w:themeShade="80"/>
          <w:lang w:val="nl-NL"/>
        </w:rPr>
        <w:t xml:space="preserve"> </w:t>
      </w:r>
      <w:r w:rsidRPr="00443741">
        <w:rPr>
          <w:rFonts w:ascii="Palatino Linotype" w:eastAsia="Times New Roman" w:hAnsi="Palatino Linotype" w:cs="Times New Roman"/>
          <w:i/>
          <w:iCs/>
          <w:color w:val="0C3512" w:themeColor="accent3" w:themeShade="80"/>
          <w:lang w:val="nl-NL"/>
        </w:rPr>
        <w:t>Về với Ba Vàng để chiêm bái những bức đại tượng uy nghiêm và lắng nghe tiếng chuông chùa vang vọng giữa không gian sơn thủy hữu tình.</w:t>
      </w:r>
    </w:p>
    <w:p w14:paraId="44C8BDB2" w14:textId="77777777" w:rsidR="00A16542" w:rsidRDefault="00000000" w:rsidP="00FF0BED">
      <w:pPr>
        <w:spacing w:before="120" w:after="0" w:line="276" w:lineRule="auto"/>
        <w:jc w:val="center"/>
        <w:rPr>
          <w:rFonts w:ascii="Palatino Linotype" w:hAnsi="Palatino Linotype"/>
          <w:b/>
          <w:bCs/>
          <w:i/>
          <w:iCs/>
          <w:color w:val="000000"/>
          <w:sz w:val="24"/>
          <w:szCs w:val="24"/>
        </w:rPr>
      </w:pPr>
      <w:r>
        <w:rPr>
          <w:rFonts w:ascii="Palatino Linotype" w:eastAsia="Times New Roman" w:hAnsi="Palatino Linotype" w:cs="Times New Roman"/>
          <w:b/>
          <w:color w:val="FF0000"/>
          <w:sz w:val="32"/>
          <w:szCs w:val="32"/>
        </w:rPr>
        <w:t>CHƯƠNG TRÌNH CHI TIẾT</w:t>
      </w:r>
    </w:p>
    <w:tbl>
      <w:tblPr>
        <w:tblW w:w="10350" w:type="dxa"/>
        <w:tblLayout w:type="fixed"/>
        <w:tblLook w:val="0400" w:firstRow="0" w:lastRow="0" w:firstColumn="0" w:lastColumn="0" w:noHBand="0" w:noVBand="1"/>
      </w:tblPr>
      <w:tblGrid>
        <w:gridCol w:w="1985"/>
        <w:gridCol w:w="8365"/>
      </w:tblGrid>
      <w:tr w:rsidR="00FF0BED" w:rsidRPr="00D73669" w14:paraId="7AA82E3D" w14:textId="77777777" w:rsidTr="00BE1DD2">
        <w:trPr>
          <w:trHeight w:val="456"/>
        </w:trPr>
        <w:tc>
          <w:tcPr>
            <w:tcW w:w="1985" w:type="dxa"/>
            <w:tcBorders>
              <w:bottom w:val="single" w:sz="24" w:space="0" w:color="D9448B"/>
            </w:tcBorders>
            <w:shd w:val="clear" w:color="auto" w:fill="D9448B"/>
            <w:tcMar>
              <w:top w:w="0" w:type="dxa"/>
              <w:left w:w="108" w:type="dxa"/>
              <w:bottom w:w="0" w:type="dxa"/>
              <w:right w:w="108" w:type="dxa"/>
            </w:tcMar>
            <w:vAlign w:val="center"/>
          </w:tcPr>
          <w:p w14:paraId="0471A734" w14:textId="295F45A9" w:rsidR="00FF0BED" w:rsidRPr="00D73669" w:rsidRDefault="00BE1DD2" w:rsidP="002501BD">
            <w:pPr>
              <w:spacing w:after="0" w:line="276" w:lineRule="auto"/>
              <w:rPr>
                <w:rFonts w:ascii="Palatino Linotype" w:hAnsi="Palatino Linotype"/>
                <w:sz w:val="24"/>
                <w:szCs w:val="24"/>
                <w:lang w:val="en-US"/>
              </w:rPr>
            </w:pPr>
            <w:r>
              <w:rPr>
                <w:rFonts w:ascii="Palatino Linotype" w:eastAsia="Palatino Linotype" w:hAnsi="Palatino Linotype" w:cs="Palatino Linotype"/>
                <w:b/>
                <w:color w:val="FFFFFF"/>
                <w:sz w:val="24"/>
                <w:szCs w:val="24"/>
                <w:lang w:val="en-US"/>
              </w:rPr>
              <w:t>TRONG NGÀY</w:t>
            </w:r>
          </w:p>
        </w:tc>
        <w:tc>
          <w:tcPr>
            <w:tcW w:w="8365" w:type="dxa"/>
            <w:tcBorders>
              <w:bottom w:val="single" w:sz="24" w:space="0" w:color="D9448B"/>
            </w:tcBorders>
            <w:tcMar>
              <w:top w:w="0" w:type="dxa"/>
              <w:left w:w="108" w:type="dxa"/>
              <w:bottom w:w="0" w:type="dxa"/>
              <w:right w:w="108" w:type="dxa"/>
            </w:tcMar>
            <w:vAlign w:val="center"/>
          </w:tcPr>
          <w:p w14:paraId="1728288C" w14:textId="2F51ED9D" w:rsidR="00FF0BED" w:rsidRPr="00D73669" w:rsidRDefault="00BE1DD2" w:rsidP="002501BD">
            <w:pPr>
              <w:spacing w:after="0" w:line="276" w:lineRule="auto"/>
              <w:rPr>
                <w:rFonts w:ascii="Palatino Linotype" w:hAnsi="Palatino Linotype"/>
                <w:sz w:val="24"/>
                <w:szCs w:val="24"/>
              </w:rPr>
            </w:pPr>
            <w:r w:rsidRPr="00BE1DD2">
              <w:rPr>
                <w:rFonts w:ascii="Palatino Linotype" w:eastAsia="Palatino Linotype" w:hAnsi="Palatino Linotype" w:cs="Palatino Linotype"/>
                <w:b/>
                <w:bCs/>
                <w:color w:val="000000"/>
                <w:sz w:val="24"/>
                <w:szCs w:val="24"/>
                <w:lang w:val="en-US"/>
              </w:rPr>
              <w:t>YÊN TỬ - CHÙA BA VÀNG</w:t>
            </w:r>
            <w:r w:rsidR="008A6CA2" w:rsidRPr="008A6CA2">
              <w:rPr>
                <w:rFonts w:ascii="Palatino Linotype" w:eastAsia="Palatino Linotype" w:hAnsi="Palatino Linotype" w:cs="Palatino Linotype"/>
                <w:b/>
                <w:bCs/>
                <w:color w:val="000000"/>
                <w:sz w:val="24"/>
                <w:szCs w:val="24"/>
                <w:lang w:val="en-US"/>
              </w:rPr>
              <w:t xml:space="preserve"> </w:t>
            </w:r>
            <w:r w:rsidR="008A6CA2">
              <w:rPr>
                <w:rFonts w:ascii="Palatino Linotype" w:eastAsia="Palatino Linotype" w:hAnsi="Palatino Linotype" w:cs="Palatino Linotype"/>
                <w:b/>
                <w:bCs/>
                <w:color w:val="000000"/>
                <w:sz w:val="24"/>
                <w:szCs w:val="24"/>
                <w:lang w:val="en-US"/>
              </w:rPr>
              <w:t xml:space="preserve">  </w:t>
            </w:r>
            <w:r>
              <w:rPr>
                <w:rFonts w:ascii="Palatino Linotype" w:eastAsia="Palatino Linotype" w:hAnsi="Palatino Linotype" w:cs="Palatino Linotype"/>
                <w:b/>
                <w:bCs/>
                <w:color w:val="000000"/>
                <w:sz w:val="24"/>
                <w:szCs w:val="24"/>
                <w:lang w:val="en-US"/>
              </w:rPr>
              <w:t xml:space="preserve">  </w:t>
            </w:r>
            <w:r w:rsidR="008A6CA2">
              <w:rPr>
                <w:rFonts w:ascii="Palatino Linotype" w:eastAsia="Palatino Linotype" w:hAnsi="Palatino Linotype" w:cs="Palatino Linotype"/>
                <w:b/>
                <w:bCs/>
                <w:color w:val="000000"/>
                <w:sz w:val="24"/>
                <w:szCs w:val="24"/>
                <w:lang w:val="en-US"/>
              </w:rPr>
              <w:t xml:space="preserve">                </w:t>
            </w:r>
            <w:r w:rsidR="00C83086">
              <w:rPr>
                <w:rFonts w:ascii="Palatino Linotype" w:eastAsia="Palatino Linotype" w:hAnsi="Palatino Linotype" w:cs="Palatino Linotype"/>
                <w:b/>
                <w:bCs/>
                <w:color w:val="000000"/>
                <w:sz w:val="24"/>
                <w:szCs w:val="24"/>
                <w:lang w:val="en-US"/>
              </w:rPr>
              <w:t xml:space="preserve">   </w:t>
            </w:r>
            <w:r w:rsidR="008A6CA2">
              <w:rPr>
                <w:rFonts w:ascii="Palatino Linotype" w:eastAsia="Palatino Linotype" w:hAnsi="Palatino Linotype" w:cs="Palatino Linotype"/>
                <w:b/>
                <w:bCs/>
                <w:color w:val="000000"/>
                <w:sz w:val="24"/>
                <w:szCs w:val="24"/>
                <w:lang w:val="en-US"/>
              </w:rPr>
              <w:t xml:space="preserve">   </w:t>
            </w:r>
            <w:r w:rsidR="00FF0BED" w:rsidRPr="00D73669">
              <w:rPr>
                <w:rFonts w:ascii="Palatino Linotype" w:eastAsia="Palatino Linotype" w:hAnsi="Palatino Linotype" w:cs="Palatino Linotype"/>
                <w:b/>
                <w:bCs/>
                <w:color w:val="000000"/>
                <w:sz w:val="24"/>
                <w:szCs w:val="24"/>
              </w:rPr>
              <w:t xml:space="preserve">   </w:t>
            </w:r>
            <w:r w:rsidR="00FF0BED" w:rsidRPr="00D73669">
              <w:rPr>
                <w:rFonts w:ascii="Palatino Linotype" w:eastAsia="Palatino Linotype" w:hAnsi="Palatino Linotype" w:cs="Palatino Linotype"/>
                <w:b/>
                <w:bCs/>
                <w:color w:val="000000"/>
                <w:sz w:val="24"/>
                <w:szCs w:val="24"/>
                <w:lang w:val="en-US"/>
              </w:rPr>
              <w:t xml:space="preserve">       </w:t>
            </w:r>
            <w:r w:rsidR="00FF0BED">
              <w:rPr>
                <w:rFonts w:ascii="Palatino Linotype" w:eastAsia="Palatino Linotype" w:hAnsi="Palatino Linotype" w:cs="Palatino Linotype"/>
                <w:b/>
                <w:bCs/>
                <w:color w:val="000000"/>
                <w:sz w:val="24"/>
                <w:szCs w:val="24"/>
                <w:lang w:val="en-US"/>
              </w:rPr>
              <w:t xml:space="preserve"> </w:t>
            </w:r>
            <w:r w:rsidR="00FF0BED" w:rsidRPr="00D73669">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b/>
                <w:bCs/>
                <w:color w:val="000000"/>
                <w:sz w:val="24"/>
                <w:szCs w:val="24"/>
                <w:lang w:val="en-US"/>
              </w:rPr>
              <w:t xml:space="preserve">     </w:t>
            </w:r>
            <w:r w:rsidR="00FF0BED" w:rsidRPr="00D73669">
              <w:rPr>
                <w:rFonts w:ascii="Palatino Linotype" w:eastAsia="Palatino Linotype" w:hAnsi="Palatino Linotype" w:cs="Palatino Linotype"/>
                <w:b/>
                <w:bCs/>
                <w:color w:val="000000"/>
                <w:sz w:val="24"/>
                <w:szCs w:val="24"/>
              </w:rPr>
              <w:t xml:space="preserve">    </w:t>
            </w:r>
            <w:r w:rsidR="00FF0BED">
              <w:rPr>
                <w:rFonts w:ascii="Palatino Linotype" w:eastAsia="Palatino Linotype" w:hAnsi="Palatino Linotype" w:cs="Palatino Linotype"/>
                <w:b/>
                <w:bCs/>
                <w:color w:val="000000"/>
                <w:sz w:val="24"/>
                <w:szCs w:val="24"/>
                <w:lang w:val="en-US"/>
              </w:rPr>
              <w:t xml:space="preserve"> </w:t>
            </w:r>
            <w:r w:rsidR="00FF0BED" w:rsidRPr="00D73669">
              <w:rPr>
                <w:rFonts w:ascii="Palatino Linotype" w:eastAsia="Palatino Linotype" w:hAnsi="Palatino Linotype" w:cs="Palatino Linotype"/>
                <w:b/>
                <w:bCs/>
                <w:color w:val="000000"/>
                <w:sz w:val="24"/>
                <w:szCs w:val="24"/>
              </w:rPr>
              <w:t xml:space="preserve">    </w:t>
            </w:r>
            <w:r w:rsidR="00FF0BED" w:rsidRPr="00D73669">
              <w:rPr>
                <w:rFonts w:ascii="Palatino Linotype" w:eastAsia="Palatino Linotype" w:hAnsi="Palatino Linotype" w:cs="Palatino Linotype"/>
                <w:b/>
                <w:bCs/>
                <w:color w:val="000000"/>
                <w:sz w:val="24"/>
                <w:szCs w:val="24"/>
                <w:lang w:val="en-US"/>
              </w:rPr>
              <w:t>(</w:t>
            </w:r>
            <w:proofErr w:type="spellStart"/>
            <w:r w:rsidR="00FF0BED" w:rsidRPr="00D73669">
              <w:rPr>
                <w:rFonts w:ascii="Palatino Linotype" w:eastAsia="Palatino Linotype" w:hAnsi="Palatino Linotype" w:cs="Palatino Linotype"/>
                <w:b/>
                <w:bCs/>
                <w:color w:val="000000"/>
                <w:sz w:val="24"/>
                <w:szCs w:val="24"/>
                <w:lang w:val="en-US"/>
              </w:rPr>
              <w:t>Ăn</w:t>
            </w:r>
            <w:proofErr w:type="spellEnd"/>
            <w:r w:rsidR="00FF0BED" w:rsidRPr="00D73669">
              <w:rPr>
                <w:rFonts w:ascii="Palatino Linotype" w:eastAsia="Palatino Linotype" w:hAnsi="Palatino Linotype" w:cs="Palatino Linotype"/>
                <w:b/>
                <w:bCs/>
                <w:color w:val="000000"/>
                <w:sz w:val="24"/>
                <w:szCs w:val="24"/>
                <w:lang w:val="en-US"/>
              </w:rPr>
              <w:t xml:space="preserve">: -/ </w:t>
            </w:r>
            <w:proofErr w:type="spellStart"/>
            <w:r w:rsidR="00FF0BED" w:rsidRPr="00D73669">
              <w:rPr>
                <w:rFonts w:ascii="Palatino Linotype" w:eastAsia="Palatino Linotype" w:hAnsi="Palatino Linotype" w:cs="Palatino Linotype"/>
                <w:b/>
                <w:bCs/>
                <w:color w:val="000000"/>
                <w:sz w:val="24"/>
                <w:szCs w:val="24"/>
                <w:lang w:val="en-US"/>
              </w:rPr>
              <w:t>Trưa</w:t>
            </w:r>
            <w:proofErr w:type="spellEnd"/>
            <w:r w:rsidR="00FF0BED" w:rsidRPr="00D73669">
              <w:rPr>
                <w:rFonts w:ascii="Palatino Linotype" w:eastAsia="Palatino Linotype" w:hAnsi="Palatino Linotype" w:cs="Palatino Linotype"/>
                <w:b/>
                <w:bCs/>
                <w:color w:val="000000"/>
                <w:sz w:val="24"/>
                <w:szCs w:val="24"/>
                <w:lang w:val="en-US"/>
              </w:rPr>
              <w:t xml:space="preserve">/ </w:t>
            </w:r>
            <w:r>
              <w:rPr>
                <w:rFonts w:ascii="Palatino Linotype" w:eastAsia="Palatino Linotype" w:hAnsi="Palatino Linotype" w:cs="Palatino Linotype"/>
                <w:b/>
                <w:bCs/>
                <w:color w:val="000000"/>
                <w:sz w:val="24"/>
                <w:szCs w:val="24"/>
                <w:lang w:val="en-US"/>
              </w:rPr>
              <w:t>-</w:t>
            </w:r>
            <w:r w:rsidR="00FF0BED" w:rsidRPr="00D73669">
              <w:rPr>
                <w:rFonts w:ascii="Palatino Linotype" w:eastAsia="Palatino Linotype" w:hAnsi="Palatino Linotype" w:cs="Palatino Linotype"/>
                <w:b/>
                <w:bCs/>
                <w:color w:val="000000"/>
                <w:sz w:val="24"/>
                <w:szCs w:val="24"/>
                <w:lang w:val="en-US"/>
              </w:rPr>
              <w:t>)</w:t>
            </w:r>
          </w:p>
        </w:tc>
      </w:tr>
    </w:tbl>
    <w:p w14:paraId="340C99F2" w14:textId="5D084EF4" w:rsidR="008A6CA2" w:rsidRPr="008A6CA2" w:rsidRDefault="00EF2124" w:rsidP="008A6CA2">
      <w:pPr>
        <w:spacing w:before="120" w:after="0" w:line="276" w:lineRule="auto"/>
        <w:ind w:left="567" w:hanging="567"/>
        <w:jc w:val="both"/>
        <w:rPr>
          <w:rFonts w:ascii="Palatino Linotype" w:hAnsi="Palatino Linotype"/>
          <w:color w:val="000000"/>
          <w:sz w:val="24"/>
          <w:szCs w:val="24"/>
          <w:lang w:val="en-US"/>
        </w:rPr>
      </w:pPr>
      <w:r>
        <w:rPr>
          <w:rFonts w:ascii="Palatino Linotype" w:hAnsi="Palatino Linotype"/>
          <w:b/>
          <w:bCs/>
          <w:color w:val="0033CC"/>
          <w:sz w:val="24"/>
          <w:szCs w:val="24"/>
          <w:lang w:val="en-US"/>
        </w:rPr>
        <w:t>0</w:t>
      </w:r>
      <w:r w:rsidR="0020216F">
        <w:rPr>
          <w:rFonts w:ascii="Palatino Linotype" w:hAnsi="Palatino Linotype"/>
          <w:b/>
          <w:bCs/>
          <w:color w:val="0033CC"/>
          <w:sz w:val="24"/>
          <w:szCs w:val="24"/>
          <w:lang w:val="en-US"/>
        </w:rPr>
        <w:t>6</w:t>
      </w:r>
      <w:r>
        <w:rPr>
          <w:rFonts w:ascii="Palatino Linotype" w:hAnsi="Palatino Linotype"/>
          <w:b/>
          <w:bCs/>
          <w:color w:val="0033CC"/>
          <w:sz w:val="24"/>
          <w:szCs w:val="24"/>
          <w:lang w:val="en-US"/>
        </w:rPr>
        <w:t>h00</w:t>
      </w:r>
      <w:r w:rsidR="008A6CA2">
        <w:rPr>
          <w:rFonts w:ascii="Palatino Linotype" w:hAnsi="Palatino Linotype"/>
          <w:b/>
          <w:bCs/>
          <w:color w:val="0033CC"/>
          <w:sz w:val="24"/>
          <w:szCs w:val="24"/>
        </w:rPr>
        <w:t xml:space="preserve">: </w:t>
      </w:r>
      <w:r w:rsidR="00741742" w:rsidRPr="00741742">
        <w:rPr>
          <w:rFonts w:ascii="Palatino Linotype" w:hAnsi="Palatino Linotype"/>
          <w:color w:val="000000"/>
          <w:sz w:val="24"/>
          <w:szCs w:val="24"/>
          <w:lang w:val="en-US"/>
        </w:rPr>
        <w:t xml:space="preserve">Xe </w:t>
      </w:r>
      <w:proofErr w:type="spellStart"/>
      <w:r w:rsidR="00741742" w:rsidRPr="00741742">
        <w:rPr>
          <w:rFonts w:ascii="Palatino Linotype" w:hAnsi="Palatino Linotype"/>
          <w:color w:val="000000"/>
          <w:sz w:val="24"/>
          <w:szCs w:val="24"/>
          <w:lang w:val="en-US"/>
        </w:rPr>
        <w:t>và</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hướng</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dẫn</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viên</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đón</w:t>
      </w:r>
      <w:proofErr w:type="spellEnd"/>
      <w:r w:rsidR="00741742" w:rsidRPr="00741742">
        <w:rPr>
          <w:rFonts w:ascii="Palatino Linotype" w:hAnsi="Palatino Linotype"/>
          <w:color w:val="000000"/>
          <w:sz w:val="24"/>
          <w:szCs w:val="24"/>
          <w:lang w:val="en-US"/>
        </w:rPr>
        <w:t xml:space="preserve"> Quý </w:t>
      </w:r>
      <w:proofErr w:type="spellStart"/>
      <w:r w:rsidR="00741742" w:rsidRPr="00741742">
        <w:rPr>
          <w:rFonts w:ascii="Palatino Linotype" w:hAnsi="Palatino Linotype"/>
          <w:color w:val="000000"/>
          <w:sz w:val="24"/>
          <w:szCs w:val="24"/>
          <w:lang w:val="en-US"/>
        </w:rPr>
        <w:t>khách</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tại</w:t>
      </w:r>
      <w:proofErr w:type="spellEnd"/>
      <w:r w:rsidR="00741742" w:rsidRPr="00741742">
        <w:rPr>
          <w:rFonts w:ascii="Palatino Linotype" w:hAnsi="Palatino Linotype"/>
          <w:color w:val="000000"/>
          <w:sz w:val="24"/>
          <w:szCs w:val="24"/>
          <w:lang w:val="en-US"/>
        </w:rPr>
        <w:t xml:space="preserve"> </w:t>
      </w:r>
      <w:r w:rsidR="0020216F">
        <w:rPr>
          <w:rFonts w:ascii="Palatino Linotype" w:hAnsi="Palatino Linotype"/>
          <w:color w:val="000000"/>
          <w:sz w:val="24"/>
          <w:szCs w:val="24"/>
          <w:lang w:val="en-US"/>
        </w:rPr>
        <w:t xml:space="preserve">Trung </w:t>
      </w:r>
      <w:proofErr w:type="spellStart"/>
      <w:r w:rsidR="0020216F">
        <w:rPr>
          <w:rFonts w:ascii="Palatino Linotype" w:hAnsi="Palatino Linotype"/>
          <w:color w:val="000000"/>
          <w:sz w:val="24"/>
          <w:szCs w:val="24"/>
          <w:lang w:val="en-US"/>
        </w:rPr>
        <w:t>tâm</w:t>
      </w:r>
      <w:proofErr w:type="spellEnd"/>
      <w:r w:rsidR="0020216F">
        <w:rPr>
          <w:rFonts w:ascii="Palatino Linotype" w:hAnsi="Palatino Linotype"/>
          <w:color w:val="000000"/>
          <w:sz w:val="24"/>
          <w:szCs w:val="24"/>
          <w:lang w:val="en-US"/>
        </w:rPr>
        <w:t xml:space="preserve"> TP Hà </w:t>
      </w:r>
      <w:proofErr w:type="spellStart"/>
      <w:r w:rsidR="0020216F">
        <w:rPr>
          <w:rFonts w:ascii="Palatino Linotype" w:hAnsi="Palatino Linotype"/>
          <w:color w:val="000000"/>
          <w:sz w:val="24"/>
          <w:szCs w:val="24"/>
          <w:lang w:val="en-US"/>
        </w:rPr>
        <w:t>Nội</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khởi</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hành</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đi</w:t>
      </w:r>
      <w:proofErr w:type="spellEnd"/>
      <w:r w:rsidR="00741742" w:rsidRPr="00741742">
        <w:rPr>
          <w:rFonts w:ascii="Palatino Linotype" w:hAnsi="Palatino Linotype"/>
          <w:color w:val="000000"/>
          <w:sz w:val="24"/>
          <w:szCs w:val="24"/>
          <w:lang w:val="en-US"/>
        </w:rPr>
        <w:t xml:space="preserve"> </w:t>
      </w:r>
      <w:r w:rsidR="0020216F">
        <w:rPr>
          <w:rFonts w:ascii="Palatino Linotype" w:hAnsi="Palatino Linotype"/>
          <w:color w:val="000000"/>
          <w:sz w:val="24"/>
          <w:szCs w:val="24"/>
          <w:lang w:val="en-US"/>
        </w:rPr>
        <w:t xml:space="preserve">tour Yên </w:t>
      </w:r>
      <w:proofErr w:type="spellStart"/>
      <w:r w:rsidR="0020216F">
        <w:rPr>
          <w:rFonts w:ascii="Palatino Linotype" w:hAnsi="Palatino Linotype"/>
          <w:color w:val="000000"/>
          <w:sz w:val="24"/>
          <w:szCs w:val="24"/>
          <w:lang w:val="en-US"/>
        </w:rPr>
        <w:t>Tử</w:t>
      </w:r>
      <w:proofErr w:type="spellEnd"/>
      <w:r w:rsidR="0020216F">
        <w:rPr>
          <w:rFonts w:ascii="Palatino Linotype" w:hAnsi="Palatino Linotype"/>
          <w:color w:val="000000"/>
          <w:sz w:val="24"/>
          <w:szCs w:val="24"/>
          <w:lang w:val="en-US"/>
        </w:rPr>
        <w:t xml:space="preserve"> - </w:t>
      </w:r>
      <w:proofErr w:type="spellStart"/>
      <w:r w:rsidR="0020216F">
        <w:rPr>
          <w:rFonts w:ascii="Palatino Linotype" w:hAnsi="Palatino Linotype"/>
          <w:color w:val="000000"/>
          <w:sz w:val="24"/>
          <w:szCs w:val="24"/>
          <w:lang w:val="en-US"/>
        </w:rPr>
        <w:t>Chùa</w:t>
      </w:r>
      <w:proofErr w:type="spellEnd"/>
      <w:r w:rsidR="0020216F">
        <w:rPr>
          <w:rFonts w:ascii="Palatino Linotype" w:hAnsi="Palatino Linotype"/>
          <w:color w:val="000000"/>
          <w:sz w:val="24"/>
          <w:szCs w:val="24"/>
          <w:lang w:val="en-US"/>
        </w:rPr>
        <w:t xml:space="preserve"> Ba </w:t>
      </w:r>
      <w:proofErr w:type="spellStart"/>
      <w:r w:rsidR="0020216F">
        <w:rPr>
          <w:rFonts w:ascii="Palatino Linotype" w:hAnsi="Palatino Linotype"/>
          <w:color w:val="000000"/>
          <w:sz w:val="24"/>
          <w:szCs w:val="24"/>
          <w:lang w:val="en-US"/>
        </w:rPr>
        <w:t>Vàng</w:t>
      </w:r>
      <w:proofErr w:type="spellEnd"/>
      <w:r w:rsidR="0020216F">
        <w:rPr>
          <w:rFonts w:ascii="Palatino Linotype" w:hAnsi="Palatino Linotype"/>
          <w:color w:val="000000"/>
          <w:sz w:val="24"/>
          <w:szCs w:val="24"/>
          <w:lang w:val="en-US"/>
        </w:rPr>
        <w:t xml:space="preserve"> 01 </w:t>
      </w:r>
      <w:proofErr w:type="spellStart"/>
      <w:r w:rsidR="0020216F">
        <w:rPr>
          <w:rFonts w:ascii="Palatino Linotype" w:hAnsi="Palatino Linotype"/>
          <w:color w:val="000000"/>
          <w:sz w:val="24"/>
          <w:szCs w:val="24"/>
          <w:lang w:val="en-US"/>
        </w:rPr>
        <w:t>ngày</w:t>
      </w:r>
      <w:proofErr w:type="spellEnd"/>
      <w:r w:rsidR="0020216F">
        <w:rPr>
          <w:rFonts w:ascii="Palatino Linotype" w:hAnsi="Palatino Linotype"/>
          <w:color w:val="000000"/>
          <w:sz w:val="24"/>
          <w:szCs w:val="24"/>
          <w:lang w:val="en-US"/>
        </w:rPr>
        <w:t xml:space="preserve">. </w:t>
      </w:r>
    </w:p>
    <w:p w14:paraId="73E7306B" w14:textId="039C8351" w:rsidR="00741742" w:rsidRDefault="00EF2124" w:rsidP="00BF2274">
      <w:pPr>
        <w:spacing w:after="0" w:line="276" w:lineRule="auto"/>
        <w:ind w:left="567" w:hanging="567"/>
        <w:jc w:val="both"/>
        <w:rPr>
          <w:rFonts w:ascii="Palatino Linotype" w:hAnsi="Palatino Linotype"/>
          <w:color w:val="000000"/>
          <w:sz w:val="24"/>
          <w:szCs w:val="24"/>
          <w:lang w:val="en-US"/>
        </w:rPr>
      </w:pPr>
      <w:r>
        <w:rPr>
          <w:rFonts w:ascii="Palatino Linotype" w:hAnsi="Palatino Linotype"/>
          <w:b/>
          <w:bCs/>
          <w:color w:val="0033CC"/>
          <w:sz w:val="24"/>
          <w:szCs w:val="24"/>
          <w:lang w:val="en-US"/>
        </w:rPr>
        <w:t>09h00</w:t>
      </w:r>
      <w:r w:rsidR="008A6CA2">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Trên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đường</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đi</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hướng</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dẫn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viên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sẽ</w:t>
      </w:r>
      <w:proofErr w:type="spellEnd"/>
      <w:r w:rsidR="0020216F" w:rsidRPr="0020216F">
        <w:rPr>
          <w:rFonts w:ascii="Palatino Linotype" w:hAnsi="Palatino Linotype"/>
          <w:color w:val="000000"/>
          <w:sz w:val="24"/>
          <w:szCs w:val="24"/>
          <w:lang w:val="en-US"/>
        </w:rPr>
        <w:t xml:space="preserve"> chia </w:t>
      </w:r>
      <w:proofErr w:type="spellStart"/>
      <w:r w:rsidR="0020216F" w:rsidRPr="0020216F">
        <w:rPr>
          <w:rFonts w:ascii="Palatino Linotype" w:hAnsi="Palatino Linotype"/>
          <w:color w:val="000000"/>
          <w:sz w:val="24"/>
          <w:szCs w:val="24"/>
          <w:lang w:val="en-US"/>
        </w:rPr>
        <w:t>sẻ</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với</w:t>
      </w:r>
      <w:proofErr w:type="spellEnd"/>
      <w:r w:rsidR="0020216F" w:rsidRPr="0020216F">
        <w:rPr>
          <w:rFonts w:ascii="Palatino Linotype" w:hAnsi="Palatino Linotype"/>
          <w:color w:val="000000"/>
          <w:sz w:val="24"/>
          <w:szCs w:val="24"/>
          <w:lang w:val="en-US"/>
        </w:rPr>
        <w:t xml:space="preserve"> du </w:t>
      </w:r>
      <w:proofErr w:type="spellStart"/>
      <w:r w:rsidR="0020216F" w:rsidRPr="0020216F">
        <w:rPr>
          <w:rFonts w:ascii="Palatino Linotype" w:hAnsi="Palatino Linotype"/>
          <w:color w:val="000000"/>
          <w:sz w:val="24"/>
          <w:szCs w:val="24"/>
          <w:lang w:val="en-US"/>
        </w:rPr>
        <w:t>khách</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về</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những</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điểm</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mà</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trong</w:t>
      </w:r>
      <w:proofErr w:type="spellEnd"/>
      <w:r w:rsidR="0020216F" w:rsidRPr="0020216F">
        <w:rPr>
          <w:rFonts w:ascii="Palatino Linotype" w:hAnsi="Palatino Linotype"/>
          <w:color w:val="000000"/>
          <w:sz w:val="24"/>
          <w:szCs w:val="24"/>
          <w:lang w:val="en-US"/>
        </w:rPr>
        <w:t xml:space="preserve"> tour </w:t>
      </w:r>
      <w:proofErr w:type="spellStart"/>
      <w:r w:rsidR="0020216F" w:rsidRPr="0020216F">
        <w:rPr>
          <w:rFonts w:ascii="Palatino Linotype" w:hAnsi="Palatino Linotype"/>
          <w:color w:val="000000"/>
          <w:sz w:val="24"/>
          <w:szCs w:val="24"/>
          <w:lang w:val="en-US"/>
        </w:rPr>
        <w:t>yên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tử</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và</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những</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điểm</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lộ</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trình</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đi</w:t>
      </w:r>
      <w:proofErr w:type="spellEnd"/>
      <w:r w:rsidR="0020216F" w:rsidRPr="0020216F">
        <w:rPr>
          <w:rFonts w:ascii="Palatino Linotype" w:hAnsi="Palatino Linotype"/>
          <w:color w:val="000000"/>
          <w:sz w:val="24"/>
          <w:szCs w:val="24"/>
          <w:lang w:val="en-US"/>
        </w:rPr>
        <w:t xml:space="preserve"> qua, chia </w:t>
      </w:r>
      <w:proofErr w:type="spellStart"/>
      <w:r w:rsidR="0020216F" w:rsidRPr="0020216F">
        <w:rPr>
          <w:rFonts w:ascii="Palatino Linotype" w:hAnsi="Palatino Linotype"/>
          <w:color w:val="000000"/>
          <w:sz w:val="24"/>
          <w:szCs w:val="24"/>
          <w:lang w:val="en-US"/>
        </w:rPr>
        <w:t>sẻ</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kiến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thức</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phật</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giáo</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và</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những</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lưu</w:t>
      </w:r>
      <w:proofErr w:type="spellEnd"/>
      <w:r w:rsidR="0020216F" w:rsidRPr="0020216F">
        <w:rPr>
          <w:rFonts w:ascii="Palatino Linotype" w:hAnsi="Palatino Linotype"/>
          <w:color w:val="000000"/>
          <w:sz w:val="24"/>
          <w:szCs w:val="24"/>
          <w:lang w:val="en-US"/>
        </w:rPr>
        <w:t xml:space="preserve"> ý </w:t>
      </w:r>
      <w:proofErr w:type="spellStart"/>
      <w:r w:rsidR="0020216F" w:rsidRPr="0020216F">
        <w:rPr>
          <w:rFonts w:ascii="Palatino Linotype" w:hAnsi="Palatino Linotype"/>
          <w:color w:val="000000"/>
          <w:sz w:val="24"/>
          <w:szCs w:val="24"/>
          <w:lang w:val="en-US"/>
        </w:rPr>
        <w:t>khi</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đoàn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khách</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thăm</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quan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tại</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s="Times New Roman"/>
          <w:b/>
          <w:bCs/>
          <w:i/>
          <w:iCs/>
          <w:color w:val="0033CC"/>
          <w:sz w:val="24"/>
          <w:szCs w:val="24"/>
        </w:rPr>
        <w:t>Chùa</w:t>
      </w:r>
      <w:proofErr w:type="spellEnd"/>
      <w:r w:rsidR="0020216F" w:rsidRPr="0020216F">
        <w:rPr>
          <w:rFonts w:ascii="Palatino Linotype" w:hAnsi="Palatino Linotype" w:cs="Times New Roman"/>
          <w:b/>
          <w:bCs/>
          <w:i/>
          <w:iCs/>
          <w:color w:val="0033CC"/>
          <w:sz w:val="24"/>
          <w:szCs w:val="24"/>
        </w:rPr>
        <w:t xml:space="preserve"> Ba </w:t>
      </w:r>
      <w:proofErr w:type="spellStart"/>
      <w:r w:rsidR="0020216F" w:rsidRPr="0020216F">
        <w:rPr>
          <w:rFonts w:ascii="Palatino Linotype" w:hAnsi="Palatino Linotype" w:cs="Times New Roman"/>
          <w:b/>
          <w:bCs/>
          <w:i/>
          <w:iCs/>
          <w:color w:val="0033CC"/>
          <w:sz w:val="24"/>
          <w:szCs w:val="24"/>
        </w:rPr>
        <w:t>Vàng</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và</w:t>
      </w:r>
      <w:proofErr w:type="spellEnd"/>
      <w:r w:rsidR="0020216F" w:rsidRPr="0020216F">
        <w:rPr>
          <w:rFonts w:ascii="Palatino Linotype" w:hAnsi="Palatino Linotype"/>
          <w:color w:val="000000"/>
          <w:sz w:val="24"/>
          <w:szCs w:val="24"/>
          <w:lang w:val="en-US"/>
        </w:rPr>
        <w:t xml:space="preserve"> </w:t>
      </w:r>
      <w:r w:rsidR="0020216F" w:rsidRPr="0020216F">
        <w:rPr>
          <w:rFonts w:ascii="Palatino Linotype" w:hAnsi="Palatino Linotype" w:cs="Times New Roman"/>
          <w:b/>
          <w:bCs/>
          <w:i/>
          <w:iCs/>
          <w:color w:val="0033CC"/>
          <w:sz w:val="24"/>
          <w:szCs w:val="24"/>
        </w:rPr>
        <w:t xml:space="preserve">Yên </w:t>
      </w:r>
      <w:proofErr w:type="spellStart"/>
      <w:r w:rsidR="0020216F" w:rsidRPr="0020216F">
        <w:rPr>
          <w:rFonts w:ascii="Palatino Linotype" w:hAnsi="Palatino Linotype" w:cs="Times New Roman"/>
          <w:b/>
          <w:bCs/>
          <w:i/>
          <w:iCs/>
          <w:color w:val="0033CC"/>
          <w:sz w:val="24"/>
          <w:szCs w:val="24"/>
        </w:rPr>
        <w:t>Tử</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Trên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hành</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trình</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Qúy</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khách</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dừng</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chân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nghỉ</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ngơi</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tự</w:t>
      </w:r>
      <w:proofErr w:type="spellEnd"/>
      <w:r w:rsidR="0020216F" w:rsidRPr="0020216F">
        <w:rPr>
          <w:rFonts w:ascii="Palatino Linotype" w:hAnsi="Palatino Linotype"/>
          <w:color w:val="000000"/>
          <w:sz w:val="24"/>
          <w:szCs w:val="24"/>
          <w:lang w:val="en-US"/>
        </w:rPr>
        <w:t xml:space="preserve"> do </w:t>
      </w:r>
      <w:proofErr w:type="spellStart"/>
      <w:r w:rsidR="0020216F" w:rsidRPr="0020216F">
        <w:rPr>
          <w:rFonts w:ascii="Palatino Linotype" w:hAnsi="Palatino Linotype"/>
          <w:color w:val="000000"/>
          <w:sz w:val="24"/>
          <w:szCs w:val="24"/>
          <w:lang w:val="en-US"/>
        </w:rPr>
        <w:t>ăn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sáng</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tại</w:t>
      </w:r>
      <w:proofErr w:type="spellEnd"/>
      <w:r w:rsidR="0020216F" w:rsidRPr="0020216F">
        <w:rPr>
          <w:rFonts w:ascii="Palatino Linotype" w:hAnsi="Palatino Linotype"/>
          <w:color w:val="000000"/>
          <w:sz w:val="24"/>
          <w:szCs w:val="24"/>
          <w:lang w:val="en-US"/>
        </w:rPr>
        <w:t xml:space="preserve"> Hải Dương</w:t>
      </w:r>
    </w:p>
    <w:p w14:paraId="7003A447" w14:textId="1E5DB0F9" w:rsidR="00741742" w:rsidRDefault="00741742" w:rsidP="0020216F">
      <w:pPr>
        <w:spacing w:after="0" w:line="276" w:lineRule="auto"/>
        <w:ind w:left="567" w:hanging="567"/>
        <w:jc w:val="both"/>
        <w:rPr>
          <w:rFonts w:ascii="Palatino Linotype" w:hAnsi="Palatino Linotype"/>
          <w:color w:val="000000"/>
          <w:sz w:val="24"/>
          <w:szCs w:val="24"/>
          <w:lang w:val="en-US"/>
        </w:rPr>
      </w:pPr>
      <w:r w:rsidRPr="00741742">
        <w:rPr>
          <w:rFonts w:ascii="Palatino Linotype" w:hAnsi="Palatino Linotype"/>
          <w:b/>
          <w:bCs/>
          <w:color w:val="0033CC"/>
          <w:sz w:val="24"/>
          <w:szCs w:val="24"/>
          <w:lang w:val="en-US"/>
        </w:rPr>
        <w:t>09h30</w:t>
      </w:r>
      <w:r w:rsidRPr="00741742">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Đến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chùa</w:t>
      </w:r>
      <w:proofErr w:type="spellEnd"/>
      <w:r w:rsidR="0020216F" w:rsidRPr="0020216F">
        <w:rPr>
          <w:rFonts w:ascii="Palatino Linotype" w:hAnsi="Palatino Linotype"/>
          <w:color w:val="000000"/>
          <w:sz w:val="24"/>
          <w:szCs w:val="24"/>
          <w:lang w:val="en-US"/>
        </w:rPr>
        <w:t xml:space="preserve"> Ba Vàng, Quý </w:t>
      </w:r>
      <w:proofErr w:type="spellStart"/>
      <w:r w:rsidR="0020216F" w:rsidRPr="0020216F">
        <w:rPr>
          <w:rFonts w:ascii="Palatino Linotype" w:hAnsi="Palatino Linotype"/>
          <w:color w:val="000000"/>
          <w:sz w:val="24"/>
          <w:szCs w:val="24"/>
          <w:lang w:val="en-US"/>
        </w:rPr>
        <w:t>khách</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tham</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quan</w:t>
      </w:r>
      <w:proofErr w:type="spellEnd"/>
      <w:r w:rsidR="0020216F" w:rsidRPr="0020216F">
        <w:rPr>
          <w:rFonts w:ascii="Palatino Linotype" w:hAnsi="Palatino Linotype"/>
          <w:color w:val="000000"/>
          <w:sz w:val="24"/>
          <w:szCs w:val="24"/>
          <w:lang w:val="en-US"/>
        </w:rPr>
        <w:t xml:space="preserve"> &amp; </w:t>
      </w:r>
      <w:proofErr w:type="spellStart"/>
      <w:r w:rsidR="0020216F" w:rsidRPr="0020216F">
        <w:rPr>
          <w:rFonts w:ascii="Palatino Linotype" w:hAnsi="Palatino Linotype"/>
          <w:color w:val="000000"/>
          <w:sz w:val="24"/>
          <w:szCs w:val="24"/>
          <w:lang w:val="en-US"/>
        </w:rPr>
        <w:t>làm</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lễ</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tại</w:t>
      </w:r>
      <w:proofErr w:type="spellEnd"/>
      <w:r w:rsidR="0020216F">
        <w:rPr>
          <w:rFonts w:ascii="Palatino Linotype" w:hAnsi="Palatino Linotype"/>
          <w:color w:val="000000"/>
          <w:sz w:val="24"/>
          <w:szCs w:val="24"/>
          <w:lang w:val="en-US"/>
        </w:rPr>
        <w:t>:</w:t>
      </w:r>
    </w:p>
    <w:p w14:paraId="1D8A6805" w14:textId="1A33A61F"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Cổng</w:t>
      </w:r>
      <w:proofErr w:type="spellEnd"/>
      <w:r w:rsidRPr="0020216F">
        <w:rPr>
          <w:rFonts w:ascii="Palatino Linotype" w:hAnsi="Palatino Linotype"/>
          <w:i/>
          <w:iCs/>
          <w:color w:val="000000"/>
          <w:sz w:val="24"/>
          <w:szCs w:val="24"/>
          <w:lang w:val="en-US"/>
        </w:rPr>
        <w:t xml:space="preserve"> Tam Quan</w:t>
      </w:r>
    </w:p>
    <w:p w14:paraId="61C55B23" w14:textId="1402D6EB"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Tượng</w:t>
      </w:r>
      <w:proofErr w:type="spellEnd"/>
      <w:r w:rsidRPr="0020216F">
        <w:rPr>
          <w:rFonts w:ascii="Palatino Linotype" w:hAnsi="Palatino Linotype"/>
          <w:i/>
          <w:iCs/>
          <w:color w:val="000000"/>
          <w:sz w:val="24"/>
          <w:szCs w:val="24"/>
          <w:lang w:val="en-US"/>
        </w:rPr>
        <w:t xml:space="preserve"> Quan </w:t>
      </w:r>
      <w:proofErr w:type="spellStart"/>
      <w:r w:rsidRPr="0020216F">
        <w:rPr>
          <w:rFonts w:ascii="Palatino Linotype" w:hAnsi="Palatino Linotype"/>
          <w:i/>
          <w:iCs/>
          <w:color w:val="000000"/>
          <w:sz w:val="24"/>
          <w:szCs w:val="24"/>
          <w:lang w:val="en-US"/>
        </w:rPr>
        <w:t>Âm</w:t>
      </w:r>
      <w:proofErr w:type="spellEnd"/>
    </w:p>
    <w:p w14:paraId="6B4626F4" w14:textId="11C59048"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lastRenderedPageBreak/>
        <w:t xml:space="preserve"> </w:t>
      </w:r>
      <w:proofErr w:type="spellStart"/>
      <w:r w:rsidRPr="0020216F">
        <w:rPr>
          <w:rFonts w:ascii="Palatino Linotype" w:hAnsi="Palatino Linotype"/>
          <w:i/>
          <w:iCs/>
          <w:color w:val="000000"/>
          <w:sz w:val="24"/>
          <w:szCs w:val="24"/>
          <w:lang w:val="en-US"/>
        </w:rPr>
        <w:t>Hồ</w:t>
      </w:r>
      <w:proofErr w:type="spellEnd"/>
      <w:r w:rsidRPr="0020216F">
        <w:rPr>
          <w:rFonts w:ascii="Palatino Linotype" w:hAnsi="Palatino Linotype"/>
          <w:i/>
          <w:iCs/>
          <w:color w:val="000000"/>
          <w:sz w:val="24"/>
          <w:szCs w:val="24"/>
          <w:lang w:val="en-US"/>
        </w:rPr>
        <w:t xml:space="preserve"> Tĩnh Tâm</w:t>
      </w:r>
    </w:p>
    <w:p w14:paraId="7D51454A" w14:textId="2FA68625"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Đại</w:t>
      </w:r>
      <w:proofErr w:type="spellEnd"/>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hùng</w:t>
      </w:r>
      <w:proofErr w:type="spellEnd"/>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bảo</w:t>
      </w:r>
      <w:proofErr w:type="spellEnd"/>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điện</w:t>
      </w:r>
      <w:proofErr w:type="spellEnd"/>
      <w:r w:rsidRPr="0020216F">
        <w:rPr>
          <w:rFonts w:ascii="Palatino Linotype" w:hAnsi="Palatino Linotype"/>
          <w:i/>
          <w:iCs/>
          <w:color w:val="000000"/>
          <w:sz w:val="24"/>
          <w:szCs w:val="24"/>
          <w:lang w:val="en-US"/>
        </w:rPr>
        <w:t xml:space="preserve"> (4.500m2).</w:t>
      </w:r>
    </w:p>
    <w:p w14:paraId="31DC2264" w14:textId="7DC5619B"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Lầu</w:t>
      </w:r>
      <w:proofErr w:type="spellEnd"/>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Chuông</w:t>
      </w:r>
      <w:proofErr w:type="spellEnd"/>
      <w:r w:rsidRPr="0020216F">
        <w:rPr>
          <w:rFonts w:ascii="Palatino Linotype" w:hAnsi="Palatino Linotype"/>
          <w:i/>
          <w:iCs/>
          <w:color w:val="000000"/>
          <w:sz w:val="24"/>
          <w:szCs w:val="24"/>
          <w:lang w:val="en-US"/>
        </w:rPr>
        <w:t xml:space="preserve"> 112m2),</w:t>
      </w:r>
    </w:p>
    <w:p w14:paraId="65202F91" w14:textId="2CEC4BD3"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Lầu</w:t>
      </w:r>
      <w:proofErr w:type="spellEnd"/>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Trống</w:t>
      </w:r>
      <w:proofErr w:type="spellEnd"/>
      <w:r w:rsidRPr="0020216F">
        <w:rPr>
          <w:rFonts w:ascii="Palatino Linotype" w:hAnsi="Palatino Linotype"/>
          <w:i/>
          <w:iCs/>
          <w:color w:val="000000"/>
          <w:sz w:val="24"/>
          <w:szCs w:val="24"/>
          <w:lang w:val="en-US"/>
        </w:rPr>
        <w:t>(112m2),</w:t>
      </w:r>
    </w:p>
    <w:p w14:paraId="1ECDB454" w14:textId="400BE4D2"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Hành</w:t>
      </w:r>
      <w:proofErr w:type="spellEnd"/>
      <w:r w:rsidRPr="0020216F">
        <w:rPr>
          <w:rFonts w:ascii="Palatino Linotype" w:hAnsi="Palatino Linotype"/>
          <w:i/>
          <w:iCs/>
          <w:color w:val="000000"/>
          <w:sz w:val="24"/>
          <w:szCs w:val="24"/>
          <w:lang w:val="en-US"/>
        </w:rPr>
        <w:t xml:space="preserve"> lang La Hán (200m2),</w:t>
      </w:r>
    </w:p>
    <w:p w14:paraId="548BCE82" w14:textId="388C1C5F"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Nhà</w:t>
      </w:r>
      <w:proofErr w:type="spellEnd"/>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bảo</w:t>
      </w:r>
      <w:proofErr w:type="spellEnd"/>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tàng</w:t>
      </w:r>
      <w:proofErr w:type="spellEnd"/>
      <w:r w:rsidRPr="0020216F">
        <w:rPr>
          <w:rFonts w:ascii="Palatino Linotype" w:hAnsi="Palatino Linotype"/>
          <w:i/>
          <w:iCs/>
          <w:color w:val="000000"/>
          <w:sz w:val="24"/>
          <w:szCs w:val="24"/>
          <w:lang w:val="en-US"/>
        </w:rPr>
        <w:t xml:space="preserve"> (700m2),</w:t>
      </w:r>
    </w:p>
    <w:p w14:paraId="127E42D2" w14:textId="305F90D9"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Thư </w:t>
      </w:r>
      <w:proofErr w:type="spellStart"/>
      <w:r w:rsidRPr="0020216F">
        <w:rPr>
          <w:rFonts w:ascii="Palatino Linotype" w:hAnsi="Palatino Linotype"/>
          <w:i/>
          <w:iCs/>
          <w:color w:val="000000"/>
          <w:sz w:val="24"/>
          <w:szCs w:val="24"/>
          <w:lang w:val="en-US"/>
        </w:rPr>
        <w:t>viện</w:t>
      </w:r>
      <w:proofErr w:type="spellEnd"/>
      <w:r w:rsidRPr="0020216F">
        <w:rPr>
          <w:rFonts w:ascii="Palatino Linotype" w:hAnsi="Palatino Linotype"/>
          <w:i/>
          <w:iCs/>
          <w:color w:val="000000"/>
          <w:sz w:val="24"/>
          <w:szCs w:val="24"/>
          <w:lang w:val="en-US"/>
        </w:rPr>
        <w:t xml:space="preserve"> (700m2),</w:t>
      </w:r>
    </w:p>
    <w:p w14:paraId="10D633DB" w14:textId="2CB4A7C4"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Thiền</w:t>
      </w:r>
      <w:proofErr w:type="spellEnd"/>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đường</w:t>
      </w:r>
      <w:proofErr w:type="spellEnd"/>
      <w:r w:rsidRPr="0020216F">
        <w:rPr>
          <w:rFonts w:ascii="Palatino Linotype" w:hAnsi="Palatino Linotype"/>
          <w:i/>
          <w:iCs/>
          <w:color w:val="000000"/>
          <w:sz w:val="24"/>
          <w:szCs w:val="24"/>
          <w:lang w:val="en-US"/>
        </w:rPr>
        <w:t xml:space="preserve"> (960m2)</w:t>
      </w:r>
    </w:p>
    <w:p w14:paraId="3BA045BF" w14:textId="4BB8FCD0" w:rsidR="0020216F" w:rsidRPr="0020216F" w:rsidRDefault="0020216F" w:rsidP="00B32AFE">
      <w:pPr>
        <w:pStyle w:val="ListParagraph"/>
        <w:numPr>
          <w:ilvl w:val="0"/>
          <w:numId w:val="24"/>
        </w:numPr>
        <w:spacing w:after="0" w:line="276" w:lineRule="auto"/>
        <w:ind w:left="993" w:hanging="284"/>
        <w:jc w:val="both"/>
        <w:rPr>
          <w:rFonts w:ascii="Palatino Linotype" w:hAnsi="Palatino Linotype"/>
          <w:i/>
          <w:iCs/>
          <w:color w:val="000000"/>
          <w:sz w:val="24"/>
          <w:szCs w:val="24"/>
          <w:lang w:val="en-US"/>
        </w:rPr>
      </w:pPr>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Cổng</w:t>
      </w:r>
      <w:proofErr w:type="spellEnd"/>
      <w:r w:rsidRPr="0020216F">
        <w:rPr>
          <w:rFonts w:ascii="Palatino Linotype" w:hAnsi="Palatino Linotype"/>
          <w:i/>
          <w:iCs/>
          <w:color w:val="000000"/>
          <w:sz w:val="24"/>
          <w:szCs w:val="24"/>
          <w:lang w:val="en-US"/>
        </w:rPr>
        <w:t xml:space="preserve"> </w:t>
      </w:r>
      <w:proofErr w:type="spellStart"/>
      <w:r w:rsidRPr="0020216F">
        <w:rPr>
          <w:rFonts w:ascii="Palatino Linotype" w:hAnsi="Palatino Linotype"/>
          <w:i/>
          <w:iCs/>
          <w:color w:val="000000"/>
          <w:sz w:val="24"/>
          <w:szCs w:val="24"/>
          <w:lang w:val="en-US"/>
        </w:rPr>
        <w:t>đá</w:t>
      </w:r>
      <w:proofErr w:type="spellEnd"/>
      <w:r w:rsidRPr="0020216F">
        <w:rPr>
          <w:rFonts w:ascii="Palatino Linotype" w:hAnsi="Palatino Linotype"/>
          <w:i/>
          <w:iCs/>
          <w:color w:val="000000"/>
          <w:sz w:val="24"/>
          <w:szCs w:val="24"/>
          <w:lang w:val="en-US"/>
        </w:rPr>
        <w:t xml:space="preserve"> …</w:t>
      </w:r>
    </w:p>
    <w:p w14:paraId="0659D6BF" w14:textId="229E4B57" w:rsidR="0020216F" w:rsidRDefault="00741742" w:rsidP="00960A41">
      <w:pPr>
        <w:spacing w:after="0" w:line="276" w:lineRule="auto"/>
        <w:ind w:left="567" w:hanging="567"/>
        <w:jc w:val="both"/>
        <w:rPr>
          <w:rFonts w:ascii="Palatino Linotype" w:hAnsi="Palatino Linotype"/>
          <w:color w:val="000000"/>
          <w:sz w:val="24"/>
          <w:szCs w:val="24"/>
          <w:lang w:val="en-US"/>
        </w:rPr>
      </w:pPr>
      <w:r w:rsidRPr="00741742">
        <w:rPr>
          <w:rFonts w:ascii="Palatino Linotype" w:hAnsi="Palatino Linotype"/>
          <w:b/>
          <w:bCs/>
          <w:color w:val="0033CC"/>
          <w:sz w:val="24"/>
          <w:szCs w:val="24"/>
          <w:lang w:val="en-US"/>
        </w:rPr>
        <w:t>1</w:t>
      </w:r>
      <w:r w:rsidR="0020216F">
        <w:rPr>
          <w:rFonts w:ascii="Palatino Linotype" w:hAnsi="Palatino Linotype"/>
          <w:b/>
          <w:bCs/>
          <w:color w:val="0033CC"/>
          <w:sz w:val="24"/>
          <w:szCs w:val="24"/>
          <w:lang w:val="en-US"/>
        </w:rPr>
        <w:t>1</w:t>
      </w:r>
      <w:r w:rsidRPr="00741742">
        <w:rPr>
          <w:rFonts w:ascii="Palatino Linotype" w:hAnsi="Palatino Linotype"/>
          <w:b/>
          <w:bCs/>
          <w:color w:val="0033CC"/>
          <w:sz w:val="24"/>
          <w:szCs w:val="24"/>
          <w:lang w:val="en-US"/>
        </w:rPr>
        <w:t>h30</w:t>
      </w:r>
      <w:r w:rsidRPr="00741742">
        <w:rPr>
          <w:rFonts w:ascii="Palatino Linotype" w:hAnsi="Palatino Linotype"/>
          <w:color w:val="000000"/>
          <w:sz w:val="24"/>
          <w:szCs w:val="24"/>
          <w:lang w:val="en-US"/>
        </w:rPr>
        <w:t xml:space="preserve">: </w:t>
      </w:r>
      <w:r w:rsidR="0020216F" w:rsidRPr="0020216F">
        <w:rPr>
          <w:rFonts w:ascii="Palatino Linotype" w:hAnsi="Palatino Linotype"/>
          <w:color w:val="000000"/>
          <w:sz w:val="24"/>
          <w:szCs w:val="24"/>
          <w:lang w:val="en-US"/>
        </w:rPr>
        <w:t xml:space="preserve">Sau </w:t>
      </w:r>
      <w:proofErr w:type="spellStart"/>
      <w:r w:rsidR="0020216F" w:rsidRPr="0020216F">
        <w:rPr>
          <w:rFonts w:ascii="Palatino Linotype" w:hAnsi="Palatino Linotype"/>
          <w:color w:val="000000"/>
          <w:sz w:val="24"/>
          <w:szCs w:val="24"/>
          <w:lang w:val="en-US"/>
        </w:rPr>
        <w:t>khi</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tham</w:t>
      </w:r>
      <w:proofErr w:type="spellEnd"/>
      <w:r w:rsidR="0020216F" w:rsidRPr="0020216F">
        <w:rPr>
          <w:rFonts w:ascii="Palatino Linotype" w:hAnsi="Palatino Linotype"/>
          <w:color w:val="000000"/>
          <w:sz w:val="24"/>
          <w:szCs w:val="24"/>
          <w:lang w:val="en-US"/>
        </w:rPr>
        <w:t xml:space="preserve"> qua </w:t>
      </w:r>
      <w:proofErr w:type="spellStart"/>
      <w:r w:rsidR="0020216F" w:rsidRPr="0020216F">
        <w:rPr>
          <w:rFonts w:ascii="Palatino Linotype" w:hAnsi="Palatino Linotype"/>
          <w:color w:val="000000"/>
          <w:sz w:val="24"/>
          <w:szCs w:val="24"/>
          <w:lang w:val="en-US"/>
        </w:rPr>
        <w:t>và</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làm</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lễ</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tại</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chùa</w:t>
      </w:r>
      <w:proofErr w:type="spellEnd"/>
      <w:r w:rsidR="0020216F" w:rsidRPr="0020216F">
        <w:rPr>
          <w:rFonts w:ascii="Palatino Linotype" w:hAnsi="Palatino Linotype"/>
          <w:color w:val="000000"/>
          <w:sz w:val="24"/>
          <w:szCs w:val="24"/>
          <w:lang w:val="en-US"/>
        </w:rPr>
        <w:t xml:space="preserve"> Ba Vàng, </w:t>
      </w:r>
      <w:proofErr w:type="spellStart"/>
      <w:r w:rsidR="0020216F" w:rsidRPr="0020216F">
        <w:rPr>
          <w:rFonts w:ascii="Palatino Linotype" w:hAnsi="Palatino Linotype"/>
          <w:color w:val="000000"/>
          <w:sz w:val="24"/>
          <w:szCs w:val="24"/>
          <w:lang w:val="en-US"/>
        </w:rPr>
        <w:t>quý</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khách</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lên</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xe</w:t>
      </w:r>
      <w:proofErr w:type="spellEnd"/>
      <w:r w:rsidR="0020216F" w:rsidRPr="0020216F">
        <w:rPr>
          <w:rFonts w:ascii="Palatino Linotype" w:hAnsi="Palatino Linotype"/>
          <w:color w:val="000000"/>
          <w:sz w:val="24"/>
          <w:szCs w:val="24"/>
          <w:lang w:val="en-US"/>
        </w:rPr>
        <w:t xml:space="preserve"> </w:t>
      </w:r>
      <w:proofErr w:type="spellStart"/>
      <w:r w:rsidR="0020216F" w:rsidRPr="0020216F">
        <w:rPr>
          <w:rFonts w:ascii="Palatino Linotype" w:hAnsi="Palatino Linotype"/>
          <w:color w:val="000000"/>
          <w:sz w:val="24"/>
          <w:szCs w:val="24"/>
          <w:lang w:val="en-US"/>
        </w:rPr>
        <w:t>về</w:t>
      </w:r>
      <w:proofErr w:type="spellEnd"/>
      <w:r w:rsidR="0020216F" w:rsidRPr="0020216F">
        <w:rPr>
          <w:rFonts w:ascii="Palatino Linotype" w:hAnsi="Palatino Linotype"/>
          <w:color w:val="000000"/>
          <w:sz w:val="24"/>
          <w:szCs w:val="24"/>
          <w:lang w:val="en-US"/>
        </w:rPr>
        <w:t xml:space="preserve"> Yên </w:t>
      </w:r>
      <w:proofErr w:type="spellStart"/>
      <w:r w:rsidR="0020216F" w:rsidRPr="0020216F">
        <w:rPr>
          <w:rFonts w:ascii="Palatino Linotype" w:hAnsi="Palatino Linotype"/>
          <w:color w:val="000000"/>
          <w:sz w:val="24"/>
          <w:szCs w:val="24"/>
          <w:lang w:val="en-US"/>
        </w:rPr>
        <w:t>Tử</w:t>
      </w:r>
      <w:proofErr w:type="spellEnd"/>
      <w:r w:rsidR="0020216F">
        <w:rPr>
          <w:rFonts w:ascii="Palatino Linotype" w:hAnsi="Palatino Linotype"/>
          <w:color w:val="000000"/>
          <w:sz w:val="24"/>
          <w:szCs w:val="24"/>
          <w:lang w:val="en-US"/>
        </w:rPr>
        <w:t>,</w:t>
      </w:r>
    </w:p>
    <w:p w14:paraId="079B85C4" w14:textId="77777777" w:rsidR="0020216F" w:rsidRPr="0020216F" w:rsidRDefault="0020216F" w:rsidP="0020216F">
      <w:pPr>
        <w:spacing w:after="0" w:line="276" w:lineRule="auto"/>
        <w:ind w:left="567" w:hanging="567"/>
        <w:jc w:val="both"/>
        <w:rPr>
          <w:rFonts w:ascii="Palatino Linotype" w:hAnsi="Palatino Linotype"/>
          <w:color w:val="000000"/>
          <w:sz w:val="24"/>
          <w:szCs w:val="24"/>
          <w:lang w:val="en-US"/>
        </w:rPr>
      </w:pPr>
      <w:r w:rsidRPr="0020216F">
        <w:rPr>
          <w:rFonts w:ascii="Palatino Linotype" w:hAnsi="Palatino Linotype"/>
          <w:b/>
          <w:bCs/>
          <w:color w:val="0033CC"/>
          <w:sz w:val="24"/>
          <w:szCs w:val="24"/>
          <w:lang w:val="en-US"/>
        </w:rPr>
        <w:t>12h00</w:t>
      </w:r>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Ăn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trưa</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tại</w:t>
      </w:r>
      <w:proofErr w:type="spellEnd"/>
      <w:r w:rsidRPr="0020216F">
        <w:rPr>
          <w:rFonts w:ascii="Palatino Linotype" w:hAnsi="Palatino Linotype"/>
          <w:color w:val="000000"/>
          <w:sz w:val="24"/>
          <w:szCs w:val="24"/>
          <w:lang w:val="en-US"/>
        </w:rPr>
        <w:t xml:space="preserve"> </w:t>
      </w:r>
      <w:proofErr w:type="spellStart"/>
      <w:r w:rsidRPr="00B32AFE">
        <w:rPr>
          <w:rFonts w:ascii="Palatino Linotype" w:hAnsi="Palatino Linotype" w:cs="Times New Roman"/>
          <w:b/>
          <w:bCs/>
          <w:i/>
          <w:iCs/>
          <w:color w:val="0033CC"/>
          <w:sz w:val="24"/>
          <w:szCs w:val="24"/>
        </w:rPr>
        <w:t>nhà</w:t>
      </w:r>
      <w:proofErr w:type="spellEnd"/>
      <w:r w:rsidRPr="00B32AFE">
        <w:rPr>
          <w:rFonts w:ascii="Palatino Linotype" w:hAnsi="Palatino Linotype" w:cs="Times New Roman"/>
          <w:b/>
          <w:bCs/>
          <w:i/>
          <w:iCs/>
          <w:color w:val="0033CC"/>
          <w:sz w:val="24"/>
          <w:szCs w:val="24"/>
        </w:rPr>
        <w:t xml:space="preserve"> </w:t>
      </w:r>
      <w:proofErr w:type="spellStart"/>
      <w:r w:rsidRPr="00B32AFE">
        <w:rPr>
          <w:rFonts w:ascii="Palatino Linotype" w:hAnsi="Palatino Linotype" w:cs="Times New Roman"/>
          <w:b/>
          <w:bCs/>
          <w:i/>
          <w:iCs/>
          <w:color w:val="0033CC"/>
          <w:sz w:val="24"/>
          <w:szCs w:val="24"/>
        </w:rPr>
        <w:t>hàng</w:t>
      </w:r>
      <w:proofErr w:type="spellEnd"/>
      <w:r w:rsidRPr="00B32AFE">
        <w:rPr>
          <w:rFonts w:ascii="Palatino Linotype" w:hAnsi="Palatino Linotype" w:cs="Times New Roman"/>
          <w:b/>
          <w:bCs/>
          <w:i/>
          <w:iCs/>
          <w:color w:val="0033CC"/>
          <w:sz w:val="24"/>
          <w:szCs w:val="24"/>
        </w:rPr>
        <w:t xml:space="preserve"> Yên </w:t>
      </w:r>
      <w:proofErr w:type="spellStart"/>
      <w:r w:rsidRPr="00B32AFE">
        <w:rPr>
          <w:rFonts w:ascii="Palatino Linotype" w:hAnsi="Palatino Linotype" w:cs="Times New Roman"/>
          <w:b/>
          <w:bCs/>
          <w:i/>
          <w:iCs/>
          <w:color w:val="0033CC"/>
          <w:sz w:val="24"/>
          <w:szCs w:val="24"/>
        </w:rPr>
        <w:t>Tử</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thưởng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thức</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món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ăn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địa</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phương</w:t>
      </w:r>
      <w:proofErr w:type="spellEnd"/>
      <w:r w:rsidRPr="0020216F">
        <w:rPr>
          <w:rFonts w:ascii="Palatino Linotype" w:hAnsi="Palatino Linotype"/>
          <w:color w:val="000000"/>
          <w:sz w:val="24"/>
          <w:szCs w:val="24"/>
          <w:lang w:val="en-US"/>
        </w:rPr>
        <w:t>.</w:t>
      </w:r>
    </w:p>
    <w:p w14:paraId="74676A32" w14:textId="77777777" w:rsidR="0020216F" w:rsidRPr="0020216F" w:rsidRDefault="0020216F" w:rsidP="0020216F">
      <w:pPr>
        <w:spacing w:after="0" w:line="276" w:lineRule="auto"/>
        <w:ind w:left="567" w:hanging="567"/>
        <w:jc w:val="both"/>
        <w:rPr>
          <w:rFonts w:ascii="Palatino Linotype" w:hAnsi="Palatino Linotype"/>
          <w:color w:val="000000"/>
          <w:sz w:val="24"/>
          <w:szCs w:val="24"/>
          <w:lang w:val="en-US"/>
        </w:rPr>
      </w:pPr>
      <w:r w:rsidRPr="0020216F">
        <w:rPr>
          <w:rFonts w:ascii="Palatino Linotype" w:hAnsi="Palatino Linotype"/>
          <w:b/>
          <w:bCs/>
          <w:color w:val="0033CC"/>
          <w:sz w:val="24"/>
          <w:szCs w:val="24"/>
          <w:lang w:val="en-US"/>
        </w:rPr>
        <w:t>13h00</w:t>
      </w:r>
      <w:r w:rsidRPr="0020216F">
        <w:rPr>
          <w:rFonts w:ascii="Palatino Linotype" w:hAnsi="Palatino Linotype"/>
          <w:color w:val="000000"/>
          <w:sz w:val="24"/>
          <w:szCs w:val="24"/>
          <w:lang w:val="en-US"/>
        </w:rPr>
        <w:t xml:space="preserve">: Qua </w:t>
      </w:r>
      <w:proofErr w:type="spellStart"/>
      <w:r w:rsidRPr="0020216F">
        <w:rPr>
          <w:rFonts w:ascii="Palatino Linotype" w:hAnsi="Palatino Linotype"/>
          <w:color w:val="000000"/>
          <w:sz w:val="24"/>
          <w:szCs w:val="24"/>
          <w:lang w:val="en-US"/>
        </w:rPr>
        <w:t>làng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hành</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hương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chợ</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quê</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và</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khu</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nghỉ</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dưỡng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tĩnh</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tâm</w:t>
      </w:r>
      <w:proofErr w:type="spellEnd"/>
      <w:r w:rsidRPr="0020216F">
        <w:rPr>
          <w:rFonts w:ascii="Palatino Linotype" w:hAnsi="Palatino Linotype"/>
          <w:color w:val="000000"/>
          <w:sz w:val="24"/>
          <w:szCs w:val="24"/>
          <w:lang w:val="en-US"/>
        </w:rPr>
        <w:t xml:space="preserve"> Yên </w:t>
      </w:r>
      <w:proofErr w:type="spellStart"/>
      <w:r w:rsidRPr="0020216F">
        <w:rPr>
          <w:rFonts w:ascii="Palatino Linotype" w:hAnsi="Palatino Linotype"/>
          <w:color w:val="000000"/>
          <w:sz w:val="24"/>
          <w:szCs w:val="24"/>
          <w:lang w:val="en-US"/>
        </w:rPr>
        <w:t>Tử</w:t>
      </w:r>
      <w:proofErr w:type="spellEnd"/>
      <w:r w:rsidRPr="0020216F">
        <w:rPr>
          <w:rFonts w:ascii="Palatino Linotype" w:hAnsi="Palatino Linotype"/>
          <w:color w:val="000000"/>
          <w:sz w:val="24"/>
          <w:szCs w:val="24"/>
          <w:lang w:val="en-US"/>
        </w:rPr>
        <w:t xml:space="preserve"> Tùng Lâm </w:t>
      </w:r>
      <w:proofErr w:type="spellStart"/>
      <w:r w:rsidRPr="0020216F">
        <w:rPr>
          <w:rFonts w:ascii="Palatino Linotype" w:hAnsi="Palatino Linotype"/>
          <w:color w:val="000000"/>
          <w:sz w:val="24"/>
          <w:szCs w:val="24"/>
          <w:lang w:val="en-US"/>
        </w:rPr>
        <w:t>bằng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xe</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điện</w:t>
      </w:r>
      <w:proofErr w:type="spellEnd"/>
      <w:r w:rsidRPr="0020216F">
        <w:rPr>
          <w:rFonts w:ascii="Palatino Linotype" w:hAnsi="Palatino Linotype"/>
          <w:color w:val="000000"/>
          <w:sz w:val="24"/>
          <w:szCs w:val="24"/>
          <w:lang w:val="en-US"/>
        </w:rPr>
        <w:t xml:space="preserve">, HDV </w:t>
      </w:r>
      <w:proofErr w:type="spellStart"/>
      <w:r w:rsidRPr="0020216F">
        <w:rPr>
          <w:rFonts w:ascii="Palatino Linotype" w:hAnsi="Palatino Linotype"/>
          <w:color w:val="000000"/>
          <w:sz w:val="24"/>
          <w:szCs w:val="24"/>
          <w:lang w:val="en-US"/>
        </w:rPr>
        <w:t>sẽ</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đưa</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quý</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khách</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đi</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cáp</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treo</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lên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tham</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quan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và</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Phát</w:t>
      </w:r>
      <w:proofErr w:type="spellEnd"/>
      <w:r w:rsidRPr="0020216F">
        <w:rPr>
          <w:rFonts w:ascii="Palatino Linotype" w:hAnsi="Palatino Linotype"/>
          <w:color w:val="000000"/>
          <w:sz w:val="24"/>
          <w:szCs w:val="24"/>
          <w:lang w:val="en-US"/>
        </w:rPr>
        <w:t xml:space="preserve"> Tâm </w:t>
      </w:r>
      <w:proofErr w:type="spellStart"/>
      <w:r w:rsidRPr="0020216F">
        <w:rPr>
          <w:rFonts w:ascii="Palatino Linotype" w:hAnsi="Palatino Linotype"/>
          <w:color w:val="000000"/>
          <w:sz w:val="24"/>
          <w:szCs w:val="24"/>
          <w:lang w:val="en-US"/>
        </w:rPr>
        <w:t>lễ</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Phật</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tại</w:t>
      </w:r>
      <w:proofErr w:type="spellEnd"/>
      <w:r w:rsidRPr="0020216F">
        <w:rPr>
          <w:rFonts w:ascii="Palatino Linotype" w:hAnsi="Palatino Linotype"/>
          <w:color w:val="000000"/>
          <w:sz w:val="24"/>
          <w:szCs w:val="24"/>
          <w:lang w:val="en-US"/>
        </w:rPr>
        <w:t xml:space="preserve"> :</w:t>
      </w:r>
    </w:p>
    <w:p w14:paraId="3E61F0A2" w14:textId="44A6F9F3" w:rsidR="0020216F" w:rsidRPr="00B32AFE" w:rsidRDefault="0020216F" w:rsidP="00B32AFE">
      <w:pPr>
        <w:pStyle w:val="ListParagraph"/>
        <w:numPr>
          <w:ilvl w:val="0"/>
          <w:numId w:val="25"/>
        </w:numPr>
        <w:spacing w:after="0" w:line="276" w:lineRule="auto"/>
        <w:ind w:left="1134" w:hanging="283"/>
        <w:jc w:val="both"/>
        <w:rPr>
          <w:rFonts w:ascii="Palatino Linotype" w:hAnsi="Palatino Linotype"/>
          <w:i/>
          <w:iCs/>
          <w:color w:val="000000"/>
          <w:sz w:val="24"/>
          <w:szCs w:val="24"/>
          <w:lang w:val="en-US"/>
        </w:rPr>
      </w:pPr>
      <w:proofErr w:type="spellStart"/>
      <w:r w:rsidRPr="00B32AFE">
        <w:rPr>
          <w:rFonts w:ascii="Palatino Linotype" w:hAnsi="Palatino Linotype"/>
          <w:i/>
          <w:iCs/>
          <w:color w:val="000000"/>
          <w:sz w:val="24"/>
          <w:szCs w:val="24"/>
          <w:lang w:val="en-US"/>
        </w:rPr>
        <w:t>Vườn</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Tháp</w:t>
      </w:r>
      <w:proofErr w:type="spellEnd"/>
    </w:p>
    <w:p w14:paraId="4E59430E" w14:textId="4023B8A3" w:rsidR="0020216F" w:rsidRPr="00B32AFE" w:rsidRDefault="0020216F" w:rsidP="00B32AFE">
      <w:pPr>
        <w:pStyle w:val="ListParagraph"/>
        <w:numPr>
          <w:ilvl w:val="0"/>
          <w:numId w:val="25"/>
        </w:numPr>
        <w:spacing w:after="0" w:line="276" w:lineRule="auto"/>
        <w:ind w:left="1134" w:hanging="283"/>
        <w:jc w:val="both"/>
        <w:rPr>
          <w:rFonts w:ascii="Palatino Linotype" w:hAnsi="Palatino Linotype"/>
          <w:i/>
          <w:iCs/>
          <w:color w:val="000000"/>
          <w:sz w:val="24"/>
          <w:szCs w:val="24"/>
          <w:lang w:val="en-US"/>
        </w:rPr>
      </w:pPr>
      <w:proofErr w:type="spellStart"/>
      <w:r w:rsidRPr="00B32AFE">
        <w:rPr>
          <w:rFonts w:ascii="Palatino Linotype" w:hAnsi="Palatino Linotype"/>
          <w:i/>
          <w:iCs/>
          <w:color w:val="000000"/>
          <w:sz w:val="24"/>
          <w:szCs w:val="24"/>
          <w:lang w:val="en-US"/>
        </w:rPr>
        <w:t>Chùa</w:t>
      </w:r>
      <w:proofErr w:type="spellEnd"/>
      <w:r w:rsidRPr="00B32AFE">
        <w:rPr>
          <w:rFonts w:ascii="Palatino Linotype" w:hAnsi="Palatino Linotype"/>
          <w:i/>
          <w:iCs/>
          <w:color w:val="000000"/>
          <w:sz w:val="24"/>
          <w:szCs w:val="24"/>
          <w:lang w:val="en-US"/>
        </w:rPr>
        <w:t xml:space="preserve"> Hoa Yên</w:t>
      </w:r>
    </w:p>
    <w:p w14:paraId="516E3F82" w14:textId="59EEFB18" w:rsidR="0020216F" w:rsidRPr="00B32AFE" w:rsidRDefault="0020216F" w:rsidP="00B32AFE">
      <w:pPr>
        <w:pStyle w:val="ListParagraph"/>
        <w:numPr>
          <w:ilvl w:val="0"/>
          <w:numId w:val="25"/>
        </w:numPr>
        <w:spacing w:after="0" w:line="276" w:lineRule="auto"/>
        <w:ind w:left="1134" w:hanging="283"/>
        <w:jc w:val="both"/>
        <w:rPr>
          <w:rFonts w:ascii="Palatino Linotype" w:hAnsi="Palatino Linotype"/>
          <w:i/>
          <w:iCs/>
          <w:color w:val="000000"/>
          <w:sz w:val="24"/>
          <w:szCs w:val="24"/>
          <w:lang w:val="en-US"/>
        </w:rPr>
      </w:pPr>
      <w:proofErr w:type="spellStart"/>
      <w:r w:rsidRPr="00B32AFE">
        <w:rPr>
          <w:rFonts w:ascii="Palatino Linotype" w:hAnsi="Palatino Linotype"/>
          <w:i/>
          <w:iCs/>
          <w:color w:val="000000"/>
          <w:sz w:val="24"/>
          <w:szCs w:val="24"/>
          <w:lang w:val="en-US"/>
        </w:rPr>
        <w:t>Chùa</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Một</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Mái</w:t>
      </w:r>
      <w:proofErr w:type="spellEnd"/>
    </w:p>
    <w:p w14:paraId="0D874CC0" w14:textId="41C499D8" w:rsidR="0020216F" w:rsidRPr="00B32AFE" w:rsidRDefault="0020216F" w:rsidP="00B32AFE">
      <w:pPr>
        <w:pStyle w:val="ListParagraph"/>
        <w:numPr>
          <w:ilvl w:val="0"/>
          <w:numId w:val="25"/>
        </w:numPr>
        <w:spacing w:after="0" w:line="276" w:lineRule="auto"/>
        <w:ind w:left="1134" w:hanging="283"/>
        <w:jc w:val="both"/>
        <w:rPr>
          <w:rFonts w:ascii="Palatino Linotype" w:hAnsi="Palatino Linotype"/>
          <w:i/>
          <w:iCs/>
          <w:color w:val="000000"/>
          <w:sz w:val="24"/>
          <w:szCs w:val="24"/>
          <w:lang w:val="en-US"/>
        </w:rPr>
      </w:pPr>
      <w:r w:rsidRPr="00B32AFE">
        <w:rPr>
          <w:rFonts w:ascii="Palatino Linotype" w:hAnsi="Palatino Linotype"/>
          <w:i/>
          <w:iCs/>
          <w:color w:val="000000"/>
          <w:sz w:val="24"/>
          <w:szCs w:val="24"/>
          <w:lang w:val="en-US"/>
        </w:rPr>
        <w:t xml:space="preserve">An </w:t>
      </w:r>
      <w:proofErr w:type="spellStart"/>
      <w:r w:rsidRPr="00B32AFE">
        <w:rPr>
          <w:rFonts w:ascii="Palatino Linotype" w:hAnsi="Palatino Linotype"/>
          <w:i/>
          <w:iCs/>
          <w:color w:val="000000"/>
          <w:sz w:val="24"/>
          <w:szCs w:val="24"/>
          <w:lang w:val="en-US"/>
        </w:rPr>
        <w:t>Kỳ</w:t>
      </w:r>
      <w:proofErr w:type="spellEnd"/>
      <w:r w:rsidRPr="00B32AFE">
        <w:rPr>
          <w:rFonts w:ascii="Palatino Linotype" w:hAnsi="Palatino Linotype"/>
          <w:i/>
          <w:iCs/>
          <w:color w:val="000000"/>
          <w:sz w:val="24"/>
          <w:szCs w:val="24"/>
          <w:lang w:val="en-US"/>
        </w:rPr>
        <w:t xml:space="preserve"> Sinh</w:t>
      </w:r>
    </w:p>
    <w:p w14:paraId="1A981228" w14:textId="5C8BFAFF" w:rsidR="0020216F" w:rsidRPr="00B32AFE" w:rsidRDefault="0020216F" w:rsidP="00B32AFE">
      <w:pPr>
        <w:pStyle w:val="ListParagraph"/>
        <w:numPr>
          <w:ilvl w:val="0"/>
          <w:numId w:val="25"/>
        </w:numPr>
        <w:spacing w:after="0" w:line="276" w:lineRule="auto"/>
        <w:ind w:left="1134" w:hanging="283"/>
        <w:jc w:val="both"/>
        <w:rPr>
          <w:rFonts w:ascii="Palatino Linotype" w:hAnsi="Palatino Linotype"/>
          <w:i/>
          <w:iCs/>
          <w:color w:val="000000"/>
          <w:sz w:val="24"/>
          <w:szCs w:val="24"/>
          <w:lang w:val="en-US"/>
        </w:rPr>
      </w:pPr>
      <w:proofErr w:type="spellStart"/>
      <w:r w:rsidRPr="00B32AFE">
        <w:rPr>
          <w:rFonts w:ascii="Palatino Linotype" w:hAnsi="Palatino Linotype"/>
          <w:i/>
          <w:iCs/>
          <w:color w:val="000000"/>
          <w:sz w:val="24"/>
          <w:szCs w:val="24"/>
          <w:lang w:val="en-US"/>
        </w:rPr>
        <w:t>Tượng</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Phật</w:t>
      </w:r>
      <w:proofErr w:type="spellEnd"/>
      <w:r w:rsidRPr="00B32AFE">
        <w:rPr>
          <w:rFonts w:ascii="Palatino Linotype" w:hAnsi="Palatino Linotype"/>
          <w:i/>
          <w:iCs/>
          <w:color w:val="000000"/>
          <w:sz w:val="24"/>
          <w:szCs w:val="24"/>
          <w:lang w:val="en-US"/>
        </w:rPr>
        <w:t xml:space="preserve"> Hoàng (</w:t>
      </w:r>
      <w:proofErr w:type="spellStart"/>
      <w:r w:rsidRPr="00B32AFE">
        <w:rPr>
          <w:rFonts w:ascii="Palatino Linotype" w:hAnsi="Palatino Linotype"/>
          <w:i/>
          <w:iCs/>
          <w:color w:val="000000"/>
          <w:sz w:val="24"/>
          <w:szCs w:val="24"/>
          <w:lang w:val="en-US"/>
        </w:rPr>
        <w:t>bằng</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đồng</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nặng</w:t>
      </w:r>
      <w:proofErr w:type="spellEnd"/>
      <w:r w:rsidRPr="00B32AFE">
        <w:rPr>
          <w:rFonts w:ascii="Palatino Linotype" w:hAnsi="Palatino Linotype"/>
          <w:i/>
          <w:iCs/>
          <w:color w:val="000000"/>
          <w:sz w:val="24"/>
          <w:szCs w:val="24"/>
          <w:lang w:val="en-US"/>
        </w:rPr>
        <w:t xml:space="preserve"> 138 </w:t>
      </w:r>
      <w:proofErr w:type="spellStart"/>
      <w:r w:rsidRPr="00B32AFE">
        <w:rPr>
          <w:rFonts w:ascii="Palatino Linotype" w:hAnsi="Palatino Linotype"/>
          <w:i/>
          <w:iCs/>
          <w:color w:val="000000"/>
          <w:sz w:val="24"/>
          <w:szCs w:val="24"/>
          <w:lang w:val="en-US"/>
        </w:rPr>
        <w:t>tấn</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vừa</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được</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khánh</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thành</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vào</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ngày</w:t>
      </w:r>
      <w:proofErr w:type="spellEnd"/>
      <w:r w:rsidRPr="00B32AFE">
        <w:rPr>
          <w:rFonts w:ascii="Palatino Linotype" w:hAnsi="Palatino Linotype"/>
          <w:i/>
          <w:iCs/>
          <w:color w:val="000000"/>
          <w:sz w:val="24"/>
          <w:szCs w:val="24"/>
          <w:lang w:val="en-US"/>
        </w:rPr>
        <w:t xml:space="preserve"> 3/12/2013 )</w:t>
      </w:r>
    </w:p>
    <w:p w14:paraId="56FD490B" w14:textId="3568D963" w:rsidR="0020216F" w:rsidRPr="00B32AFE" w:rsidRDefault="0020216F" w:rsidP="00B32AFE">
      <w:pPr>
        <w:pStyle w:val="ListParagraph"/>
        <w:numPr>
          <w:ilvl w:val="0"/>
          <w:numId w:val="25"/>
        </w:numPr>
        <w:spacing w:after="0" w:line="276" w:lineRule="auto"/>
        <w:ind w:left="1134" w:hanging="283"/>
        <w:jc w:val="both"/>
        <w:rPr>
          <w:rFonts w:ascii="Palatino Linotype" w:hAnsi="Palatino Linotype"/>
          <w:i/>
          <w:iCs/>
          <w:color w:val="000000"/>
          <w:sz w:val="24"/>
          <w:szCs w:val="24"/>
          <w:lang w:val="en-US"/>
        </w:rPr>
      </w:pPr>
      <w:proofErr w:type="spellStart"/>
      <w:r w:rsidRPr="00B32AFE">
        <w:rPr>
          <w:rFonts w:ascii="Palatino Linotype" w:hAnsi="Palatino Linotype"/>
          <w:i/>
          <w:iCs/>
          <w:color w:val="000000"/>
          <w:sz w:val="24"/>
          <w:szCs w:val="24"/>
          <w:lang w:val="en-US"/>
        </w:rPr>
        <w:t>Chùa</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Đồng</w:t>
      </w:r>
      <w:proofErr w:type="spellEnd"/>
      <w:r w:rsidRPr="00B32AFE">
        <w:rPr>
          <w:rFonts w:ascii="Palatino Linotype" w:hAnsi="Palatino Linotype"/>
          <w:i/>
          <w:iCs/>
          <w:color w:val="000000"/>
          <w:sz w:val="24"/>
          <w:szCs w:val="24"/>
          <w:lang w:val="en-US"/>
        </w:rPr>
        <w:t xml:space="preserve"> -  Hay </w:t>
      </w:r>
      <w:proofErr w:type="spellStart"/>
      <w:r w:rsidRPr="00B32AFE">
        <w:rPr>
          <w:rFonts w:ascii="Palatino Linotype" w:hAnsi="Palatino Linotype"/>
          <w:i/>
          <w:iCs/>
          <w:color w:val="000000"/>
          <w:sz w:val="24"/>
          <w:szCs w:val="24"/>
          <w:lang w:val="en-US"/>
        </w:rPr>
        <w:t>còn</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gọi</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là</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chùa</w:t>
      </w:r>
      <w:proofErr w:type="spellEnd"/>
      <w:r w:rsidRPr="00B32AFE">
        <w:rPr>
          <w:rFonts w:ascii="Palatino Linotype" w:hAnsi="Palatino Linotype"/>
          <w:i/>
          <w:iCs/>
          <w:color w:val="000000"/>
          <w:sz w:val="24"/>
          <w:szCs w:val="24"/>
          <w:lang w:val="en-US"/>
        </w:rPr>
        <w:t xml:space="preserve"> Thiên Trúc, </w:t>
      </w:r>
      <w:proofErr w:type="spellStart"/>
      <w:r w:rsidRPr="00B32AFE">
        <w:rPr>
          <w:rFonts w:ascii="Palatino Linotype" w:hAnsi="Palatino Linotype"/>
          <w:i/>
          <w:iCs/>
          <w:color w:val="000000"/>
          <w:sz w:val="24"/>
          <w:szCs w:val="24"/>
          <w:lang w:val="en-US"/>
        </w:rPr>
        <w:t>tọa</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lạc</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trên</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đỉnh</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Núi</w:t>
      </w:r>
      <w:proofErr w:type="spellEnd"/>
      <w:r w:rsidRPr="00B32AFE">
        <w:rPr>
          <w:rFonts w:ascii="Palatino Linotype" w:hAnsi="Palatino Linotype"/>
          <w:i/>
          <w:iCs/>
          <w:color w:val="000000"/>
          <w:sz w:val="24"/>
          <w:szCs w:val="24"/>
          <w:lang w:val="en-US"/>
        </w:rPr>
        <w:t xml:space="preserve"> Yên </w:t>
      </w:r>
      <w:proofErr w:type="spellStart"/>
      <w:r w:rsidRPr="00B32AFE">
        <w:rPr>
          <w:rFonts w:ascii="Palatino Linotype" w:hAnsi="Palatino Linotype"/>
          <w:i/>
          <w:iCs/>
          <w:color w:val="000000"/>
          <w:sz w:val="24"/>
          <w:szCs w:val="24"/>
          <w:lang w:val="en-US"/>
        </w:rPr>
        <w:t>Tử</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với</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độ</w:t>
      </w:r>
      <w:proofErr w:type="spellEnd"/>
      <w:r w:rsidRPr="00B32AFE">
        <w:rPr>
          <w:rFonts w:ascii="Palatino Linotype" w:hAnsi="Palatino Linotype"/>
          <w:i/>
          <w:iCs/>
          <w:color w:val="000000"/>
          <w:sz w:val="24"/>
          <w:szCs w:val="24"/>
          <w:lang w:val="en-US"/>
        </w:rPr>
        <w:t xml:space="preserve"> </w:t>
      </w:r>
      <w:proofErr w:type="spellStart"/>
      <w:r w:rsidRPr="00B32AFE">
        <w:rPr>
          <w:rFonts w:ascii="Palatino Linotype" w:hAnsi="Palatino Linotype"/>
          <w:i/>
          <w:iCs/>
          <w:color w:val="000000"/>
          <w:sz w:val="24"/>
          <w:szCs w:val="24"/>
          <w:lang w:val="en-US"/>
        </w:rPr>
        <w:t>cao</w:t>
      </w:r>
      <w:proofErr w:type="spellEnd"/>
      <w:r w:rsidRPr="00B32AFE">
        <w:rPr>
          <w:rFonts w:ascii="Palatino Linotype" w:hAnsi="Palatino Linotype"/>
          <w:i/>
          <w:iCs/>
          <w:color w:val="000000"/>
          <w:sz w:val="24"/>
          <w:szCs w:val="24"/>
          <w:lang w:val="en-US"/>
        </w:rPr>
        <w:t xml:space="preserve"> 1068m. </w:t>
      </w:r>
    </w:p>
    <w:p w14:paraId="4DE813E5" w14:textId="77777777" w:rsidR="0020216F" w:rsidRPr="00B32AFE" w:rsidRDefault="0020216F" w:rsidP="00B32AFE">
      <w:pPr>
        <w:pStyle w:val="ListParagraph"/>
        <w:numPr>
          <w:ilvl w:val="0"/>
          <w:numId w:val="26"/>
        </w:numPr>
        <w:spacing w:after="0" w:line="276" w:lineRule="auto"/>
        <w:ind w:hanging="294"/>
        <w:jc w:val="both"/>
        <w:rPr>
          <w:rFonts w:ascii="Palatino Linotype" w:hAnsi="Palatino Linotype"/>
          <w:color w:val="000000"/>
          <w:sz w:val="24"/>
          <w:szCs w:val="24"/>
          <w:lang w:val="en-US"/>
        </w:rPr>
      </w:pPr>
      <w:proofErr w:type="spellStart"/>
      <w:r w:rsidRPr="00B32AFE">
        <w:rPr>
          <w:rFonts w:ascii="Palatino Linotype" w:hAnsi="Palatino Linotype"/>
          <w:color w:val="000000"/>
          <w:sz w:val="24"/>
          <w:szCs w:val="24"/>
          <w:lang w:val="en-US"/>
        </w:rPr>
        <w:t>Vào</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Năm</w:t>
      </w:r>
      <w:proofErr w:type="spellEnd"/>
      <w:r w:rsidRPr="00B32AFE">
        <w:rPr>
          <w:rFonts w:ascii="Palatino Linotype" w:hAnsi="Palatino Linotype"/>
          <w:color w:val="000000"/>
          <w:sz w:val="24"/>
          <w:szCs w:val="24"/>
          <w:lang w:val="en-US"/>
        </w:rPr>
        <w:t xml:space="preserve"> 2007, </w:t>
      </w:r>
      <w:proofErr w:type="spellStart"/>
      <w:r w:rsidRPr="00755231">
        <w:rPr>
          <w:rFonts w:ascii="Palatino Linotype" w:hAnsi="Palatino Linotype" w:cs="Times New Roman"/>
          <w:b/>
          <w:bCs/>
          <w:i/>
          <w:iCs/>
          <w:color w:val="0033CC"/>
          <w:sz w:val="24"/>
          <w:szCs w:val="24"/>
        </w:rPr>
        <w:t>Chùa</w:t>
      </w:r>
      <w:proofErr w:type="spellEnd"/>
      <w:r w:rsidRPr="00755231">
        <w:rPr>
          <w:rFonts w:ascii="Palatino Linotype" w:hAnsi="Palatino Linotype" w:cs="Times New Roman"/>
          <w:b/>
          <w:bCs/>
          <w:i/>
          <w:iCs/>
          <w:color w:val="0033CC"/>
          <w:sz w:val="24"/>
          <w:szCs w:val="24"/>
        </w:rPr>
        <w:t xml:space="preserve"> </w:t>
      </w:r>
      <w:proofErr w:type="spellStart"/>
      <w:r w:rsidRPr="00755231">
        <w:rPr>
          <w:rFonts w:ascii="Palatino Linotype" w:hAnsi="Palatino Linotype" w:cs="Times New Roman"/>
          <w:b/>
          <w:bCs/>
          <w:i/>
          <w:iCs/>
          <w:color w:val="0033CC"/>
          <w:sz w:val="24"/>
          <w:szCs w:val="24"/>
        </w:rPr>
        <w:t>Đồng</w:t>
      </w:r>
      <w:proofErr w:type="spellEnd"/>
      <w:r w:rsidRPr="00755231">
        <w:rPr>
          <w:rFonts w:ascii="Palatino Linotype" w:hAnsi="Palatino Linotype" w:cs="Times New Roman"/>
          <w:b/>
          <w:bCs/>
          <w:i/>
          <w:iCs/>
          <w:color w:val="0033CC"/>
          <w:sz w:val="24"/>
          <w:szCs w:val="24"/>
        </w:rPr>
        <w:t xml:space="preserve"> </w:t>
      </w:r>
      <w:proofErr w:type="spellStart"/>
      <w:r w:rsidRPr="00B32AFE">
        <w:rPr>
          <w:rFonts w:ascii="Palatino Linotype" w:hAnsi="Palatino Linotype"/>
          <w:color w:val="000000"/>
          <w:sz w:val="24"/>
          <w:szCs w:val="24"/>
          <w:lang w:val="en-US"/>
        </w:rPr>
        <w:t>đã</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được</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xác</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lập</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kỷ</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lục</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là</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ngôi</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chùa</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bằng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đồng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lớn</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nhất</w:t>
      </w:r>
      <w:proofErr w:type="spellEnd"/>
      <w:r w:rsidRPr="00B32AFE">
        <w:rPr>
          <w:rFonts w:ascii="Palatino Linotype" w:hAnsi="Palatino Linotype"/>
          <w:color w:val="000000"/>
          <w:sz w:val="24"/>
          <w:szCs w:val="24"/>
          <w:lang w:val="en-US"/>
        </w:rPr>
        <w:t xml:space="preserve"> Việt Nam.</w:t>
      </w:r>
    </w:p>
    <w:p w14:paraId="5B501D6B" w14:textId="3EABBF48" w:rsidR="0020216F" w:rsidRPr="00B32AFE" w:rsidRDefault="0020216F" w:rsidP="00B32AFE">
      <w:pPr>
        <w:pStyle w:val="ListParagraph"/>
        <w:numPr>
          <w:ilvl w:val="0"/>
          <w:numId w:val="26"/>
        </w:numPr>
        <w:spacing w:after="0" w:line="276" w:lineRule="auto"/>
        <w:ind w:hanging="294"/>
        <w:jc w:val="both"/>
        <w:rPr>
          <w:rFonts w:ascii="Palatino Linotype" w:hAnsi="Palatino Linotype"/>
          <w:color w:val="000000"/>
          <w:sz w:val="24"/>
          <w:szCs w:val="24"/>
          <w:lang w:val="en-US"/>
        </w:rPr>
      </w:pPr>
      <w:r w:rsidRPr="00B32AFE">
        <w:rPr>
          <w:rFonts w:ascii="Palatino Linotype" w:hAnsi="Palatino Linotype"/>
          <w:color w:val="000000"/>
          <w:sz w:val="24"/>
          <w:szCs w:val="24"/>
          <w:lang w:val="en-US"/>
        </w:rPr>
        <w:t xml:space="preserve">Quý </w:t>
      </w:r>
      <w:proofErr w:type="spellStart"/>
      <w:r w:rsidRPr="00B32AFE">
        <w:rPr>
          <w:rFonts w:ascii="Palatino Linotype" w:hAnsi="Palatino Linotype"/>
          <w:color w:val="000000"/>
          <w:sz w:val="24"/>
          <w:szCs w:val="24"/>
          <w:lang w:val="en-US"/>
        </w:rPr>
        <w:t>khách</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thưởng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ngoạn</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phong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cảnh</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kỳ</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vĩ</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c</w:t>
      </w:r>
      <w:r w:rsidR="00755231">
        <w:rPr>
          <w:rFonts w:ascii="Palatino Linotype" w:hAnsi="Palatino Linotype"/>
          <w:color w:val="000000"/>
          <w:sz w:val="24"/>
          <w:szCs w:val="24"/>
          <w:lang w:val="en-US"/>
        </w:rPr>
        <w:t>ủ</w:t>
      </w:r>
      <w:r w:rsidRPr="00B32AFE">
        <w:rPr>
          <w:rFonts w:ascii="Palatino Linotype" w:hAnsi="Palatino Linotype"/>
          <w:color w:val="000000"/>
          <w:sz w:val="24"/>
          <w:szCs w:val="24"/>
          <w:lang w:val="en-US"/>
        </w:rPr>
        <w:t>a</w:t>
      </w:r>
      <w:proofErr w:type="spellEnd"/>
      <w:r w:rsidRPr="00B32AFE">
        <w:rPr>
          <w:rFonts w:ascii="Palatino Linotype" w:hAnsi="Palatino Linotype"/>
          <w:color w:val="000000"/>
          <w:sz w:val="24"/>
          <w:szCs w:val="24"/>
          <w:lang w:val="en-US"/>
        </w:rPr>
        <w:t xml:space="preserve"> Non Xanh Yên </w:t>
      </w:r>
      <w:proofErr w:type="spellStart"/>
      <w:r w:rsidRPr="00B32AFE">
        <w:rPr>
          <w:rFonts w:ascii="Palatino Linotype" w:hAnsi="Palatino Linotype"/>
          <w:color w:val="000000"/>
          <w:sz w:val="24"/>
          <w:szCs w:val="24"/>
          <w:lang w:val="en-US"/>
        </w:rPr>
        <w:t>Tử</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và</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thăm</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quan</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chiêm</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ngưỡng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hệ</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thống</w:t>
      </w:r>
      <w:proofErr w:type="spellEnd"/>
      <w:r w:rsidRPr="00B32AFE">
        <w:rPr>
          <w:rFonts w:ascii="Palatino Linotype" w:hAnsi="Palatino Linotype"/>
          <w:color w:val="000000"/>
          <w:sz w:val="24"/>
          <w:szCs w:val="24"/>
          <w:lang w:val="en-US"/>
        </w:rPr>
        <w:t xml:space="preserve"> am, </w:t>
      </w:r>
      <w:proofErr w:type="spellStart"/>
      <w:r w:rsidRPr="00B32AFE">
        <w:rPr>
          <w:rFonts w:ascii="Palatino Linotype" w:hAnsi="Palatino Linotype"/>
          <w:color w:val="000000"/>
          <w:sz w:val="24"/>
          <w:szCs w:val="24"/>
          <w:lang w:val="en-US"/>
        </w:rPr>
        <w:t>chùa</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khác</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trong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hệ</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thống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chùa</w:t>
      </w:r>
      <w:proofErr w:type="spellEnd"/>
      <w:r w:rsidRPr="00B32AFE">
        <w:rPr>
          <w:rFonts w:ascii="Palatino Linotype" w:hAnsi="Palatino Linotype"/>
          <w:color w:val="000000"/>
          <w:sz w:val="24"/>
          <w:szCs w:val="24"/>
          <w:lang w:val="en-US"/>
        </w:rPr>
        <w:t xml:space="preserve"> Yên </w:t>
      </w:r>
      <w:proofErr w:type="spellStart"/>
      <w:r w:rsidRPr="00B32AFE">
        <w:rPr>
          <w:rFonts w:ascii="Palatino Linotype" w:hAnsi="Palatino Linotype"/>
          <w:color w:val="000000"/>
          <w:sz w:val="24"/>
          <w:szCs w:val="24"/>
          <w:lang w:val="en-US"/>
        </w:rPr>
        <w:t>Tử</w:t>
      </w:r>
      <w:proofErr w:type="spellEnd"/>
      <w:r w:rsidRPr="00B32AFE">
        <w:rPr>
          <w:rFonts w:ascii="Palatino Linotype" w:hAnsi="Palatino Linotype"/>
          <w:color w:val="000000"/>
          <w:sz w:val="24"/>
          <w:szCs w:val="24"/>
          <w:lang w:val="en-US"/>
        </w:rPr>
        <w:t>.</w:t>
      </w:r>
    </w:p>
    <w:p w14:paraId="2B857AEC" w14:textId="77777777" w:rsidR="0020216F" w:rsidRPr="0020216F" w:rsidRDefault="0020216F" w:rsidP="0020216F">
      <w:pPr>
        <w:spacing w:after="0" w:line="276" w:lineRule="auto"/>
        <w:ind w:left="567" w:hanging="567"/>
        <w:jc w:val="both"/>
        <w:rPr>
          <w:rFonts w:ascii="Palatino Linotype" w:hAnsi="Palatino Linotype"/>
          <w:color w:val="000000"/>
          <w:sz w:val="24"/>
          <w:szCs w:val="24"/>
          <w:lang w:val="en-US"/>
        </w:rPr>
      </w:pPr>
      <w:proofErr w:type="spellStart"/>
      <w:r w:rsidRPr="00B32AFE">
        <w:rPr>
          <w:rFonts w:ascii="Palatino Linotype" w:hAnsi="Palatino Linotype"/>
          <w:b/>
          <w:bCs/>
          <w:color w:val="0033CC"/>
          <w:sz w:val="24"/>
          <w:szCs w:val="24"/>
          <w:lang w:val="en-US"/>
        </w:rPr>
        <w:t>Chiều</w:t>
      </w:r>
      <w:proofErr w:type="spellEnd"/>
      <w:r w:rsidRPr="0020216F">
        <w:rPr>
          <w:rFonts w:ascii="Palatino Linotype" w:hAnsi="Palatino Linotype"/>
          <w:color w:val="000000"/>
          <w:sz w:val="24"/>
          <w:szCs w:val="24"/>
          <w:lang w:val="en-US"/>
        </w:rPr>
        <w:t xml:space="preserve">: Sau </w:t>
      </w:r>
      <w:proofErr w:type="spellStart"/>
      <w:r w:rsidRPr="0020216F">
        <w:rPr>
          <w:rFonts w:ascii="Palatino Linotype" w:hAnsi="Palatino Linotype"/>
          <w:color w:val="000000"/>
          <w:sz w:val="24"/>
          <w:szCs w:val="24"/>
          <w:lang w:val="en-US"/>
        </w:rPr>
        <w:t>khi</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dâng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hương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và</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làm</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lễ</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qúy</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khách</w:t>
      </w:r>
      <w:proofErr w:type="spellEnd"/>
      <w:r w:rsidRPr="0020216F">
        <w:rPr>
          <w:rFonts w:ascii="Palatino Linotype" w:hAnsi="Palatino Linotype"/>
          <w:color w:val="000000"/>
          <w:sz w:val="24"/>
          <w:szCs w:val="24"/>
          <w:lang w:val="en-US"/>
        </w:rPr>
        <w:t xml:space="preserve"> quay </w:t>
      </w:r>
      <w:proofErr w:type="spellStart"/>
      <w:r w:rsidRPr="0020216F">
        <w:rPr>
          <w:rFonts w:ascii="Palatino Linotype" w:hAnsi="Palatino Linotype"/>
          <w:color w:val="000000"/>
          <w:sz w:val="24"/>
          <w:szCs w:val="24"/>
          <w:lang w:val="en-US"/>
        </w:rPr>
        <w:t>trở</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về</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Trên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đường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xuống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núi</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quý</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khách</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tham</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quan</w:t>
      </w:r>
      <w:proofErr w:type="spellEnd"/>
      <w:r w:rsidRPr="0020216F">
        <w:rPr>
          <w:rFonts w:ascii="Palatino Linotype" w:hAnsi="Palatino Linotype"/>
          <w:color w:val="000000"/>
          <w:sz w:val="24"/>
          <w:szCs w:val="24"/>
          <w:lang w:val="en-US"/>
        </w:rPr>
        <w:t xml:space="preserve"> :</w:t>
      </w:r>
    </w:p>
    <w:p w14:paraId="3AC97C89" w14:textId="48A102EB" w:rsidR="0020216F" w:rsidRPr="00B32AFE" w:rsidRDefault="0020216F" w:rsidP="00B32AFE">
      <w:pPr>
        <w:pStyle w:val="ListParagraph"/>
        <w:numPr>
          <w:ilvl w:val="0"/>
          <w:numId w:val="27"/>
        </w:numPr>
        <w:spacing w:after="0" w:line="276" w:lineRule="auto"/>
        <w:ind w:hanging="294"/>
        <w:jc w:val="both"/>
        <w:rPr>
          <w:rFonts w:ascii="Palatino Linotype" w:hAnsi="Palatino Linotype"/>
          <w:color w:val="000000"/>
          <w:sz w:val="24"/>
          <w:szCs w:val="24"/>
          <w:lang w:val="en-US"/>
        </w:rPr>
      </w:pPr>
      <w:proofErr w:type="spellStart"/>
      <w:r w:rsidRPr="00755231">
        <w:rPr>
          <w:rFonts w:ascii="Palatino Linotype" w:hAnsi="Palatino Linotype" w:cs="Times New Roman"/>
          <w:b/>
          <w:bCs/>
          <w:i/>
          <w:iCs/>
          <w:color w:val="0033CC"/>
          <w:sz w:val="24"/>
          <w:szCs w:val="24"/>
        </w:rPr>
        <w:t>Suối</w:t>
      </w:r>
      <w:proofErr w:type="spellEnd"/>
      <w:r w:rsidRPr="00755231">
        <w:rPr>
          <w:rFonts w:ascii="Palatino Linotype" w:hAnsi="Palatino Linotype" w:cs="Times New Roman"/>
          <w:b/>
          <w:bCs/>
          <w:i/>
          <w:iCs/>
          <w:color w:val="0033CC"/>
          <w:sz w:val="24"/>
          <w:szCs w:val="24"/>
        </w:rPr>
        <w:t xml:space="preserve"> </w:t>
      </w:r>
      <w:proofErr w:type="spellStart"/>
      <w:r w:rsidRPr="00755231">
        <w:rPr>
          <w:rFonts w:ascii="Palatino Linotype" w:hAnsi="Palatino Linotype" w:cs="Times New Roman"/>
          <w:b/>
          <w:bCs/>
          <w:i/>
          <w:iCs/>
          <w:color w:val="0033CC"/>
          <w:sz w:val="24"/>
          <w:szCs w:val="24"/>
        </w:rPr>
        <w:t>Giải</w:t>
      </w:r>
      <w:proofErr w:type="spellEnd"/>
      <w:r w:rsidRPr="00755231">
        <w:rPr>
          <w:rFonts w:ascii="Palatino Linotype" w:hAnsi="Palatino Linotype" w:cs="Times New Roman"/>
          <w:b/>
          <w:bCs/>
          <w:i/>
          <w:iCs/>
          <w:color w:val="0033CC"/>
          <w:sz w:val="24"/>
          <w:szCs w:val="24"/>
        </w:rPr>
        <w:t xml:space="preserve"> Oan</w:t>
      </w:r>
      <w:r w:rsidRPr="00B32AFE">
        <w:rPr>
          <w:rFonts w:ascii="Palatino Linotype" w:hAnsi="Palatino Linotype"/>
          <w:color w:val="000000"/>
          <w:sz w:val="24"/>
          <w:szCs w:val="24"/>
          <w:lang w:val="en-US"/>
        </w:rPr>
        <w:t xml:space="preserve"> – </w:t>
      </w:r>
      <w:proofErr w:type="spellStart"/>
      <w:r w:rsidRPr="00B32AFE">
        <w:rPr>
          <w:rFonts w:ascii="Palatino Linotype" w:hAnsi="Palatino Linotype"/>
          <w:color w:val="000000"/>
          <w:sz w:val="24"/>
          <w:szCs w:val="24"/>
          <w:lang w:val="en-US"/>
        </w:rPr>
        <w:t>nơi</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mà</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các</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cung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tần</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mỹ</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nữ</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xưa</w:t>
      </w:r>
      <w:proofErr w:type="spellEnd"/>
      <w:r w:rsidRPr="00B32AFE">
        <w:rPr>
          <w:rFonts w:ascii="Palatino Linotype" w:hAnsi="Palatino Linotype"/>
          <w:color w:val="000000"/>
          <w:sz w:val="24"/>
          <w:szCs w:val="24"/>
          <w:lang w:val="en-US"/>
        </w:rPr>
        <w:t xml:space="preserve"> kia </w:t>
      </w:r>
      <w:proofErr w:type="spellStart"/>
      <w:r w:rsidRPr="00B32AFE">
        <w:rPr>
          <w:rFonts w:ascii="Palatino Linotype" w:hAnsi="Palatino Linotype"/>
          <w:color w:val="000000"/>
          <w:sz w:val="24"/>
          <w:szCs w:val="24"/>
          <w:lang w:val="en-US"/>
        </w:rPr>
        <w:t>đã</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trẫm</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mình</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để</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bày</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tỏ</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lòng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trung</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với</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nhà</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vua</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khi</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người</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về</w:t>
      </w:r>
      <w:proofErr w:type="spellEnd"/>
      <w:r w:rsidRPr="00B32AFE">
        <w:rPr>
          <w:rFonts w:ascii="Palatino Linotype" w:hAnsi="Palatino Linotype"/>
          <w:color w:val="000000"/>
          <w:sz w:val="24"/>
          <w:szCs w:val="24"/>
          <w:lang w:val="en-US"/>
        </w:rPr>
        <w:t xml:space="preserve"> Yên </w:t>
      </w:r>
      <w:proofErr w:type="spellStart"/>
      <w:r w:rsidRPr="00B32AFE">
        <w:rPr>
          <w:rFonts w:ascii="Palatino Linotype" w:hAnsi="Palatino Linotype"/>
          <w:color w:val="000000"/>
          <w:sz w:val="24"/>
          <w:szCs w:val="24"/>
          <w:lang w:val="en-US"/>
        </w:rPr>
        <w:t>Tử</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tu</w:t>
      </w:r>
      <w:proofErr w:type="spellEnd"/>
      <w:r w:rsidRPr="00B32AFE">
        <w:rPr>
          <w:rFonts w:ascii="Palatino Linotype" w:hAnsi="Palatino Linotype"/>
          <w:color w:val="000000"/>
          <w:sz w:val="24"/>
          <w:szCs w:val="24"/>
          <w:lang w:val="en-US"/>
        </w:rPr>
        <w:t xml:space="preserve"> </w:t>
      </w:r>
      <w:proofErr w:type="spellStart"/>
      <w:r w:rsidRPr="00B32AFE">
        <w:rPr>
          <w:rFonts w:ascii="Palatino Linotype" w:hAnsi="Palatino Linotype"/>
          <w:color w:val="000000"/>
          <w:sz w:val="24"/>
          <w:szCs w:val="24"/>
          <w:lang w:val="en-US"/>
        </w:rPr>
        <w:t>hành</w:t>
      </w:r>
      <w:proofErr w:type="spellEnd"/>
      <w:r w:rsidRPr="00B32AFE">
        <w:rPr>
          <w:rFonts w:ascii="Palatino Linotype" w:hAnsi="Palatino Linotype"/>
          <w:color w:val="000000"/>
          <w:sz w:val="24"/>
          <w:szCs w:val="24"/>
          <w:lang w:val="en-US"/>
        </w:rPr>
        <w:t>.</w:t>
      </w:r>
    </w:p>
    <w:p w14:paraId="5EBB7493" w14:textId="0FD8E841" w:rsidR="0020216F" w:rsidRPr="0020216F" w:rsidRDefault="0020216F" w:rsidP="0020216F">
      <w:pPr>
        <w:spacing w:after="0" w:line="276" w:lineRule="auto"/>
        <w:ind w:left="567" w:hanging="567"/>
        <w:jc w:val="both"/>
        <w:rPr>
          <w:rFonts w:ascii="Palatino Linotype" w:hAnsi="Palatino Linotype"/>
          <w:color w:val="000000"/>
          <w:sz w:val="24"/>
          <w:szCs w:val="24"/>
          <w:lang w:val="en-US"/>
        </w:rPr>
      </w:pPr>
      <w:r w:rsidRPr="0020216F">
        <w:rPr>
          <w:rFonts w:ascii="Palatino Linotype" w:hAnsi="Palatino Linotype"/>
          <w:b/>
          <w:bCs/>
          <w:color w:val="0033CC"/>
          <w:sz w:val="24"/>
          <w:szCs w:val="24"/>
          <w:lang w:val="en-US"/>
        </w:rPr>
        <w:t>16h30</w:t>
      </w:r>
      <w:r w:rsidRPr="0020216F">
        <w:rPr>
          <w:rFonts w:ascii="Palatino Linotype" w:hAnsi="Palatino Linotype"/>
          <w:color w:val="000000"/>
          <w:sz w:val="24"/>
          <w:szCs w:val="24"/>
          <w:lang w:val="en-US"/>
        </w:rPr>
        <w:t xml:space="preserve">: Xe </w:t>
      </w:r>
      <w:proofErr w:type="spellStart"/>
      <w:r w:rsidRPr="0020216F">
        <w:rPr>
          <w:rFonts w:ascii="Palatino Linotype" w:hAnsi="Palatino Linotype"/>
          <w:color w:val="000000"/>
          <w:sz w:val="24"/>
          <w:szCs w:val="24"/>
          <w:lang w:val="en-US"/>
        </w:rPr>
        <w:t>và</w:t>
      </w:r>
      <w:proofErr w:type="spellEnd"/>
      <w:r w:rsidRPr="0020216F">
        <w:rPr>
          <w:rFonts w:ascii="Palatino Linotype" w:hAnsi="Palatino Linotype"/>
          <w:color w:val="000000"/>
          <w:sz w:val="24"/>
          <w:szCs w:val="24"/>
          <w:lang w:val="en-US"/>
        </w:rPr>
        <w:t xml:space="preserve"> HDV </w:t>
      </w:r>
      <w:proofErr w:type="spellStart"/>
      <w:r w:rsidRPr="0020216F">
        <w:rPr>
          <w:rFonts w:ascii="Palatino Linotype" w:hAnsi="Palatino Linotype"/>
          <w:color w:val="000000"/>
          <w:sz w:val="24"/>
          <w:szCs w:val="24"/>
          <w:lang w:val="en-US"/>
        </w:rPr>
        <w:t>đón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quý</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khách</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trở</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về</w:t>
      </w:r>
      <w:proofErr w:type="spellEnd"/>
      <w:r w:rsidRPr="0020216F">
        <w:rPr>
          <w:rFonts w:ascii="Palatino Linotype" w:hAnsi="Palatino Linotype"/>
          <w:color w:val="000000"/>
          <w:sz w:val="24"/>
          <w:szCs w:val="24"/>
          <w:lang w:val="en-US"/>
        </w:rPr>
        <w:t xml:space="preserve"> Hà Nội. </w:t>
      </w:r>
      <w:proofErr w:type="spellStart"/>
      <w:r w:rsidRPr="0020216F">
        <w:rPr>
          <w:rFonts w:ascii="Palatino Linotype" w:hAnsi="Palatino Linotype"/>
          <w:color w:val="000000"/>
          <w:sz w:val="24"/>
          <w:szCs w:val="24"/>
          <w:lang w:val="en-US"/>
        </w:rPr>
        <w:t>Trên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đường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về</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quý</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khách</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dừng</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chân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nghỉ</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ngơi</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mua</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đặc</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sản</w:t>
      </w:r>
      <w:proofErr w:type="spellEnd"/>
      <w:r w:rsidRPr="0020216F">
        <w:rPr>
          <w:rFonts w:ascii="Palatino Linotype" w:hAnsi="Palatino Linotype"/>
          <w:color w:val="000000"/>
          <w:sz w:val="24"/>
          <w:szCs w:val="24"/>
          <w:lang w:val="en-US"/>
        </w:rPr>
        <w:t xml:space="preserve"> bánh gai, bánh </w:t>
      </w:r>
      <w:proofErr w:type="spellStart"/>
      <w:r w:rsidRPr="0020216F">
        <w:rPr>
          <w:rFonts w:ascii="Palatino Linotype" w:hAnsi="Palatino Linotype"/>
          <w:color w:val="000000"/>
          <w:sz w:val="24"/>
          <w:szCs w:val="24"/>
          <w:lang w:val="en-US"/>
        </w:rPr>
        <w:t>đậu</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xanh</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của</w:t>
      </w:r>
      <w:proofErr w:type="spellEnd"/>
      <w:r w:rsidRPr="0020216F">
        <w:rPr>
          <w:rFonts w:ascii="Palatino Linotype" w:hAnsi="Palatino Linotype"/>
          <w:color w:val="000000"/>
          <w:sz w:val="24"/>
          <w:szCs w:val="24"/>
          <w:lang w:val="en-US"/>
        </w:rPr>
        <w:t xml:space="preserve"> Hải Dương </w:t>
      </w:r>
      <w:proofErr w:type="spellStart"/>
      <w:r w:rsidRPr="0020216F">
        <w:rPr>
          <w:rFonts w:ascii="Palatino Linotype" w:hAnsi="Palatino Linotype"/>
          <w:color w:val="000000"/>
          <w:sz w:val="24"/>
          <w:szCs w:val="24"/>
          <w:lang w:val="en-US"/>
        </w:rPr>
        <w:t>làm</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quà</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cho</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bạn</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bè</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người</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thân</w:t>
      </w:r>
      <w:proofErr w:type="spellEnd"/>
      <w:r w:rsidRPr="0020216F">
        <w:rPr>
          <w:rFonts w:ascii="Palatino Linotype" w:hAnsi="Palatino Linotype"/>
          <w:color w:val="000000"/>
          <w:sz w:val="24"/>
          <w:szCs w:val="24"/>
          <w:lang w:val="en-US"/>
        </w:rPr>
        <w:t>.</w:t>
      </w:r>
    </w:p>
    <w:p w14:paraId="22F83608" w14:textId="136B3713" w:rsidR="00960A41" w:rsidRPr="00B460B7" w:rsidRDefault="0020216F" w:rsidP="00960A41">
      <w:pPr>
        <w:spacing w:after="0" w:line="276" w:lineRule="auto"/>
        <w:ind w:left="567" w:hanging="567"/>
        <w:jc w:val="both"/>
        <w:rPr>
          <w:rFonts w:ascii="Palatino Linotype" w:hAnsi="Palatino Linotype"/>
          <w:b/>
          <w:bCs/>
          <w:i/>
          <w:iCs/>
          <w:color w:val="000000"/>
          <w:sz w:val="24"/>
          <w:szCs w:val="24"/>
        </w:rPr>
      </w:pPr>
      <w:r w:rsidRPr="0020216F">
        <w:rPr>
          <w:rFonts w:ascii="Palatino Linotype" w:hAnsi="Palatino Linotype"/>
          <w:b/>
          <w:bCs/>
          <w:color w:val="0033CC"/>
          <w:sz w:val="24"/>
          <w:szCs w:val="24"/>
          <w:lang w:val="en-US"/>
        </w:rPr>
        <w:t>19h30</w:t>
      </w:r>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Qúy</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khách</w:t>
      </w:r>
      <w:proofErr w:type="spellEnd"/>
      <w:r w:rsidRPr="0020216F">
        <w:rPr>
          <w:rFonts w:ascii="Palatino Linotype" w:hAnsi="Palatino Linotype"/>
          <w:color w:val="000000"/>
          <w:sz w:val="24"/>
          <w:szCs w:val="24"/>
          <w:lang w:val="en-US"/>
        </w:rPr>
        <w:t xml:space="preserve"> </w:t>
      </w:r>
      <w:proofErr w:type="spellStart"/>
      <w:r w:rsidRPr="0020216F">
        <w:rPr>
          <w:rFonts w:ascii="Palatino Linotype" w:hAnsi="Palatino Linotype"/>
          <w:color w:val="000000"/>
          <w:sz w:val="24"/>
          <w:szCs w:val="24"/>
          <w:lang w:val="en-US"/>
        </w:rPr>
        <w:t>về</w:t>
      </w:r>
      <w:proofErr w:type="spellEnd"/>
      <w:r w:rsidRPr="0020216F">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đến</w:t>
      </w:r>
      <w:proofErr w:type="spellEnd"/>
      <w:r w:rsidR="00741742" w:rsidRPr="00741742">
        <w:rPr>
          <w:rFonts w:ascii="Palatino Linotype" w:hAnsi="Palatino Linotype"/>
          <w:color w:val="000000"/>
          <w:sz w:val="24"/>
          <w:szCs w:val="24"/>
          <w:lang w:val="en-US"/>
        </w:rPr>
        <w:t xml:space="preserve"> Hà </w:t>
      </w:r>
      <w:proofErr w:type="spellStart"/>
      <w:r w:rsidR="00741742" w:rsidRPr="00741742">
        <w:rPr>
          <w:rFonts w:ascii="Palatino Linotype" w:hAnsi="Palatino Linotype"/>
          <w:color w:val="000000"/>
          <w:sz w:val="24"/>
          <w:szCs w:val="24"/>
          <w:lang w:val="en-US"/>
        </w:rPr>
        <w:t>Nội</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kết</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thúc</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chuyến</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đi</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chiêm</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bái</w:t>
      </w:r>
      <w:proofErr w:type="spellEnd"/>
      <w:r w:rsidR="00741742" w:rsidRPr="00741742">
        <w:rPr>
          <w:rFonts w:ascii="Palatino Linotype" w:hAnsi="Palatino Linotype"/>
          <w:color w:val="000000"/>
          <w:sz w:val="24"/>
          <w:szCs w:val="24"/>
          <w:lang w:val="en-US"/>
        </w:rPr>
        <w:t xml:space="preserve"> </w:t>
      </w:r>
      <w:proofErr w:type="spellStart"/>
      <w:r w:rsidR="00741742" w:rsidRPr="00741742">
        <w:rPr>
          <w:rFonts w:ascii="Palatino Linotype" w:hAnsi="Palatino Linotype"/>
          <w:color w:val="000000"/>
          <w:sz w:val="24"/>
          <w:szCs w:val="24"/>
          <w:lang w:val="en-US"/>
        </w:rPr>
        <w:t>lễ</w:t>
      </w:r>
      <w:proofErr w:type="spellEnd"/>
      <w:r w:rsidR="00741742" w:rsidRPr="00741742">
        <w:rPr>
          <w:rFonts w:ascii="Palatino Linotype" w:hAnsi="Palatino Linotype"/>
          <w:color w:val="000000"/>
          <w:sz w:val="24"/>
          <w:szCs w:val="24"/>
          <w:lang w:val="en-US"/>
        </w:rPr>
        <w:t xml:space="preserve"> Phật. </w:t>
      </w:r>
    </w:p>
    <w:p w14:paraId="1E171E05" w14:textId="0903C39D" w:rsidR="00A16542" w:rsidRDefault="00000000" w:rsidP="00E82EC9">
      <w:pPr>
        <w:spacing w:after="0" w:line="276" w:lineRule="auto"/>
        <w:jc w:val="both"/>
        <w:rPr>
          <w:rFonts w:ascii="Palatino Linotype" w:hAnsi="Palatino Linotype"/>
          <w:b/>
          <w:bCs/>
          <w:i/>
          <w:iCs/>
          <w:color w:val="000000"/>
          <w:sz w:val="24"/>
          <w:szCs w:val="24"/>
          <w:lang w:val="en-US"/>
        </w:rPr>
      </w:pPr>
      <w:r w:rsidRPr="00B460B7">
        <w:rPr>
          <w:rFonts w:ascii="Palatino Linotype" w:hAnsi="Palatino Linotype"/>
          <w:b/>
          <w:bCs/>
          <w:i/>
          <w:iCs/>
          <w:color w:val="000000"/>
          <w:sz w:val="24"/>
          <w:szCs w:val="24"/>
        </w:rPr>
        <w:lastRenderedPageBreak/>
        <w:t>Chia tay và hẹn gặp lại Quý khách trong nhưng chuyến đi tiếp theo</w:t>
      </w:r>
      <w:r w:rsidR="00B460B7" w:rsidRPr="00B460B7">
        <w:rPr>
          <w:rFonts w:ascii="Palatino Linotype" w:hAnsi="Palatino Linotype"/>
          <w:b/>
          <w:bCs/>
          <w:i/>
          <w:iCs/>
          <w:color w:val="000000"/>
          <w:sz w:val="24"/>
          <w:szCs w:val="24"/>
          <w:lang w:val="en-US"/>
        </w:rPr>
        <w:t>!</w:t>
      </w:r>
    </w:p>
    <w:p w14:paraId="04E5BB0E" w14:textId="77777777" w:rsidR="00A16542" w:rsidRDefault="00000000" w:rsidP="00FF0BED">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Pr>
          <w:rFonts w:ascii="Palatino Linotype" w:eastAsia="Times New Roman" w:hAnsi="Palatino Linotype" w:cs="Times New Roman"/>
          <w:color w:val="003366"/>
          <w:sz w:val="24"/>
          <w:szCs w:val="24"/>
        </w:rPr>
        <w:t>--------------------------------</w:t>
      </w:r>
    </w:p>
    <w:p w14:paraId="7C45BD5B" w14:textId="628C3476" w:rsidR="00A16542" w:rsidRDefault="006C7A04" w:rsidP="00FF0BED">
      <w:pPr>
        <w:spacing w:after="0" w:line="276" w:lineRule="auto"/>
        <w:jc w:val="center"/>
        <w:rPr>
          <w:rFonts w:ascii="Palatino Linotype" w:hAnsi="Palatino Linotype" w:cs="Times New Roman"/>
          <w:b/>
          <w:color w:val="C00000"/>
          <w:sz w:val="32"/>
          <w:szCs w:val="32"/>
        </w:rPr>
      </w:pPr>
      <w:r w:rsidRPr="006C7A04">
        <w:rPr>
          <w:rFonts w:ascii="Palatino Linotype" w:hAnsi="Palatino Linotype" w:cs="Times New Roman"/>
          <w:b/>
          <w:color w:val="C00000"/>
          <w:sz w:val="32"/>
          <w:szCs w:val="32"/>
        </w:rPr>
        <w:t>GIÁ TOUR TRỌN GÓI GHÉP ĐOÀN</w:t>
      </w:r>
    </w:p>
    <w:p w14:paraId="1A7E51E2" w14:textId="52E3C820" w:rsidR="00A16542" w:rsidRPr="00FA434E" w:rsidRDefault="006C7A04" w:rsidP="00B460B7">
      <w:pPr>
        <w:spacing w:after="120" w:line="276" w:lineRule="auto"/>
        <w:jc w:val="center"/>
        <w:rPr>
          <w:rFonts w:ascii="Palatino Linotype" w:hAnsi="Palatino Linotype" w:cs="Times New Roman"/>
          <w:b/>
          <w:i/>
          <w:color w:val="C00000"/>
          <w:sz w:val="24"/>
          <w:szCs w:val="24"/>
          <w:lang w:val="en-US"/>
        </w:rPr>
      </w:pPr>
      <w:r w:rsidRPr="006C7A04">
        <w:rPr>
          <w:rFonts w:ascii="Palatino Linotype" w:hAnsi="Palatino Linotype" w:cs="Times New Roman"/>
          <w:b/>
          <w:i/>
          <w:color w:val="C00000"/>
          <w:sz w:val="24"/>
          <w:szCs w:val="24"/>
        </w:rPr>
        <w:t>(Giá áp dụng cho đoàn ghép từ 30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578"/>
        <w:gridCol w:w="2268"/>
        <w:gridCol w:w="2410"/>
        <w:gridCol w:w="1837"/>
      </w:tblGrid>
      <w:tr w:rsidR="00B460B7" w14:paraId="5D5AD40D" w14:textId="77777777" w:rsidTr="00CB3394">
        <w:tc>
          <w:tcPr>
            <w:tcW w:w="3578" w:type="dxa"/>
            <w:tcBorders>
              <w:top w:val="single" w:sz="4" w:space="0" w:color="FFFFFF"/>
              <w:left w:val="single" w:sz="4" w:space="0" w:color="FFFFFF"/>
              <w:right w:val="single" w:sz="4" w:space="0" w:color="FFFFFF"/>
            </w:tcBorders>
            <w:shd w:val="clear" w:color="auto" w:fill="C00000"/>
            <w:vAlign w:val="center"/>
          </w:tcPr>
          <w:p w14:paraId="7B180E75" w14:textId="2CA0BBA4" w:rsidR="00B460B7" w:rsidRDefault="00ED7AD7" w:rsidP="00B460B7">
            <w:pPr>
              <w:tabs>
                <w:tab w:val="center" w:pos="1782"/>
                <w:tab w:val="right" w:pos="3564"/>
              </w:tabs>
              <w:spacing w:after="0" w:line="276" w:lineRule="auto"/>
              <w:jc w:val="center"/>
              <w:rPr>
                <w:rFonts w:ascii="Palatino Linotype" w:hAnsi="Palatino Linotype" w:cs="Times New Roman"/>
                <w:b/>
                <w:color w:val="FFFFFF"/>
                <w:sz w:val="24"/>
                <w:szCs w:val="24"/>
              </w:rPr>
            </w:pPr>
            <w:r>
              <w:rPr>
                <w:rFonts w:ascii="Palatino Linotype" w:hAnsi="Palatino Linotype" w:cs="Times New Roman"/>
                <w:b/>
                <w:color w:val="FFFFFF"/>
                <w:sz w:val="24"/>
                <w:szCs w:val="24"/>
                <w:lang w:val="en-US"/>
              </w:rPr>
              <w:t>LỊCH KHỞI HÀNH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4EFAA05" w14:textId="19F2C5F0" w:rsidR="00B460B7" w:rsidRDefault="00B460B7" w:rsidP="00B460B7">
            <w:pPr>
              <w:spacing w:after="0" w:line="276" w:lineRule="auto"/>
              <w:jc w:val="center"/>
              <w:rPr>
                <w:rFonts w:ascii="Palatino Linotype" w:hAnsi="Palatino Linotype" w:cs="Times New Roman"/>
                <w:b/>
                <w:color w:val="FFFFFF"/>
                <w:sz w:val="24"/>
                <w:szCs w:val="24"/>
              </w:rPr>
            </w:pPr>
            <w:r w:rsidRPr="00D73669">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4B79B64A" w14:textId="77777777" w:rsidR="00B460B7" w:rsidRPr="00D73669" w:rsidRDefault="00B460B7" w:rsidP="006F370A">
            <w:pPr>
              <w:spacing w:before="60" w:after="0" w:line="276" w:lineRule="auto"/>
              <w:jc w:val="center"/>
              <w:rPr>
                <w:rFonts w:ascii="Palatino Linotype" w:hAnsi="Palatino Linotype" w:cs="Times New Roman"/>
                <w:b/>
                <w:color w:val="FFFFFF"/>
                <w:sz w:val="24"/>
                <w:szCs w:val="24"/>
              </w:rPr>
            </w:pPr>
            <w:r w:rsidRPr="00D73669">
              <w:rPr>
                <w:rFonts w:ascii="Palatino Linotype" w:hAnsi="Palatino Linotype" w:cs="Times New Roman"/>
                <w:b/>
                <w:color w:val="FFFFFF"/>
                <w:sz w:val="24"/>
                <w:szCs w:val="24"/>
              </w:rPr>
              <w:t>TRẺ EM</w:t>
            </w:r>
          </w:p>
          <w:p w14:paraId="7BBCFF37" w14:textId="6ADEF011" w:rsidR="00B460B7" w:rsidRDefault="00B460B7" w:rsidP="006F370A">
            <w:pPr>
              <w:spacing w:after="60" w:line="276" w:lineRule="auto"/>
              <w:jc w:val="center"/>
              <w:rPr>
                <w:rFonts w:ascii="Palatino Linotype" w:hAnsi="Palatino Linotype" w:cs="Times New Roman"/>
                <w:b/>
                <w:color w:val="FFFFFF"/>
                <w:sz w:val="24"/>
                <w:szCs w:val="24"/>
              </w:rPr>
            </w:pPr>
            <w:r w:rsidRPr="00D73669">
              <w:rPr>
                <w:rFonts w:ascii="Palatino Linotype" w:hAnsi="Palatino Linotype" w:cs="Times New Roman"/>
                <w:bCs/>
                <w:i/>
                <w:iCs/>
                <w:color w:val="FFFFFF"/>
                <w:sz w:val="24"/>
                <w:szCs w:val="24"/>
              </w:rPr>
              <w:t xml:space="preserve">(Từ </w:t>
            </w:r>
            <w:r w:rsidR="008664C5">
              <w:rPr>
                <w:rFonts w:ascii="Palatino Linotype" w:hAnsi="Palatino Linotype" w:cs="Times New Roman"/>
                <w:bCs/>
                <w:i/>
                <w:iCs/>
                <w:color w:val="FFFFFF"/>
                <w:sz w:val="24"/>
                <w:szCs w:val="24"/>
                <w:lang w:val="en-US"/>
              </w:rPr>
              <w:t>0</w:t>
            </w:r>
            <w:r w:rsidR="006F370A">
              <w:rPr>
                <w:rFonts w:ascii="Palatino Linotype" w:hAnsi="Palatino Linotype" w:cs="Times New Roman"/>
                <w:bCs/>
                <w:i/>
                <w:iCs/>
                <w:color w:val="FFFFFF"/>
                <w:sz w:val="24"/>
                <w:szCs w:val="24"/>
                <w:lang w:val="en-US"/>
              </w:rPr>
              <w:t>5</w:t>
            </w:r>
            <w:r w:rsidRPr="00D73669">
              <w:rPr>
                <w:rFonts w:ascii="Palatino Linotype" w:hAnsi="Palatino Linotype" w:cs="Times New Roman"/>
                <w:bCs/>
                <w:i/>
                <w:iCs/>
                <w:color w:val="FFFFFF"/>
                <w:sz w:val="24"/>
                <w:szCs w:val="24"/>
              </w:rPr>
              <w:t xml:space="preserve"> – dưới 0</w:t>
            </w:r>
            <w:r w:rsidR="006F370A">
              <w:rPr>
                <w:rFonts w:ascii="Palatino Linotype" w:hAnsi="Palatino Linotype" w:cs="Times New Roman"/>
                <w:bCs/>
                <w:i/>
                <w:iCs/>
                <w:color w:val="FFFFFF"/>
                <w:sz w:val="24"/>
                <w:szCs w:val="24"/>
                <w:lang w:val="en-US"/>
              </w:rPr>
              <w:t>9</w:t>
            </w:r>
            <w:r w:rsidRPr="00D73669">
              <w:rPr>
                <w:rFonts w:ascii="Palatino Linotype" w:hAnsi="Palatino Linotype" w:cs="Times New Roman"/>
                <w:bCs/>
                <w:i/>
                <w:iCs/>
                <w:color w:val="FFFFFF"/>
                <w:sz w:val="24"/>
                <w:szCs w:val="24"/>
              </w:rPr>
              <w:t xml:space="preserve"> tuổi)</w:t>
            </w:r>
          </w:p>
        </w:tc>
        <w:tc>
          <w:tcPr>
            <w:tcW w:w="1837"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A81564C" w14:textId="77777777" w:rsidR="00B460B7" w:rsidRPr="00D73669" w:rsidRDefault="00B460B7" w:rsidP="00B460B7">
            <w:pPr>
              <w:spacing w:after="0" w:line="276" w:lineRule="auto"/>
              <w:jc w:val="center"/>
              <w:rPr>
                <w:rFonts w:ascii="Palatino Linotype" w:hAnsi="Palatino Linotype" w:cs="Times New Roman"/>
                <w:b/>
                <w:color w:val="FFFFFF"/>
                <w:sz w:val="24"/>
                <w:szCs w:val="24"/>
                <w:lang w:val="en-US"/>
              </w:rPr>
            </w:pPr>
            <w:r w:rsidRPr="00D73669">
              <w:rPr>
                <w:rFonts w:ascii="Palatino Linotype" w:hAnsi="Palatino Linotype" w:cs="Times New Roman"/>
                <w:b/>
                <w:color w:val="FFFFFF"/>
                <w:sz w:val="24"/>
                <w:szCs w:val="24"/>
              </w:rPr>
              <w:t>TRẺ EM</w:t>
            </w:r>
          </w:p>
          <w:p w14:paraId="09675CAB" w14:textId="4BC149A5" w:rsidR="00B460B7" w:rsidRDefault="00B460B7" w:rsidP="00B460B7">
            <w:pPr>
              <w:spacing w:after="0" w:line="276" w:lineRule="auto"/>
              <w:jc w:val="center"/>
              <w:rPr>
                <w:rFonts w:ascii="Palatino Linotype" w:hAnsi="Palatino Linotype" w:cs="Times New Roman"/>
                <w:bCs/>
                <w:i/>
                <w:iCs/>
                <w:color w:val="FFFFFF"/>
                <w:sz w:val="24"/>
                <w:szCs w:val="24"/>
              </w:rPr>
            </w:pPr>
            <w:r w:rsidRPr="00D73669">
              <w:rPr>
                <w:rFonts w:ascii="Palatino Linotype" w:hAnsi="Palatino Linotype" w:cs="Times New Roman"/>
                <w:bCs/>
                <w:i/>
                <w:iCs/>
                <w:color w:val="FFFFFF"/>
                <w:sz w:val="24"/>
                <w:szCs w:val="24"/>
              </w:rPr>
              <w:t>(</w:t>
            </w:r>
            <w:r w:rsidRPr="00D73669">
              <w:rPr>
                <w:rFonts w:ascii="Palatino Linotype" w:hAnsi="Palatino Linotype" w:cs="Times New Roman"/>
                <w:bCs/>
                <w:i/>
                <w:iCs/>
                <w:color w:val="FFFFFF"/>
                <w:sz w:val="24"/>
                <w:szCs w:val="24"/>
                <w:lang w:val="en-US"/>
              </w:rPr>
              <w:t>D</w:t>
            </w:r>
            <w:r w:rsidRPr="00D73669">
              <w:rPr>
                <w:rFonts w:ascii="Palatino Linotype" w:hAnsi="Palatino Linotype" w:cs="Times New Roman"/>
                <w:bCs/>
                <w:i/>
                <w:iCs/>
                <w:color w:val="FFFFFF"/>
                <w:sz w:val="24"/>
                <w:szCs w:val="24"/>
              </w:rPr>
              <w:t xml:space="preserve">ưới </w:t>
            </w:r>
            <w:r w:rsidRPr="00D73669">
              <w:rPr>
                <w:rFonts w:ascii="Palatino Linotype" w:hAnsi="Palatino Linotype" w:cs="Times New Roman"/>
                <w:bCs/>
                <w:i/>
                <w:iCs/>
                <w:color w:val="FFFFFF"/>
                <w:sz w:val="24"/>
                <w:szCs w:val="24"/>
                <w:lang w:val="en-US"/>
              </w:rPr>
              <w:t>0</w:t>
            </w:r>
            <w:r w:rsidR="006F370A">
              <w:rPr>
                <w:rFonts w:ascii="Palatino Linotype" w:hAnsi="Palatino Linotype" w:cs="Times New Roman"/>
                <w:bCs/>
                <w:i/>
                <w:iCs/>
                <w:color w:val="FFFFFF"/>
                <w:sz w:val="24"/>
                <w:szCs w:val="24"/>
                <w:lang w:val="en-US"/>
              </w:rPr>
              <w:t>5</w:t>
            </w:r>
            <w:r w:rsidRPr="00D73669">
              <w:rPr>
                <w:rFonts w:ascii="Palatino Linotype" w:hAnsi="Palatino Linotype" w:cs="Times New Roman"/>
                <w:bCs/>
                <w:i/>
                <w:iCs/>
                <w:color w:val="FFFFFF"/>
                <w:sz w:val="24"/>
                <w:szCs w:val="24"/>
              </w:rPr>
              <w:t xml:space="preserve"> tuổi)</w:t>
            </w:r>
          </w:p>
        </w:tc>
      </w:tr>
      <w:tr w:rsidR="008664C5" w14:paraId="172594C7" w14:textId="77777777" w:rsidTr="00CB3394">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FBD8B5C" w14:textId="651FFBAC" w:rsidR="008664C5" w:rsidRPr="00ED7AD7" w:rsidRDefault="00ED7AD7" w:rsidP="00B460B7">
            <w:pPr>
              <w:spacing w:after="0" w:line="276" w:lineRule="auto"/>
              <w:jc w:val="center"/>
              <w:rPr>
                <w:rFonts w:ascii="Palatino Linotype" w:hAnsi="Palatino Linotype" w:cs="Times New Roman"/>
                <w:b/>
                <w:bCs/>
                <w:color w:val="230EA4"/>
                <w:sz w:val="24"/>
                <w:szCs w:val="24"/>
                <w:lang w:val="en-US"/>
              </w:rPr>
            </w:pPr>
            <w:proofErr w:type="spellStart"/>
            <w:r w:rsidRPr="00ED7AD7">
              <w:rPr>
                <w:rFonts w:ascii="Palatino Linotype" w:hAnsi="Palatino Linotype" w:cs="Times New Roman"/>
                <w:b/>
                <w:bCs/>
                <w:color w:val="230EA4"/>
                <w:sz w:val="24"/>
                <w:szCs w:val="24"/>
                <w:lang w:val="en-US"/>
              </w:rPr>
              <w:t>T</w:t>
            </w:r>
            <w:r w:rsidR="008D1ADB">
              <w:rPr>
                <w:rFonts w:ascii="Palatino Linotype" w:hAnsi="Palatino Linotype" w:cs="Times New Roman"/>
                <w:b/>
                <w:bCs/>
                <w:color w:val="230EA4"/>
                <w:sz w:val="24"/>
                <w:szCs w:val="24"/>
                <w:lang w:val="en-US"/>
              </w:rPr>
              <w:t>hứ</w:t>
            </w:r>
            <w:proofErr w:type="spellEnd"/>
            <w:r w:rsidR="008D1ADB">
              <w:rPr>
                <w:rFonts w:ascii="Palatino Linotype" w:hAnsi="Palatino Linotype" w:cs="Times New Roman"/>
                <w:b/>
                <w:bCs/>
                <w:color w:val="230EA4"/>
                <w:sz w:val="24"/>
                <w:szCs w:val="24"/>
                <w:lang w:val="en-US"/>
              </w:rPr>
              <w:t xml:space="preserve"> </w:t>
            </w:r>
            <w:r w:rsidRPr="00ED7AD7">
              <w:rPr>
                <w:rFonts w:ascii="Palatino Linotype" w:hAnsi="Palatino Linotype" w:cs="Times New Roman"/>
                <w:b/>
                <w:bCs/>
                <w:color w:val="230EA4"/>
                <w:sz w:val="24"/>
                <w:szCs w:val="24"/>
                <w:lang w:val="en-US"/>
              </w:rPr>
              <w:t>7</w:t>
            </w:r>
            <w:r w:rsidR="008D1ADB">
              <w:rPr>
                <w:rFonts w:ascii="Palatino Linotype" w:hAnsi="Palatino Linotype" w:cs="Times New Roman"/>
                <w:b/>
                <w:bCs/>
                <w:color w:val="230EA4"/>
                <w:sz w:val="24"/>
                <w:szCs w:val="24"/>
                <w:lang w:val="en-US"/>
              </w:rPr>
              <w:t xml:space="preserve"> </w:t>
            </w:r>
            <w:proofErr w:type="spellStart"/>
            <w:r w:rsidRPr="00ED7AD7">
              <w:rPr>
                <w:rFonts w:ascii="Palatino Linotype" w:hAnsi="Palatino Linotype" w:cs="Times New Roman"/>
                <w:b/>
                <w:bCs/>
                <w:color w:val="230EA4"/>
                <w:sz w:val="24"/>
                <w:szCs w:val="24"/>
                <w:lang w:val="en-US"/>
              </w:rPr>
              <w:t>hàng</w:t>
            </w:r>
            <w:proofErr w:type="spellEnd"/>
            <w:r w:rsidRPr="00ED7AD7">
              <w:rPr>
                <w:rFonts w:ascii="Palatino Linotype" w:hAnsi="Palatino Linotype" w:cs="Times New Roman"/>
                <w:b/>
                <w:bCs/>
                <w:color w:val="230EA4"/>
                <w:sz w:val="24"/>
                <w:szCs w:val="24"/>
                <w:lang w:val="en-US"/>
              </w:rPr>
              <w:t xml:space="preserve"> </w:t>
            </w:r>
            <w:proofErr w:type="spellStart"/>
            <w:r w:rsidRPr="00ED7AD7">
              <w:rPr>
                <w:rFonts w:ascii="Palatino Linotype" w:hAnsi="Palatino Linotype" w:cs="Times New Roman"/>
                <w:b/>
                <w:bCs/>
                <w:color w:val="230EA4"/>
                <w:sz w:val="24"/>
                <w:szCs w:val="24"/>
                <w:lang w:val="en-US"/>
              </w:rPr>
              <w:t>tuần</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981EE4" w14:textId="7BF8ED10" w:rsidR="008664C5" w:rsidRPr="00FA434E" w:rsidRDefault="008D1ADB" w:rsidP="00B460B7">
            <w:pPr>
              <w:spacing w:after="0" w:line="276" w:lineRule="auto"/>
              <w:jc w:val="center"/>
              <w:rPr>
                <w:rFonts w:ascii="Palatino Linotype" w:hAnsi="Palatino Linotype" w:cs="Times New Roman"/>
                <w:color w:val="230EA4"/>
                <w:sz w:val="24"/>
                <w:szCs w:val="24"/>
                <w:lang w:val="en-US"/>
              </w:rPr>
            </w:pPr>
            <w:r>
              <w:rPr>
                <w:rFonts w:ascii="Palatino Linotype" w:hAnsi="Palatino Linotype" w:cs="Times New Roman"/>
                <w:b/>
                <w:bCs/>
                <w:color w:val="230EA4"/>
                <w:sz w:val="24"/>
                <w:szCs w:val="24"/>
                <w:lang w:val="en-US"/>
              </w:rPr>
              <w:t>9</w:t>
            </w:r>
            <w:r w:rsidR="00ED7AD7">
              <w:rPr>
                <w:rFonts w:ascii="Palatino Linotype" w:hAnsi="Palatino Linotype" w:cs="Times New Roman"/>
                <w:b/>
                <w:bCs/>
                <w:color w:val="230EA4"/>
                <w:sz w:val="24"/>
                <w:szCs w:val="24"/>
                <w:lang w:val="en-US"/>
              </w:rPr>
              <w:t>90</w:t>
            </w:r>
            <w:r w:rsidR="008664C5" w:rsidRPr="00926A40">
              <w:rPr>
                <w:rFonts w:ascii="Palatino Linotype" w:hAnsi="Palatino Linotype" w:cs="Times New Roman"/>
                <w:b/>
                <w:bCs/>
                <w:color w:val="230EA4"/>
                <w:sz w:val="24"/>
                <w:szCs w:val="24"/>
              </w:rPr>
              <w:t>.000 VNĐ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27E5DBD5" w14:textId="229224C8" w:rsidR="008664C5" w:rsidRDefault="008664C5" w:rsidP="00B460B7">
            <w:pPr>
              <w:spacing w:after="0" w:line="276" w:lineRule="auto"/>
              <w:jc w:val="center"/>
              <w:rPr>
                <w:rFonts w:ascii="Palatino Linotype" w:hAnsi="Palatino Linotype" w:cs="Times New Roman"/>
                <w:color w:val="230EA4"/>
                <w:sz w:val="24"/>
                <w:szCs w:val="24"/>
              </w:rPr>
            </w:pPr>
            <w:r>
              <w:rPr>
                <w:rFonts w:ascii="Palatino Linotype" w:hAnsi="Palatino Linotype" w:cs="Times New Roman"/>
                <w:color w:val="230EA4"/>
                <w:sz w:val="24"/>
                <w:szCs w:val="24"/>
                <w:lang w:val="en-US"/>
              </w:rPr>
              <w:t>7</w:t>
            </w:r>
            <w:r w:rsidR="00ED7AD7">
              <w:rPr>
                <w:rFonts w:ascii="Palatino Linotype" w:hAnsi="Palatino Linotype" w:cs="Times New Roman"/>
                <w:color w:val="230EA4"/>
                <w:sz w:val="24"/>
                <w:szCs w:val="24"/>
                <w:lang w:val="en-US"/>
              </w:rPr>
              <w:t>5</w:t>
            </w:r>
            <w:r>
              <w:rPr>
                <w:rFonts w:ascii="Palatino Linotype" w:hAnsi="Palatino Linotype" w:cs="Times New Roman"/>
                <w:color w:val="230EA4"/>
                <w:sz w:val="24"/>
                <w:szCs w:val="24"/>
              </w:rPr>
              <w:t>%</w:t>
            </w:r>
          </w:p>
        </w:tc>
        <w:tc>
          <w:tcPr>
            <w:tcW w:w="1837" w:type="dxa"/>
            <w:vMerge w:val="restart"/>
            <w:tcBorders>
              <w:top w:val="single" w:sz="4" w:space="0" w:color="FFFFFF"/>
              <w:left w:val="single" w:sz="4" w:space="0" w:color="FFFFFF"/>
              <w:right w:val="single" w:sz="4" w:space="0" w:color="FFFFFF"/>
            </w:tcBorders>
            <w:shd w:val="clear" w:color="auto" w:fill="FFDDDD"/>
            <w:vAlign w:val="center"/>
          </w:tcPr>
          <w:p w14:paraId="1F97A1C4" w14:textId="1CAE50E7" w:rsidR="008664C5" w:rsidRDefault="008664C5" w:rsidP="00B460B7">
            <w:pPr>
              <w:spacing w:after="0" w:line="276" w:lineRule="auto"/>
              <w:jc w:val="center"/>
              <w:rPr>
                <w:rFonts w:ascii="Palatino Linotype" w:hAnsi="Palatino Linotype" w:cs="Times New Roman"/>
                <w:color w:val="230EA4"/>
                <w:sz w:val="24"/>
                <w:szCs w:val="24"/>
              </w:rPr>
            </w:pPr>
            <w:r>
              <w:rPr>
                <w:rFonts w:ascii="Palatino Linotype" w:hAnsi="Palatino Linotype" w:cs="Times New Roman"/>
                <w:color w:val="230EA4"/>
                <w:sz w:val="24"/>
                <w:szCs w:val="24"/>
              </w:rPr>
              <w:t>Miễn phí</w:t>
            </w:r>
          </w:p>
        </w:tc>
      </w:tr>
      <w:tr w:rsidR="008664C5" w14:paraId="12904787" w14:textId="77777777" w:rsidTr="00C365A0">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A600AE" w14:textId="77777777" w:rsidR="008664C5" w:rsidRPr="00ED7AD7" w:rsidRDefault="00ED7AD7" w:rsidP="00B460B7">
            <w:pPr>
              <w:spacing w:after="0" w:line="276" w:lineRule="auto"/>
              <w:jc w:val="center"/>
              <w:rPr>
                <w:rFonts w:ascii="Palatino Linotype" w:hAnsi="Palatino Linotype" w:cs="Times New Roman"/>
                <w:b/>
                <w:bCs/>
                <w:color w:val="230EA4"/>
                <w:sz w:val="24"/>
                <w:szCs w:val="24"/>
                <w:lang w:val="en-US"/>
              </w:rPr>
            </w:pPr>
            <w:r w:rsidRPr="00ED7AD7">
              <w:rPr>
                <w:rFonts w:ascii="Palatino Linotype" w:hAnsi="Palatino Linotype" w:cs="Times New Roman"/>
                <w:b/>
                <w:bCs/>
                <w:color w:val="230EA4"/>
                <w:sz w:val="24"/>
                <w:szCs w:val="24"/>
                <w:lang w:val="en-US"/>
              </w:rPr>
              <w:t>19/02, 28/02</w:t>
            </w:r>
          </w:p>
          <w:p w14:paraId="63618AE6" w14:textId="5AD44A07" w:rsidR="00ED7AD7" w:rsidRPr="00ED7AD7" w:rsidRDefault="00ED7AD7" w:rsidP="00B460B7">
            <w:pPr>
              <w:spacing w:after="0" w:line="276" w:lineRule="auto"/>
              <w:jc w:val="center"/>
              <w:rPr>
                <w:rFonts w:ascii="Palatino Linotype" w:hAnsi="Palatino Linotype" w:cs="Times New Roman"/>
                <w:i/>
                <w:iCs/>
                <w:color w:val="230EA4"/>
                <w:sz w:val="24"/>
                <w:szCs w:val="24"/>
                <w:lang w:val="en-US"/>
              </w:rPr>
            </w:pPr>
            <w:r w:rsidRPr="00ED7AD7">
              <w:rPr>
                <w:rFonts w:ascii="Palatino Linotype" w:hAnsi="Palatino Linotype" w:cs="Times New Roman"/>
                <w:i/>
                <w:iCs/>
                <w:color w:val="EE0000"/>
                <w:sz w:val="24"/>
                <w:szCs w:val="24"/>
                <w:lang w:val="en-US"/>
              </w:rPr>
              <w:t>(</w:t>
            </w:r>
            <w:proofErr w:type="spellStart"/>
            <w:r w:rsidRPr="00ED7AD7">
              <w:rPr>
                <w:rFonts w:ascii="Palatino Linotype" w:hAnsi="Palatino Linotype" w:cs="Times New Roman"/>
                <w:i/>
                <w:iCs/>
                <w:color w:val="EE0000"/>
                <w:sz w:val="24"/>
                <w:szCs w:val="24"/>
                <w:lang w:val="en-US"/>
              </w:rPr>
              <w:t>tức</w:t>
            </w:r>
            <w:proofErr w:type="spellEnd"/>
            <w:r w:rsidRPr="00ED7AD7">
              <w:rPr>
                <w:rFonts w:ascii="Palatino Linotype" w:hAnsi="Palatino Linotype" w:cs="Times New Roman"/>
                <w:i/>
                <w:iCs/>
                <w:color w:val="EE0000"/>
                <w:sz w:val="24"/>
                <w:szCs w:val="24"/>
                <w:lang w:val="en-US"/>
              </w:rPr>
              <w:t xml:space="preserve"> M3 &amp; 12 </w:t>
            </w:r>
            <w:proofErr w:type="spellStart"/>
            <w:r w:rsidRPr="00ED7AD7">
              <w:rPr>
                <w:rFonts w:ascii="Palatino Linotype" w:hAnsi="Palatino Linotype" w:cs="Times New Roman"/>
                <w:i/>
                <w:iCs/>
                <w:color w:val="EE0000"/>
                <w:sz w:val="24"/>
                <w:szCs w:val="24"/>
                <w:lang w:val="en-US"/>
              </w:rPr>
              <w:t>tết</w:t>
            </w:r>
            <w:proofErr w:type="spellEnd"/>
            <w:r w:rsidRPr="00ED7AD7">
              <w:rPr>
                <w:rFonts w:ascii="Palatino Linotype" w:hAnsi="Palatino Linotype" w:cs="Times New Roman"/>
                <w:i/>
                <w:iCs/>
                <w:color w:val="EE0000"/>
                <w:sz w:val="24"/>
                <w:szCs w:val="24"/>
                <w:lang w:val="en-US"/>
              </w:rPr>
              <w:t xml:space="preserve">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01A97F6" w14:textId="25A9888A" w:rsidR="008664C5" w:rsidRPr="008664C5" w:rsidRDefault="00ED7AD7" w:rsidP="00B460B7">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990</w:t>
            </w:r>
            <w:r w:rsidR="008664C5">
              <w:rPr>
                <w:rFonts w:ascii="Palatino Linotype" w:hAnsi="Palatino Linotype" w:cs="Times New Roman"/>
                <w:b/>
                <w:bCs/>
                <w:color w:val="230EA4"/>
                <w:sz w:val="24"/>
                <w:szCs w:val="24"/>
                <w:lang w:val="en-US"/>
              </w:rPr>
              <w:t>.000 VNĐ</w:t>
            </w:r>
          </w:p>
        </w:tc>
        <w:tc>
          <w:tcPr>
            <w:tcW w:w="2410" w:type="dxa"/>
            <w:vMerge/>
            <w:tcBorders>
              <w:left w:val="single" w:sz="4" w:space="0" w:color="FFFFFF"/>
              <w:right w:val="single" w:sz="4" w:space="0" w:color="FFFFFF"/>
            </w:tcBorders>
            <w:shd w:val="clear" w:color="auto" w:fill="FFDDDD"/>
            <w:vAlign w:val="center"/>
          </w:tcPr>
          <w:p w14:paraId="07447C42" w14:textId="77777777" w:rsidR="008664C5" w:rsidRDefault="008664C5" w:rsidP="00B460B7">
            <w:pPr>
              <w:spacing w:after="0" w:line="276" w:lineRule="auto"/>
              <w:jc w:val="center"/>
              <w:rPr>
                <w:rFonts w:ascii="Palatino Linotype" w:hAnsi="Palatino Linotype" w:cs="Times New Roman"/>
                <w:color w:val="230EA4"/>
                <w:sz w:val="24"/>
                <w:szCs w:val="24"/>
                <w:lang w:val="en-US"/>
              </w:rPr>
            </w:pPr>
          </w:p>
        </w:tc>
        <w:tc>
          <w:tcPr>
            <w:tcW w:w="1837" w:type="dxa"/>
            <w:vMerge/>
            <w:tcBorders>
              <w:left w:val="single" w:sz="4" w:space="0" w:color="FFFFFF"/>
              <w:right w:val="single" w:sz="4" w:space="0" w:color="FFFFFF"/>
            </w:tcBorders>
            <w:shd w:val="clear" w:color="auto" w:fill="FFDDDD"/>
            <w:vAlign w:val="center"/>
          </w:tcPr>
          <w:p w14:paraId="695F92D1" w14:textId="77777777" w:rsidR="008664C5" w:rsidRDefault="008664C5" w:rsidP="00B460B7">
            <w:pPr>
              <w:spacing w:after="0" w:line="276" w:lineRule="auto"/>
              <w:jc w:val="center"/>
              <w:rPr>
                <w:rFonts w:ascii="Palatino Linotype" w:hAnsi="Palatino Linotype" w:cs="Times New Roman"/>
                <w:color w:val="230EA4"/>
                <w:sz w:val="24"/>
                <w:szCs w:val="24"/>
              </w:rPr>
            </w:pPr>
          </w:p>
        </w:tc>
      </w:tr>
      <w:tr w:rsidR="00B460B7" w14:paraId="1D92A76A" w14:textId="77777777">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189D7790" w14:textId="77777777" w:rsidR="00B460B7" w:rsidRPr="00B460B7" w:rsidRDefault="00B460B7" w:rsidP="00B460B7">
            <w:pPr>
              <w:spacing w:before="120" w:after="0" w:line="276" w:lineRule="auto"/>
              <w:jc w:val="both"/>
              <w:rPr>
                <w:rFonts w:ascii="Palatino Linotype" w:hAnsi="Palatino Linotype" w:cs="Times New Roman"/>
                <w:b/>
                <w:bCs/>
                <w:i/>
                <w:iCs/>
                <w:color w:val="230EA4"/>
                <w:sz w:val="24"/>
                <w:szCs w:val="24"/>
              </w:rPr>
            </w:pPr>
            <w:r w:rsidRPr="00B460B7">
              <w:rPr>
                <w:rFonts w:ascii="Palatino Linotype" w:hAnsi="Palatino Linotype" w:cs="Times New Roman"/>
                <w:b/>
                <w:bCs/>
                <w:i/>
                <w:iCs/>
                <w:color w:val="230EA4"/>
                <w:sz w:val="24"/>
                <w:szCs w:val="24"/>
              </w:rPr>
              <w:t xml:space="preserve">Lưu ý: </w:t>
            </w:r>
          </w:p>
          <w:p w14:paraId="5E91E1DC" w14:textId="78A50986" w:rsidR="00B460B7" w:rsidRPr="00B460B7" w:rsidRDefault="00B460B7" w:rsidP="00B460B7">
            <w:pPr>
              <w:pStyle w:val="ListParagraph"/>
              <w:numPr>
                <w:ilvl w:val="0"/>
                <w:numId w:val="13"/>
              </w:numPr>
              <w:spacing w:after="120" w:line="276" w:lineRule="auto"/>
              <w:ind w:left="714" w:hanging="357"/>
              <w:jc w:val="both"/>
              <w:rPr>
                <w:rFonts w:ascii="Palatino Linotype" w:hAnsi="Palatino Linotype" w:cs="Times New Roman"/>
                <w:color w:val="230EA4"/>
                <w:sz w:val="24"/>
                <w:szCs w:val="24"/>
              </w:rPr>
            </w:pPr>
            <w:r w:rsidRPr="00B460B7">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16542" w14:paraId="20EBF30F"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tcPr>
          <w:p w14:paraId="17C94F17" w14:textId="77777777" w:rsidR="00A16542" w:rsidRDefault="00000000" w:rsidP="00FF0BED">
            <w:pPr>
              <w:spacing w:after="0" w:line="276" w:lineRule="auto"/>
              <w:jc w:val="center"/>
              <w:rPr>
                <w:rFonts w:ascii="Palatino Linotype" w:hAnsi="Palatino Linotype" w:cs="Times New Roman"/>
                <w:b/>
                <w:color w:val="FFFFFF"/>
                <w:sz w:val="24"/>
                <w:szCs w:val="24"/>
              </w:rPr>
            </w:pPr>
            <w:r>
              <w:rPr>
                <w:rFonts w:ascii="Palatino Linotype" w:hAnsi="Palatino Linotype" w:cs="Times New Roman"/>
                <w:b/>
                <w:color w:val="FFFFFF"/>
                <w:sz w:val="24"/>
                <w:szCs w:val="24"/>
              </w:rPr>
              <w:br w:type="page"/>
              <w:t>DỊCH VỤ BAO GỒM</w:t>
            </w:r>
          </w:p>
        </w:tc>
      </w:tr>
      <w:tr w:rsidR="00A16542" w14:paraId="002E7FA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79DDA2A" w14:textId="0ED5A878" w:rsidR="00B460B7" w:rsidRPr="00B460B7" w:rsidRDefault="00000000" w:rsidP="00B460B7">
            <w:pPr>
              <w:pStyle w:val="ListParagraph"/>
              <w:numPr>
                <w:ilvl w:val="0"/>
                <w:numId w:val="6"/>
              </w:numPr>
              <w:autoSpaceDE w:val="0"/>
              <w:autoSpaceDN w:val="0"/>
              <w:adjustRightInd w:val="0"/>
              <w:spacing w:before="120" w:after="0" w:line="276" w:lineRule="auto"/>
              <w:ind w:left="499" w:hanging="284"/>
              <w:jc w:val="both"/>
              <w:rPr>
                <w:rFonts w:ascii="Palatino Linotype" w:hAnsi="Palatino Linotype" w:cs="Times New Roman"/>
                <w:sz w:val="24"/>
                <w:szCs w:val="24"/>
              </w:rPr>
            </w:pPr>
            <w:r>
              <w:rPr>
                <w:rFonts w:ascii="Palatino Linotype" w:hAnsi="Palatino Linotype" w:cs="Times New Roman"/>
                <w:sz w:val="24"/>
                <w:szCs w:val="24"/>
              </w:rPr>
              <w:t>Xe du lịch đời mới, máy lạnh phục vụ tham quan suốt hành trình</w:t>
            </w:r>
            <w:r w:rsidR="00FA434E">
              <w:rPr>
                <w:rFonts w:ascii="Palatino Linotype" w:hAnsi="Palatino Linotype" w:cs="Times New Roman"/>
                <w:sz w:val="24"/>
                <w:szCs w:val="24"/>
                <w:lang w:val="en-US"/>
              </w:rPr>
              <w:t>,</w:t>
            </w:r>
          </w:p>
          <w:p w14:paraId="7A4223C6" w14:textId="279995B4" w:rsidR="00FA434E" w:rsidRPr="008D1ADB" w:rsidRDefault="006F370A"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proofErr w:type="spellStart"/>
            <w:r>
              <w:rPr>
                <w:rFonts w:ascii="Palatino Linotype" w:hAnsi="Palatino Linotype" w:cs="Times New Roman"/>
                <w:sz w:val="24"/>
                <w:szCs w:val="24"/>
                <w:lang w:val="en-US"/>
              </w:rPr>
              <w:t>B</w:t>
            </w:r>
            <w:r w:rsidR="00FA434E">
              <w:rPr>
                <w:rFonts w:ascii="Palatino Linotype" w:hAnsi="Palatino Linotype" w:cs="Times New Roman"/>
                <w:sz w:val="24"/>
                <w:szCs w:val="24"/>
                <w:lang w:val="en-US"/>
              </w:rPr>
              <w:t>ữa</w:t>
            </w:r>
            <w:proofErr w:type="spellEnd"/>
            <w:r w:rsidR="00FA434E">
              <w:rPr>
                <w:rFonts w:ascii="Palatino Linotype" w:hAnsi="Palatino Linotype" w:cs="Times New Roman"/>
                <w:sz w:val="24"/>
                <w:szCs w:val="24"/>
                <w:lang w:val="en-US"/>
              </w:rPr>
              <w:t xml:space="preserve"> </w:t>
            </w:r>
            <w:proofErr w:type="spellStart"/>
            <w:r w:rsidR="00FA434E">
              <w:rPr>
                <w:rFonts w:ascii="Palatino Linotype" w:hAnsi="Palatino Linotype" w:cs="Times New Roman"/>
                <w:sz w:val="24"/>
                <w:szCs w:val="24"/>
                <w:lang w:val="en-US"/>
              </w:rPr>
              <w:t>ăn</w:t>
            </w:r>
            <w:proofErr w:type="spellEnd"/>
            <w:r w:rsidR="00FA434E">
              <w:rPr>
                <w:rFonts w:ascii="Palatino Linotype" w:hAnsi="Palatino Linotype" w:cs="Times New Roman"/>
                <w:sz w:val="24"/>
                <w:szCs w:val="24"/>
                <w:lang w:val="en-US"/>
              </w:rPr>
              <w:t>:</w:t>
            </w:r>
            <w:r>
              <w:rPr>
                <w:rFonts w:ascii="Palatino Linotype" w:hAnsi="Palatino Linotype" w:cs="Times New Roman"/>
                <w:sz w:val="24"/>
                <w:szCs w:val="24"/>
                <w:lang w:val="en-US"/>
              </w:rPr>
              <w:t xml:space="preserve"> </w:t>
            </w:r>
            <w:r w:rsidRPr="008D1ADB">
              <w:rPr>
                <w:rFonts w:ascii="Palatino Linotype" w:hAnsi="Palatino Linotype" w:cs="Times New Roman"/>
                <w:b/>
                <w:bCs/>
                <w:sz w:val="24"/>
                <w:szCs w:val="24"/>
                <w:lang w:val="en-US"/>
              </w:rPr>
              <w:t xml:space="preserve">01 </w:t>
            </w:r>
            <w:proofErr w:type="spellStart"/>
            <w:r w:rsidRPr="008D1ADB">
              <w:rPr>
                <w:rFonts w:ascii="Palatino Linotype" w:hAnsi="Palatino Linotype" w:cs="Times New Roman"/>
                <w:b/>
                <w:bCs/>
                <w:sz w:val="24"/>
                <w:szCs w:val="24"/>
                <w:lang w:val="en-US"/>
              </w:rPr>
              <w:t>bữa</w:t>
            </w:r>
            <w:proofErr w:type="spellEnd"/>
            <w:r w:rsidRPr="008D1ADB">
              <w:rPr>
                <w:rFonts w:ascii="Palatino Linotype" w:hAnsi="Palatino Linotype" w:cs="Times New Roman"/>
                <w:b/>
                <w:bCs/>
                <w:sz w:val="24"/>
                <w:szCs w:val="24"/>
                <w:lang w:val="en-US"/>
              </w:rPr>
              <w:t xml:space="preserve"> </w:t>
            </w:r>
            <w:proofErr w:type="spellStart"/>
            <w:r w:rsidRPr="008D1ADB">
              <w:rPr>
                <w:rFonts w:ascii="Palatino Linotype" w:hAnsi="Palatino Linotype" w:cs="Times New Roman"/>
                <w:b/>
                <w:bCs/>
                <w:sz w:val="24"/>
                <w:szCs w:val="24"/>
                <w:lang w:val="en-US"/>
              </w:rPr>
              <w:t>chính</w:t>
            </w:r>
            <w:proofErr w:type="spellEnd"/>
            <w:r w:rsidRPr="008D1ADB">
              <w:rPr>
                <w:rFonts w:ascii="Palatino Linotype" w:hAnsi="Palatino Linotype" w:cs="Times New Roman"/>
                <w:b/>
                <w:bCs/>
                <w:sz w:val="24"/>
                <w:szCs w:val="24"/>
                <w:lang w:val="en-US"/>
              </w:rPr>
              <w:t xml:space="preserve"> </w:t>
            </w:r>
            <w:proofErr w:type="spellStart"/>
            <w:r w:rsidR="008D1ADB" w:rsidRPr="008D1ADB">
              <w:rPr>
                <w:rFonts w:ascii="Palatino Linotype" w:hAnsi="Palatino Linotype" w:cs="Times New Roman"/>
                <w:b/>
                <w:bCs/>
                <w:sz w:val="24"/>
                <w:szCs w:val="24"/>
                <w:lang w:val="en-US"/>
              </w:rPr>
              <w:t>truyền</w:t>
            </w:r>
            <w:proofErr w:type="spellEnd"/>
            <w:r w:rsidR="008D1ADB" w:rsidRPr="008D1ADB">
              <w:rPr>
                <w:rFonts w:ascii="Palatino Linotype" w:hAnsi="Palatino Linotype" w:cs="Times New Roman"/>
                <w:b/>
                <w:bCs/>
                <w:sz w:val="24"/>
                <w:szCs w:val="24"/>
                <w:lang w:val="en-US"/>
              </w:rPr>
              <w:t xml:space="preserve"> </w:t>
            </w:r>
            <w:proofErr w:type="spellStart"/>
            <w:r w:rsidR="008D1ADB" w:rsidRPr="008D1ADB">
              <w:rPr>
                <w:rFonts w:ascii="Palatino Linotype" w:hAnsi="Palatino Linotype" w:cs="Times New Roman"/>
                <w:b/>
                <w:bCs/>
                <w:sz w:val="24"/>
                <w:szCs w:val="24"/>
                <w:lang w:val="en-US"/>
              </w:rPr>
              <w:t>thống</w:t>
            </w:r>
            <w:proofErr w:type="spellEnd"/>
            <w:r w:rsidR="008D1ADB" w:rsidRPr="008D1ADB">
              <w:rPr>
                <w:rFonts w:ascii="Palatino Linotype" w:hAnsi="Palatino Linotype" w:cs="Times New Roman"/>
                <w:b/>
                <w:bCs/>
                <w:sz w:val="24"/>
                <w:szCs w:val="24"/>
                <w:lang w:val="en-US"/>
              </w:rPr>
              <w:t xml:space="preserve"> </w:t>
            </w:r>
            <w:proofErr w:type="spellStart"/>
            <w:r w:rsidR="008D1ADB" w:rsidRPr="008D1ADB">
              <w:rPr>
                <w:rFonts w:ascii="Palatino Linotype" w:hAnsi="Palatino Linotype" w:cs="Times New Roman"/>
                <w:b/>
                <w:bCs/>
                <w:sz w:val="24"/>
                <w:szCs w:val="24"/>
                <w:lang w:val="en-US"/>
              </w:rPr>
              <w:t>tại</w:t>
            </w:r>
            <w:proofErr w:type="spellEnd"/>
            <w:r w:rsidR="008D1ADB" w:rsidRPr="008D1ADB">
              <w:rPr>
                <w:rFonts w:ascii="Palatino Linotype" w:hAnsi="Palatino Linotype" w:cs="Times New Roman"/>
                <w:b/>
                <w:bCs/>
                <w:sz w:val="24"/>
                <w:szCs w:val="24"/>
                <w:lang w:val="en-US"/>
              </w:rPr>
              <w:t xml:space="preserve"> </w:t>
            </w:r>
            <w:proofErr w:type="spellStart"/>
            <w:r w:rsidR="008D1ADB" w:rsidRPr="008D1ADB">
              <w:rPr>
                <w:rFonts w:ascii="Palatino Linotype" w:hAnsi="Palatino Linotype" w:cs="Times New Roman"/>
                <w:b/>
                <w:bCs/>
                <w:sz w:val="24"/>
                <w:szCs w:val="24"/>
                <w:lang w:val="en-US"/>
              </w:rPr>
              <w:t>nhà</w:t>
            </w:r>
            <w:proofErr w:type="spellEnd"/>
            <w:r w:rsidR="008D1ADB" w:rsidRPr="008D1ADB">
              <w:rPr>
                <w:rFonts w:ascii="Palatino Linotype" w:hAnsi="Palatino Linotype" w:cs="Times New Roman"/>
                <w:b/>
                <w:bCs/>
                <w:sz w:val="24"/>
                <w:szCs w:val="24"/>
                <w:lang w:val="en-US"/>
              </w:rPr>
              <w:t xml:space="preserve"> </w:t>
            </w:r>
            <w:proofErr w:type="spellStart"/>
            <w:r w:rsidR="008D1ADB" w:rsidRPr="008D1ADB">
              <w:rPr>
                <w:rFonts w:ascii="Palatino Linotype" w:hAnsi="Palatino Linotype" w:cs="Times New Roman"/>
                <w:b/>
                <w:bCs/>
                <w:sz w:val="24"/>
                <w:szCs w:val="24"/>
                <w:lang w:val="en-US"/>
              </w:rPr>
              <w:t>hàng</w:t>
            </w:r>
            <w:proofErr w:type="spellEnd"/>
            <w:r w:rsidR="008D1ADB" w:rsidRPr="008D1ADB">
              <w:rPr>
                <w:rFonts w:ascii="Palatino Linotype" w:hAnsi="Palatino Linotype" w:cs="Times New Roman"/>
                <w:b/>
                <w:bCs/>
                <w:sz w:val="24"/>
                <w:szCs w:val="24"/>
                <w:lang w:val="en-US"/>
              </w:rPr>
              <w:t xml:space="preserve"> </w:t>
            </w:r>
            <w:proofErr w:type="spellStart"/>
            <w:r w:rsidR="008D1ADB" w:rsidRPr="008D1ADB">
              <w:rPr>
                <w:rFonts w:ascii="Palatino Linotype" w:hAnsi="Palatino Linotype" w:cs="Times New Roman"/>
                <w:b/>
                <w:bCs/>
                <w:sz w:val="24"/>
                <w:szCs w:val="24"/>
                <w:lang w:val="en-US"/>
              </w:rPr>
              <w:t>Cơm</w:t>
            </w:r>
            <w:proofErr w:type="spellEnd"/>
            <w:r w:rsidR="008D1ADB" w:rsidRPr="008D1ADB">
              <w:rPr>
                <w:rFonts w:ascii="Palatino Linotype" w:hAnsi="Palatino Linotype" w:cs="Times New Roman"/>
                <w:b/>
                <w:bCs/>
                <w:sz w:val="24"/>
                <w:szCs w:val="24"/>
                <w:lang w:val="en-US"/>
              </w:rPr>
              <w:t xml:space="preserve"> Quê, Yên </w:t>
            </w:r>
            <w:proofErr w:type="spellStart"/>
            <w:r w:rsidR="008D1ADB" w:rsidRPr="008D1ADB">
              <w:rPr>
                <w:rFonts w:ascii="Palatino Linotype" w:hAnsi="Palatino Linotype" w:cs="Times New Roman"/>
                <w:b/>
                <w:bCs/>
                <w:sz w:val="24"/>
                <w:szCs w:val="24"/>
                <w:lang w:val="en-US"/>
              </w:rPr>
              <w:t>Tử</w:t>
            </w:r>
            <w:proofErr w:type="spellEnd"/>
            <w:r w:rsidR="008D1ADB" w:rsidRPr="008D1ADB">
              <w:rPr>
                <w:rFonts w:ascii="Palatino Linotype" w:hAnsi="Palatino Linotype" w:cs="Times New Roman"/>
                <w:b/>
                <w:bCs/>
                <w:sz w:val="24"/>
                <w:szCs w:val="24"/>
                <w:lang w:val="en-US"/>
              </w:rPr>
              <w:t>:</w:t>
            </w:r>
          </w:p>
          <w:p w14:paraId="2D5D1BC8" w14:textId="1EC6572B" w:rsidR="008D1ADB" w:rsidRPr="008D1ADB" w:rsidRDefault="008D1ADB" w:rsidP="008D1ADB">
            <w:pPr>
              <w:pStyle w:val="ListParagraph"/>
              <w:autoSpaceDE w:val="0"/>
              <w:autoSpaceDN w:val="0"/>
              <w:adjustRightInd w:val="0"/>
              <w:spacing w:after="0" w:line="276" w:lineRule="auto"/>
              <w:ind w:left="499"/>
              <w:jc w:val="both"/>
              <w:rPr>
                <w:rFonts w:ascii="Palatino Linotype" w:hAnsi="Palatino Linotype" w:cs="Times New Roman"/>
                <w:i/>
                <w:iCs/>
                <w:sz w:val="24"/>
                <w:szCs w:val="24"/>
                <w:lang w:val="en-US"/>
              </w:rPr>
            </w:pPr>
            <w:proofErr w:type="spellStart"/>
            <w:r w:rsidRPr="008D1ADB">
              <w:rPr>
                <w:rFonts w:ascii="Palatino Linotype" w:hAnsi="Palatino Linotype" w:cs="Times New Roman"/>
                <w:i/>
                <w:iCs/>
                <w:sz w:val="24"/>
                <w:szCs w:val="24"/>
                <w:lang w:val="en-US"/>
              </w:rPr>
              <w:t>Từ</w:t>
            </w:r>
            <w:proofErr w:type="spellEnd"/>
            <w:r w:rsidRPr="008D1ADB">
              <w:rPr>
                <w:rFonts w:ascii="Palatino Linotype" w:hAnsi="Palatino Linotype" w:cs="Times New Roman"/>
                <w:i/>
                <w:iCs/>
                <w:sz w:val="24"/>
                <w:szCs w:val="24"/>
                <w:lang w:val="en-US"/>
              </w:rPr>
              <w:t xml:space="preserve"> 17/02-31/03/2026: buffet </w:t>
            </w:r>
            <w:proofErr w:type="spellStart"/>
            <w:r w:rsidRPr="008D1ADB">
              <w:rPr>
                <w:rFonts w:ascii="Palatino Linotype" w:hAnsi="Palatino Linotype" w:cs="Times New Roman"/>
                <w:i/>
                <w:iCs/>
                <w:sz w:val="24"/>
                <w:szCs w:val="24"/>
                <w:lang w:val="en-US"/>
              </w:rPr>
              <w:t>tiêu</w:t>
            </w:r>
            <w:proofErr w:type="spellEnd"/>
            <w:r w:rsidRPr="008D1ADB">
              <w:rPr>
                <w:rFonts w:ascii="Palatino Linotype" w:hAnsi="Palatino Linotype" w:cs="Times New Roman"/>
                <w:i/>
                <w:iCs/>
                <w:sz w:val="24"/>
                <w:szCs w:val="24"/>
                <w:lang w:val="en-US"/>
              </w:rPr>
              <w:t xml:space="preserve"> </w:t>
            </w:r>
            <w:proofErr w:type="spellStart"/>
            <w:r w:rsidRPr="008D1ADB">
              <w:rPr>
                <w:rFonts w:ascii="Palatino Linotype" w:hAnsi="Palatino Linotype" w:cs="Times New Roman"/>
                <w:i/>
                <w:iCs/>
                <w:sz w:val="24"/>
                <w:szCs w:val="24"/>
                <w:lang w:val="en-US"/>
              </w:rPr>
              <w:t>chuẩn</w:t>
            </w:r>
            <w:proofErr w:type="spellEnd"/>
            <w:r w:rsidRPr="008D1ADB">
              <w:rPr>
                <w:rFonts w:ascii="Palatino Linotype" w:hAnsi="Palatino Linotype" w:cs="Times New Roman"/>
                <w:i/>
                <w:iCs/>
                <w:sz w:val="24"/>
                <w:szCs w:val="24"/>
                <w:lang w:val="en-US"/>
              </w:rPr>
              <w:t xml:space="preserve"> 250k/</w:t>
            </w:r>
            <w:proofErr w:type="spellStart"/>
            <w:r w:rsidRPr="008D1ADB">
              <w:rPr>
                <w:rFonts w:ascii="Palatino Linotype" w:hAnsi="Palatino Linotype" w:cs="Times New Roman"/>
                <w:i/>
                <w:iCs/>
                <w:sz w:val="24"/>
                <w:szCs w:val="24"/>
                <w:lang w:val="en-US"/>
              </w:rPr>
              <w:t>suất</w:t>
            </w:r>
            <w:proofErr w:type="spellEnd"/>
            <w:r w:rsidRPr="008D1ADB">
              <w:rPr>
                <w:rFonts w:ascii="Palatino Linotype" w:hAnsi="Palatino Linotype" w:cs="Times New Roman"/>
                <w:i/>
                <w:iCs/>
                <w:sz w:val="24"/>
                <w:szCs w:val="24"/>
                <w:lang w:val="en-US"/>
              </w:rPr>
              <w:t>,</w:t>
            </w:r>
          </w:p>
          <w:p w14:paraId="01F0B3CB" w14:textId="0EB6C428" w:rsidR="008D1ADB" w:rsidRPr="008D1ADB" w:rsidRDefault="008D1ADB" w:rsidP="008D1ADB">
            <w:pPr>
              <w:pStyle w:val="ListParagraph"/>
              <w:autoSpaceDE w:val="0"/>
              <w:autoSpaceDN w:val="0"/>
              <w:adjustRightInd w:val="0"/>
              <w:spacing w:after="0" w:line="276" w:lineRule="auto"/>
              <w:ind w:left="499"/>
              <w:jc w:val="both"/>
              <w:rPr>
                <w:rFonts w:ascii="Palatino Linotype" w:hAnsi="Palatino Linotype" w:cs="Times New Roman"/>
                <w:i/>
                <w:iCs/>
                <w:sz w:val="24"/>
                <w:szCs w:val="24"/>
                <w:lang w:val="en-US"/>
              </w:rPr>
            </w:pPr>
            <w:proofErr w:type="spellStart"/>
            <w:r w:rsidRPr="008D1ADB">
              <w:rPr>
                <w:rFonts w:ascii="Palatino Linotype" w:hAnsi="Palatino Linotype" w:cs="Times New Roman"/>
                <w:i/>
                <w:iCs/>
                <w:sz w:val="24"/>
                <w:szCs w:val="24"/>
                <w:lang w:val="en-US"/>
              </w:rPr>
              <w:t>Từ</w:t>
            </w:r>
            <w:proofErr w:type="spellEnd"/>
            <w:r w:rsidRPr="008D1ADB">
              <w:rPr>
                <w:rFonts w:ascii="Palatino Linotype" w:hAnsi="Palatino Linotype" w:cs="Times New Roman"/>
                <w:i/>
                <w:iCs/>
                <w:sz w:val="24"/>
                <w:szCs w:val="24"/>
                <w:lang w:val="en-US"/>
              </w:rPr>
              <w:t xml:space="preserve"> 01/01-16/02/2026 &amp; 01/04-31/12/2026: </w:t>
            </w:r>
            <w:proofErr w:type="spellStart"/>
            <w:r w:rsidRPr="008D1ADB">
              <w:rPr>
                <w:rFonts w:ascii="Palatino Linotype" w:hAnsi="Palatino Linotype" w:cs="Times New Roman"/>
                <w:i/>
                <w:iCs/>
                <w:sz w:val="24"/>
                <w:szCs w:val="24"/>
                <w:lang w:val="en-US"/>
              </w:rPr>
              <w:t>setmenu</w:t>
            </w:r>
            <w:proofErr w:type="spellEnd"/>
            <w:r w:rsidRPr="008D1ADB">
              <w:rPr>
                <w:rFonts w:ascii="Palatino Linotype" w:hAnsi="Palatino Linotype" w:cs="Times New Roman"/>
                <w:i/>
                <w:iCs/>
                <w:sz w:val="24"/>
                <w:szCs w:val="24"/>
                <w:lang w:val="en-US"/>
              </w:rPr>
              <w:t xml:space="preserve"> 200k/</w:t>
            </w:r>
            <w:proofErr w:type="spellStart"/>
            <w:r w:rsidRPr="008D1ADB">
              <w:rPr>
                <w:rFonts w:ascii="Palatino Linotype" w:hAnsi="Palatino Linotype" w:cs="Times New Roman"/>
                <w:i/>
                <w:iCs/>
                <w:sz w:val="24"/>
                <w:szCs w:val="24"/>
                <w:lang w:val="en-US"/>
              </w:rPr>
              <w:t>suất</w:t>
            </w:r>
            <w:proofErr w:type="spellEnd"/>
            <w:r w:rsidRPr="008D1ADB">
              <w:rPr>
                <w:rFonts w:ascii="Palatino Linotype" w:hAnsi="Palatino Linotype" w:cs="Times New Roman"/>
                <w:i/>
                <w:iCs/>
                <w:sz w:val="24"/>
                <w:szCs w:val="24"/>
                <w:lang w:val="en-US"/>
              </w:rPr>
              <w:t>,</w:t>
            </w:r>
          </w:p>
          <w:p w14:paraId="72247ABE" w14:textId="54C54A75" w:rsidR="00A16542" w:rsidRPr="008D1ADB" w:rsidRDefault="00000000" w:rsidP="006F370A">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b/>
                <w:bCs/>
                <w:i/>
                <w:iCs/>
                <w:sz w:val="24"/>
                <w:szCs w:val="24"/>
              </w:rPr>
            </w:pPr>
            <w:r w:rsidRPr="008D1ADB">
              <w:rPr>
                <w:rFonts w:ascii="Palatino Linotype" w:hAnsi="Palatino Linotype" w:cs="Times New Roman"/>
                <w:b/>
                <w:bCs/>
                <w:i/>
                <w:iCs/>
                <w:sz w:val="24"/>
                <w:szCs w:val="24"/>
              </w:rPr>
              <w:t xml:space="preserve">Vé </w:t>
            </w:r>
            <w:proofErr w:type="spellStart"/>
            <w:r w:rsidR="008D1ADB" w:rsidRPr="008D1ADB">
              <w:rPr>
                <w:rFonts w:ascii="Palatino Linotype" w:hAnsi="Palatino Linotype" w:cs="Times New Roman"/>
                <w:b/>
                <w:bCs/>
                <w:i/>
                <w:iCs/>
                <w:sz w:val="24"/>
                <w:szCs w:val="24"/>
                <w:lang w:val="en-US"/>
              </w:rPr>
              <w:t>tham</w:t>
            </w:r>
            <w:proofErr w:type="spellEnd"/>
            <w:r w:rsidR="008D1ADB" w:rsidRPr="008D1ADB">
              <w:rPr>
                <w:rFonts w:ascii="Palatino Linotype" w:hAnsi="Palatino Linotype" w:cs="Times New Roman"/>
                <w:b/>
                <w:bCs/>
                <w:i/>
                <w:iCs/>
                <w:sz w:val="24"/>
                <w:szCs w:val="24"/>
                <w:lang w:val="en-US"/>
              </w:rPr>
              <w:t xml:space="preserve"> </w:t>
            </w:r>
            <w:proofErr w:type="spellStart"/>
            <w:r w:rsidR="008D1ADB" w:rsidRPr="008D1ADB">
              <w:rPr>
                <w:rFonts w:ascii="Palatino Linotype" w:hAnsi="Palatino Linotype" w:cs="Times New Roman"/>
                <w:b/>
                <w:bCs/>
                <w:i/>
                <w:iCs/>
                <w:sz w:val="24"/>
                <w:szCs w:val="24"/>
                <w:lang w:val="en-US"/>
              </w:rPr>
              <w:t>quan</w:t>
            </w:r>
            <w:proofErr w:type="spellEnd"/>
            <w:r w:rsidR="008D1ADB" w:rsidRPr="008D1ADB">
              <w:rPr>
                <w:rFonts w:ascii="Palatino Linotype" w:hAnsi="Palatino Linotype" w:cs="Times New Roman"/>
                <w:b/>
                <w:bCs/>
                <w:i/>
                <w:iCs/>
                <w:sz w:val="24"/>
                <w:szCs w:val="24"/>
                <w:lang w:val="en-US"/>
              </w:rPr>
              <w:t xml:space="preserve"> </w:t>
            </w:r>
            <w:proofErr w:type="spellStart"/>
            <w:r w:rsidR="008D1ADB" w:rsidRPr="008D1ADB">
              <w:rPr>
                <w:rFonts w:ascii="Palatino Linotype" w:hAnsi="Palatino Linotype" w:cs="Times New Roman"/>
                <w:b/>
                <w:bCs/>
                <w:i/>
                <w:iCs/>
                <w:sz w:val="24"/>
                <w:szCs w:val="24"/>
                <w:lang w:val="en-US"/>
              </w:rPr>
              <w:t>thắng</w:t>
            </w:r>
            <w:proofErr w:type="spellEnd"/>
            <w:r w:rsidR="008D1ADB" w:rsidRPr="008D1ADB">
              <w:rPr>
                <w:rFonts w:ascii="Palatino Linotype" w:hAnsi="Palatino Linotype" w:cs="Times New Roman"/>
                <w:b/>
                <w:bCs/>
                <w:i/>
                <w:iCs/>
                <w:sz w:val="24"/>
                <w:szCs w:val="24"/>
                <w:lang w:val="en-US"/>
              </w:rPr>
              <w:t xml:space="preserve"> </w:t>
            </w:r>
            <w:proofErr w:type="spellStart"/>
            <w:r w:rsidR="008D1ADB" w:rsidRPr="008D1ADB">
              <w:rPr>
                <w:rFonts w:ascii="Palatino Linotype" w:hAnsi="Palatino Linotype" w:cs="Times New Roman"/>
                <w:b/>
                <w:bCs/>
                <w:i/>
                <w:iCs/>
                <w:sz w:val="24"/>
                <w:szCs w:val="24"/>
                <w:lang w:val="en-US"/>
              </w:rPr>
              <w:t>cảnh</w:t>
            </w:r>
            <w:proofErr w:type="spellEnd"/>
            <w:r w:rsidR="008D1ADB" w:rsidRPr="008D1ADB">
              <w:rPr>
                <w:rFonts w:ascii="Palatino Linotype" w:hAnsi="Palatino Linotype" w:cs="Times New Roman"/>
                <w:b/>
                <w:bCs/>
                <w:i/>
                <w:iCs/>
                <w:sz w:val="24"/>
                <w:szCs w:val="24"/>
                <w:lang w:val="en-US"/>
              </w:rPr>
              <w:t xml:space="preserve"> </w:t>
            </w:r>
            <w:proofErr w:type="spellStart"/>
            <w:r w:rsidR="008D1ADB" w:rsidRPr="008D1ADB">
              <w:rPr>
                <w:rFonts w:ascii="Palatino Linotype" w:hAnsi="Palatino Linotype" w:cs="Times New Roman"/>
                <w:b/>
                <w:bCs/>
                <w:i/>
                <w:iCs/>
                <w:sz w:val="24"/>
                <w:szCs w:val="24"/>
                <w:lang w:val="en-US"/>
              </w:rPr>
              <w:t>chùa</w:t>
            </w:r>
            <w:proofErr w:type="spellEnd"/>
            <w:r w:rsidR="008D1ADB" w:rsidRPr="008D1ADB">
              <w:rPr>
                <w:rFonts w:ascii="Palatino Linotype" w:hAnsi="Palatino Linotype" w:cs="Times New Roman"/>
                <w:b/>
                <w:bCs/>
                <w:i/>
                <w:iCs/>
                <w:sz w:val="24"/>
                <w:szCs w:val="24"/>
                <w:lang w:val="en-US"/>
              </w:rPr>
              <w:t xml:space="preserve"> Yên </w:t>
            </w:r>
            <w:proofErr w:type="spellStart"/>
            <w:r w:rsidR="008D1ADB" w:rsidRPr="008D1ADB">
              <w:rPr>
                <w:rFonts w:ascii="Palatino Linotype" w:hAnsi="Palatino Linotype" w:cs="Times New Roman"/>
                <w:b/>
                <w:bCs/>
                <w:i/>
                <w:iCs/>
                <w:sz w:val="24"/>
                <w:szCs w:val="24"/>
                <w:lang w:val="en-US"/>
              </w:rPr>
              <w:t>Tử</w:t>
            </w:r>
            <w:proofErr w:type="spellEnd"/>
            <w:r w:rsidR="006F370A" w:rsidRPr="008D1ADB">
              <w:rPr>
                <w:rFonts w:ascii="Palatino Linotype" w:hAnsi="Palatino Linotype" w:cs="Times New Roman"/>
                <w:b/>
                <w:bCs/>
                <w:i/>
                <w:iCs/>
                <w:sz w:val="24"/>
                <w:szCs w:val="24"/>
                <w:lang w:val="en-US"/>
              </w:rPr>
              <w:t>,</w:t>
            </w:r>
          </w:p>
          <w:p w14:paraId="630DC317" w14:textId="1A2447AF" w:rsidR="008D1ADB" w:rsidRPr="008D1ADB" w:rsidRDefault="008D1ADB" w:rsidP="006F370A">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b/>
                <w:bCs/>
                <w:i/>
                <w:iCs/>
                <w:sz w:val="24"/>
                <w:szCs w:val="24"/>
              </w:rPr>
            </w:pPr>
            <w:r w:rsidRPr="008D1ADB">
              <w:rPr>
                <w:rFonts w:ascii="Palatino Linotype" w:hAnsi="Palatino Linotype" w:cs="Times New Roman"/>
                <w:b/>
                <w:bCs/>
                <w:i/>
                <w:iCs/>
                <w:sz w:val="24"/>
                <w:szCs w:val="24"/>
                <w:lang w:val="en-US"/>
              </w:rPr>
              <w:t xml:space="preserve">Xe </w:t>
            </w:r>
            <w:proofErr w:type="spellStart"/>
            <w:r w:rsidRPr="008D1ADB">
              <w:rPr>
                <w:rFonts w:ascii="Palatino Linotype" w:hAnsi="Palatino Linotype" w:cs="Times New Roman"/>
                <w:b/>
                <w:bCs/>
                <w:i/>
                <w:iCs/>
                <w:sz w:val="24"/>
                <w:szCs w:val="24"/>
                <w:lang w:val="en-US"/>
              </w:rPr>
              <w:t>điện</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nội</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khu</w:t>
            </w:r>
            <w:proofErr w:type="spellEnd"/>
          </w:p>
          <w:p w14:paraId="0AE252E2" w14:textId="7F26580A" w:rsidR="008D1ADB" w:rsidRPr="008D1ADB" w:rsidRDefault="008D1ADB" w:rsidP="006F370A">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b/>
                <w:bCs/>
                <w:i/>
                <w:iCs/>
                <w:sz w:val="24"/>
                <w:szCs w:val="24"/>
              </w:rPr>
            </w:pPr>
            <w:proofErr w:type="spellStart"/>
            <w:r w:rsidRPr="008D1ADB">
              <w:rPr>
                <w:rFonts w:ascii="Palatino Linotype" w:hAnsi="Palatino Linotype" w:cs="Times New Roman"/>
                <w:b/>
                <w:bCs/>
                <w:i/>
                <w:iCs/>
                <w:sz w:val="24"/>
                <w:szCs w:val="24"/>
                <w:lang w:val="en-US"/>
              </w:rPr>
              <w:t>Vé</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cáp</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treo</w:t>
            </w:r>
            <w:proofErr w:type="spellEnd"/>
            <w:r w:rsidRPr="008D1ADB">
              <w:rPr>
                <w:rFonts w:ascii="Palatino Linotype" w:hAnsi="Palatino Linotype" w:cs="Times New Roman"/>
                <w:b/>
                <w:bCs/>
                <w:i/>
                <w:iCs/>
                <w:sz w:val="24"/>
                <w:szCs w:val="24"/>
                <w:lang w:val="en-US"/>
              </w:rPr>
              <w:t xml:space="preserve"> Yên </w:t>
            </w:r>
            <w:proofErr w:type="spellStart"/>
            <w:r w:rsidRPr="008D1ADB">
              <w:rPr>
                <w:rFonts w:ascii="Palatino Linotype" w:hAnsi="Palatino Linotype" w:cs="Times New Roman"/>
                <w:b/>
                <w:bCs/>
                <w:i/>
                <w:iCs/>
                <w:sz w:val="24"/>
                <w:szCs w:val="24"/>
                <w:lang w:val="en-US"/>
              </w:rPr>
              <w:t>Tử</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khứ</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hồi</w:t>
            </w:r>
            <w:proofErr w:type="spellEnd"/>
            <w:r w:rsidRPr="008D1ADB">
              <w:rPr>
                <w:rFonts w:ascii="Palatino Linotype" w:hAnsi="Palatino Linotype" w:cs="Times New Roman"/>
                <w:b/>
                <w:bCs/>
                <w:i/>
                <w:iCs/>
                <w:sz w:val="24"/>
                <w:szCs w:val="24"/>
                <w:lang w:val="en-US"/>
              </w:rPr>
              <w:t xml:space="preserve"> 02 </w:t>
            </w:r>
            <w:proofErr w:type="spellStart"/>
            <w:r w:rsidRPr="008D1ADB">
              <w:rPr>
                <w:rFonts w:ascii="Palatino Linotype" w:hAnsi="Palatino Linotype" w:cs="Times New Roman"/>
                <w:b/>
                <w:bCs/>
                <w:i/>
                <w:iCs/>
                <w:sz w:val="24"/>
                <w:szCs w:val="24"/>
                <w:lang w:val="en-US"/>
              </w:rPr>
              <w:t>chặng</w:t>
            </w:r>
            <w:proofErr w:type="spellEnd"/>
            <w:r w:rsidRPr="008D1ADB">
              <w:rPr>
                <w:rFonts w:ascii="Palatino Linotype" w:hAnsi="Palatino Linotype" w:cs="Times New Roman"/>
                <w:b/>
                <w:bCs/>
                <w:i/>
                <w:iCs/>
                <w:sz w:val="24"/>
                <w:szCs w:val="24"/>
                <w:lang w:val="en-US"/>
              </w:rPr>
              <w:t>,</w:t>
            </w:r>
          </w:p>
          <w:p w14:paraId="60F3EEC8" w14:textId="3EA9C641" w:rsidR="008D1ADB" w:rsidRPr="008D1ADB" w:rsidRDefault="008D1ADB" w:rsidP="006F370A">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b/>
                <w:bCs/>
                <w:i/>
                <w:iCs/>
                <w:sz w:val="24"/>
                <w:szCs w:val="24"/>
              </w:rPr>
            </w:pPr>
            <w:proofErr w:type="spellStart"/>
            <w:r w:rsidRPr="008D1ADB">
              <w:rPr>
                <w:rFonts w:ascii="Palatino Linotype" w:hAnsi="Palatino Linotype" w:cs="Times New Roman"/>
                <w:b/>
                <w:bCs/>
                <w:i/>
                <w:iCs/>
                <w:sz w:val="24"/>
                <w:szCs w:val="24"/>
                <w:lang w:val="en-US"/>
              </w:rPr>
              <w:t>Chương</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trình</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biểu</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diễn</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nghệ</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thuật</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Diệu</w:t>
            </w:r>
            <w:proofErr w:type="spellEnd"/>
            <w:r w:rsidRPr="008D1ADB">
              <w:rPr>
                <w:rFonts w:ascii="Palatino Linotype" w:hAnsi="Palatino Linotype" w:cs="Times New Roman"/>
                <w:b/>
                <w:bCs/>
                <w:i/>
                <w:iCs/>
                <w:sz w:val="24"/>
                <w:szCs w:val="24"/>
                <w:lang w:val="en-US"/>
              </w:rPr>
              <w:t xml:space="preserve"> </w:t>
            </w:r>
            <w:proofErr w:type="spellStart"/>
            <w:r w:rsidRPr="008D1ADB">
              <w:rPr>
                <w:rFonts w:ascii="Palatino Linotype" w:hAnsi="Palatino Linotype" w:cs="Times New Roman"/>
                <w:b/>
                <w:bCs/>
                <w:i/>
                <w:iCs/>
                <w:sz w:val="24"/>
                <w:szCs w:val="24"/>
                <w:lang w:val="en-US"/>
              </w:rPr>
              <w:t>âm</w:t>
            </w:r>
            <w:proofErr w:type="spellEnd"/>
            <w:r w:rsidRPr="008D1ADB">
              <w:rPr>
                <w:rFonts w:ascii="Palatino Linotype" w:hAnsi="Palatino Linotype" w:cs="Times New Roman"/>
                <w:b/>
                <w:bCs/>
                <w:i/>
                <w:iCs/>
                <w:sz w:val="24"/>
                <w:szCs w:val="24"/>
                <w:lang w:val="en-US"/>
              </w:rPr>
              <w:t xml:space="preserve"> Yên </w:t>
            </w:r>
            <w:proofErr w:type="spellStart"/>
            <w:r w:rsidRPr="008D1ADB">
              <w:rPr>
                <w:rFonts w:ascii="Palatino Linotype" w:hAnsi="Palatino Linotype" w:cs="Times New Roman"/>
                <w:b/>
                <w:bCs/>
                <w:i/>
                <w:iCs/>
                <w:sz w:val="24"/>
                <w:szCs w:val="24"/>
                <w:lang w:val="en-US"/>
              </w:rPr>
              <w:t>Tử</w:t>
            </w:r>
            <w:proofErr w:type="spellEnd"/>
            <w:r w:rsidRPr="008D1ADB">
              <w:rPr>
                <w:rFonts w:ascii="Palatino Linotype" w:hAnsi="Palatino Linotype" w:cs="Times New Roman"/>
                <w:b/>
                <w:bCs/>
                <w:i/>
                <w:iCs/>
                <w:sz w:val="24"/>
                <w:szCs w:val="24"/>
                <w:lang w:val="en-US"/>
              </w:rPr>
              <w:t>”</w:t>
            </w:r>
          </w:p>
          <w:p w14:paraId="7C85AE73" w14:textId="77777777" w:rsidR="00A16542"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Pr>
                <w:rFonts w:ascii="Palatino Linotype" w:hAnsi="Palatino Linotype" w:cs="Times New Roman"/>
                <w:sz w:val="24"/>
                <w:szCs w:val="24"/>
              </w:rPr>
              <w:t>Hướng dẫn viên tiếng Việt phục vụ tận tình.</w:t>
            </w:r>
          </w:p>
          <w:p w14:paraId="2F82737B" w14:textId="77777777" w:rsidR="00A16542" w:rsidRPr="00FA434E"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Pr>
                <w:rFonts w:ascii="Palatino Linotype" w:hAnsi="Palatino Linotype" w:cs="Times New Roman"/>
                <w:sz w:val="24"/>
                <w:szCs w:val="24"/>
              </w:rPr>
              <w:t>Phục vụ 01</w:t>
            </w:r>
            <w:r>
              <w:rPr>
                <w:rFonts w:ascii="Palatino Linotype" w:hAnsi="Palatino Linotype" w:cs="Times New Roman"/>
                <w:sz w:val="24"/>
                <w:szCs w:val="24"/>
                <w:lang w:val="en-US"/>
              </w:rPr>
              <w:t xml:space="preserve"> </w:t>
            </w:r>
            <w:r>
              <w:rPr>
                <w:rFonts w:ascii="Palatino Linotype" w:hAnsi="Palatino Linotype" w:cs="Times New Roman"/>
                <w:sz w:val="24"/>
                <w:szCs w:val="24"/>
              </w:rPr>
              <w:t>chai</w:t>
            </w:r>
            <w:r>
              <w:rPr>
                <w:rFonts w:ascii="Palatino Linotype" w:hAnsi="Palatino Linotype" w:cs="Times New Roman"/>
                <w:sz w:val="24"/>
                <w:szCs w:val="24"/>
                <w:lang w:val="en-US"/>
              </w:rPr>
              <w:t xml:space="preserve"> </w:t>
            </w:r>
            <w:r>
              <w:rPr>
                <w:rFonts w:ascii="Palatino Linotype" w:hAnsi="Palatino Linotype" w:cs="Times New Roman"/>
                <w:sz w:val="24"/>
                <w:szCs w:val="24"/>
              </w:rPr>
              <w:t>0.5l/khách/ngày.</w:t>
            </w:r>
          </w:p>
          <w:p w14:paraId="2E137942" w14:textId="1507DE63" w:rsidR="00FA434E" w:rsidRPr="00212335" w:rsidRDefault="00FA434E"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FA434E">
              <w:rPr>
                <w:rFonts w:ascii="Palatino Linotype" w:hAnsi="Palatino Linotype" w:cs="Times New Roman"/>
                <w:sz w:val="24"/>
                <w:szCs w:val="24"/>
                <w:lang w:val="en-US"/>
              </w:rPr>
              <w:t xml:space="preserve">Bảo </w:t>
            </w:r>
            <w:proofErr w:type="spellStart"/>
            <w:r w:rsidRPr="00FA434E">
              <w:rPr>
                <w:rFonts w:ascii="Palatino Linotype" w:hAnsi="Palatino Linotype" w:cs="Times New Roman"/>
                <w:sz w:val="24"/>
                <w:szCs w:val="24"/>
                <w:lang w:val="en-US"/>
              </w:rPr>
              <w:t>hiểm</w:t>
            </w:r>
            <w:proofErr w:type="spellEnd"/>
            <w:r w:rsidRPr="00FA434E">
              <w:rPr>
                <w:rFonts w:ascii="Palatino Linotype" w:hAnsi="Palatino Linotype" w:cs="Times New Roman"/>
                <w:sz w:val="24"/>
                <w:szCs w:val="24"/>
                <w:lang w:val="en-US"/>
              </w:rPr>
              <w:t xml:space="preserve"> du </w:t>
            </w:r>
            <w:proofErr w:type="spellStart"/>
            <w:r w:rsidRPr="00FA434E">
              <w:rPr>
                <w:rFonts w:ascii="Palatino Linotype" w:hAnsi="Palatino Linotype" w:cs="Times New Roman"/>
                <w:sz w:val="24"/>
                <w:szCs w:val="24"/>
                <w:lang w:val="en-US"/>
              </w:rPr>
              <w:t>lịch</w:t>
            </w:r>
            <w:proofErr w:type="spellEnd"/>
            <w:r w:rsidR="00212335">
              <w:rPr>
                <w:rFonts w:ascii="Palatino Linotype" w:hAnsi="Palatino Linotype" w:cs="Times New Roman"/>
                <w:sz w:val="24"/>
                <w:szCs w:val="24"/>
                <w:lang w:val="en-US"/>
              </w:rPr>
              <w:t>,</w:t>
            </w:r>
          </w:p>
          <w:p w14:paraId="3A94F958" w14:textId="2125260F" w:rsidR="00A16542" w:rsidRDefault="00FA434E" w:rsidP="00B460B7">
            <w:pPr>
              <w:pStyle w:val="ListParagraph"/>
              <w:numPr>
                <w:ilvl w:val="0"/>
                <w:numId w:val="6"/>
              </w:numPr>
              <w:autoSpaceDE w:val="0"/>
              <w:autoSpaceDN w:val="0"/>
              <w:adjustRightInd w:val="0"/>
              <w:spacing w:after="120" w:line="276" w:lineRule="auto"/>
              <w:ind w:left="499" w:hanging="284"/>
              <w:jc w:val="both"/>
              <w:rPr>
                <w:rFonts w:ascii="Palatino Linotype" w:hAnsi="Palatino Linotype" w:cs="Times New Roman"/>
                <w:sz w:val="24"/>
                <w:szCs w:val="24"/>
              </w:rPr>
            </w:pPr>
            <w:r w:rsidRPr="00FA434E">
              <w:rPr>
                <w:rFonts w:ascii="Palatino Linotype" w:hAnsi="Palatino Linotype" w:cs="Times New Roman"/>
                <w:sz w:val="24"/>
                <w:szCs w:val="24"/>
              </w:rPr>
              <w:t>Thuế VAT 8%.</w:t>
            </w:r>
            <w:r>
              <w:rPr>
                <w:rFonts w:ascii="Palatino Linotype" w:hAnsi="Palatino Linotype" w:cs="Times New Roman"/>
                <w:sz w:val="24"/>
                <w:szCs w:val="24"/>
              </w:rPr>
              <w:t>.</w:t>
            </w:r>
          </w:p>
        </w:tc>
      </w:tr>
      <w:tr w:rsidR="00A16542" w14:paraId="326C7D3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12E33B74" w14:textId="77777777" w:rsidR="00A16542" w:rsidRDefault="00000000" w:rsidP="00FF0BED">
            <w:pPr>
              <w:autoSpaceDE w:val="0"/>
              <w:autoSpaceDN w:val="0"/>
              <w:adjustRightInd w:val="0"/>
              <w:spacing w:after="0" w:line="276" w:lineRule="auto"/>
              <w:jc w:val="center"/>
              <w:rPr>
                <w:rFonts w:ascii="Palatino Linotype" w:eastAsia="Times New Roman" w:hAnsi="Palatino Linotype" w:cs="Times New Roman"/>
                <w:sz w:val="24"/>
                <w:szCs w:val="24"/>
              </w:rPr>
            </w:pPr>
            <w:r>
              <w:rPr>
                <w:rFonts w:ascii="Palatino Linotype" w:hAnsi="Palatino Linotype" w:cs="Times New Roman"/>
                <w:b/>
                <w:color w:val="FFFFFF"/>
                <w:sz w:val="24"/>
                <w:szCs w:val="24"/>
              </w:rPr>
              <w:br w:type="page"/>
              <w:t>DỊCH VỤ KHÔNG BAO GỒM</w:t>
            </w:r>
          </w:p>
        </w:tc>
      </w:tr>
      <w:tr w:rsidR="00A16542" w14:paraId="1209B352"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6FBF8EF9" w14:textId="77777777" w:rsidR="00A16542" w:rsidRDefault="00000000" w:rsidP="006F370A">
            <w:pPr>
              <w:numPr>
                <w:ilvl w:val="0"/>
                <w:numId w:val="7"/>
              </w:numPr>
              <w:autoSpaceDE w:val="0"/>
              <w:autoSpaceDN w:val="0"/>
              <w:adjustRightInd w:val="0"/>
              <w:spacing w:before="120" w:after="0" w:line="276" w:lineRule="auto"/>
              <w:ind w:left="453" w:hanging="272"/>
              <w:jc w:val="both"/>
              <w:rPr>
                <w:rFonts w:ascii="Palatino Linotype" w:hAnsi="Palatino Linotype" w:cs="Times New Roman"/>
                <w:sz w:val="24"/>
                <w:szCs w:val="24"/>
              </w:rPr>
            </w:pPr>
            <w:r>
              <w:rPr>
                <w:rFonts w:ascii="Palatino Linotype" w:hAnsi="Palatino Linotype" w:cs="Times New Roman"/>
                <w:sz w:val="24"/>
                <w:szCs w:val="24"/>
              </w:rPr>
              <w:t>Đồ uống trong các bữa ăn, trong khách sạn và các chi phí cá nhân khác</w:t>
            </w:r>
          </w:p>
          <w:p w14:paraId="22DCC71E" w14:textId="77777777" w:rsidR="00A16542" w:rsidRDefault="00000000" w:rsidP="00FF0BED">
            <w:pPr>
              <w:numPr>
                <w:ilvl w:val="0"/>
                <w:numId w:val="7"/>
              </w:numPr>
              <w:autoSpaceDE w:val="0"/>
              <w:autoSpaceDN w:val="0"/>
              <w:adjustRightInd w:val="0"/>
              <w:spacing w:after="0" w:line="276" w:lineRule="auto"/>
              <w:ind w:left="450" w:hanging="270"/>
              <w:jc w:val="both"/>
              <w:rPr>
                <w:rFonts w:ascii="Palatino Linotype" w:hAnsi="Palatino Linotype" w:cs="Times New Roman"/>
                <w:sz w:val="24"/>
                <w:szCs w:val="24"/>
              </w:rPr>
            </w:pPr>
            <w:r>
              <w:rPr>
                <w:rFonts w:ascii="Palatino Linotype" w:hAnsi="Palatino Linotype" w:cs="Times New Roman"/>
                <w:sz w:val="24"/>
                <w:szCs w:val="24"/>
              </w:rPr>
              <w:lastRenderedPageBreak/>
              <w:t>Các dịch vụ và chi phí khác không đề cập đến trong chương trình.</w:t>
            </w:r>
          </w:p>
          <w:p w14:paraId="56E10856" w14:textId="0B21BFE4" w:rsidR="00A16542" w:rsidRPr="00FA434E" w:rsidRDefault="00000000" w:rsidP="00FA434E">
            <w:pPr>
              <w:numPr>
                <w:ilvl w:val="0"/>
                <w:numId w:val="7"/>
              </w:numPr>
              <w:autoSpaceDE w:val="0"/>
              <w:autoSpaceDN w:val="0"/>
              <w:adjustRightInd w:val="0"/>
              <w:spacing w:after="120" w:line="276" w:lineRule="auto"/>
              <w:ind w:left="453" w:hanging="272"/>
              <w:jc w:val="both"/>
              <w:rPr>
                <w:rFonts w:ascii="Palatino Linotype" w:hAnsi="Palatino Linotype" w:cs="Times New Roman"/>
                <w:sz w:val="24"/>
                <w:szCs w:val="24"/>
              </w:rPr>
            </w:pPr>
            <w:r>
              <w:rPr>
                <w:rFonts w:ascii="Palatino Linotype" w:hAnsi="Palatino Linotype" w:cs="Times New Roman"/>
                <w:sz w:val="24"/>
                <w:szCs w:val="24"/>
              </w:rPr>
              <w:t>Tiền TIP cho Hướng dẫn viên &amp; lái xe.</w:t>
            </w:r>
          </w:p>
        </w:tc>
      </w:tr>
      <w:tr w:rsidR="00AB24FF" w14:paraId="6F26354D" w14:textId="77777777" w:rsidTr="00AB24F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7A88DA28" w14:textId="363229C3" w:rsidR="00AB24FF" w:rsidRPr="00AB24FF" w:rsidRDefault="00AB24FF" w:rsidP="00AB24FF">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AB24FF">
              <w:rPr>
                <w:rFonts w:ascii="Palatino Linotype" w:hAnsi="Palatino Linotype" w:cs="Times New Roman"/>
                <w:b/>
                <w:bCs/>
                <w:color w:val="FFFFFF" w:themeColor="background1"/>
                <w:sz w:val="24"/>
                <w:szCs w:val="24"/>
                <w:lang w:val="en-US"/>
              </w:rPr>
              <w:lastRenderedPageBreak/>
              <w:t>GHI CHÚ</w:t>
            </w:r>
          </w:p>
        </w:tc>
      </w:tr>
      <w:tr w:rsidR="00AB24FF" w14:paraId="1C250B8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1C73E0CC" w14:textId="77777777" w:rsidR="00AB24FF" w:rsidRPr="00BD030F" w:rsidRDefault="00AB24FF" w:rsidP="00AB24FF">
            <w:pPr>
              <w:autoSpaceDE w:val="0"/>
              <w:autoSpaceDN w:val="0"/>
              <w:adjustRightInd w:val="0"/>
              <w:spacing w:before="120" w:after="0" w:line="276" w:lineRule="auto"/>
              <w:ind w:left="216" w:hanging="216"/>
              <w:jc w:val="both"/>
              <w:rPr>
                <w:rFonts w:ascii="Palatino Linotype" w:hAnsi="Palatino Linotype"/>
                <w:sz w:val="24"/>
                <w:szCs w:val="24"/>
              </w:rPr>
            </w:pPr>
            <w:r w:rsidRPr="00BD030F">
              <w:rPr>
                <w:rFonts w:ascii="Palatino Linotype" w:hAnsi="Palatino Linotype"/>
                <w:sz w:val="24"/>
                <w:szCs w:val="24"/>
              </w:rPr>
              <w:t>1. Cung cấp danh sách đoàn gồm đầy đủ các chi tiết về: Họ tên, giới tính, quốc tịch, số điện thoại liên lạc của khách, ký hiệu Chuyến bay, Tàu ngày đi và về để chuẩn bị hồ sơ đoàn tham quan.</w:t>
            </w:r>
          </w:p>
          <w:p w14:paraId="2F37F2CE" w14:textId="77777777" w:rsidR="00AB24FF" w:rsidRDefault="00AB24FF"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BD030F">
              <w:rPr>
                <w:rFonts w:ascii="Palatino Linotype" w:hAnsi="Palatino Linotype"/>
                <w:sz w:val="24"/>
                <w:szCs w:val="24"/>
              </w:rPr>
              <w:t>2. Trường hợp bất khả kháng do thiên tai, dịch bệnh hoặc các yếu tố thời tiết khác nguy hiểm thì Tour lập tức sẽ dừng khởi hành mà không được báo trước.</w:t>
            </w:r>
          </w:p>
          <w:p w14:paraId="1BD6D7E4" w14:textId="556AA37C" w:rsidR="006F370A" w:rsidRPr="006F370A" w:rsidRDefault="006F370A"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Pr>
                <w:rFonts w:ascii="Palatino Linotype" w:hAnsi="Palatino Linotype"/>
                <w:sz w:val="24"/>
                <w:szCs w:val="24"/>
                <w:lang w:val="en-US"/>
              </w:rPr>
              <w:t>3.</w:t>
            </w:r>
            <w:r w:rsidRPr="006F370A">
              <w:rPr>
                <w:rFonts w:ascii="Palatino Linotype" w:hAnsi="Palatino Linotype"/>
                <w:sz w:val="24"/>
                <w:szCs w:val="24"/>
                <w:lang w:val="en-US"/>
              </w:rPr>
              <w:t xml:space="preserve"> </w:t>
            </w:r>
            <w:proofErr w:type="spellStart"/>
            <w:r w:rsidRPr="006F370A">
              <w:rPr>
                <w:rFonts w:ascii="Palatino Linotype" w:hAnsi="Palatino Linotype"/>
                <w:b/>
                <w:bCs/>
                <w:i/>
                <w:iCs/>
                <w:sz w:val="24"/>
                <w:szCs w:val="24"/>
                <w:lang w:val="en-US"/>
              </w:rPr>
              <w:t>Riêng</w:t>
            </w:r>
            <w:proofErr w:type="spellEnd"/>
            <w:r w:rsidRPr="006F370A">
              <w:rPr>
                <w:rFonts w:ascii="Palatino Linotype" w:hAnsi="Palatino Linotype"/>
                <w:b/>
                <w:bCs/>
                <w:i/>
                <w:iCs/>
                <w:sz w:val="24"/>
                <w:szCs w:val="24"/>
                <w:lang w:val="en-US"/>
              </w:rPr>
              <w:t xml:space="preserve"> </w:t>
            </w:r>
            <w:proofErr w:type="spellStart"/>
            <w:r w:rsidRPr="006F370A">
              <w:rPr>
                <w:rFonts w:ascii="Palatino Linotype" w:hAnsi="Palatino Linotype"/>
                <w:b/>
                <w:bCs/>
                <w:i/>
                <w:iCs/>
                <w:sz w:val="24"/>
                <w:szCs w:val="24"/>
                <w:lang w:val="en-US"/>
              </w:rPr>
              <w:t>khách</w:t>
            </w:r>
            <w:proofErr w:type="spellEnd"/>
            <w:r w:rsidRPr="006F370A">
              <w:rPr>
                <w:rFonts w:ascii="Palatino Linotype" w:hAnsi="Palatino Linotype"/>
                <w:b/>
                <w:bCs/>
                <w:i/>
                <w:iCs/>
                <w:sz w:val="24"/>
                <w:szCs w:val="24"/>
                <w:lang w:val="en-US"/>
              </w:rPr>
              <w:t xml:space="preserve"> Việt Kiều </w:t>
            </w:r>
            <w:proofErr w:type="spellStart"/>
            <w:r w:rsidRPr="006F370A">
              <w:rPr>
                <w:rFonts w:ascii="Palatino Linotype" w:hAnsi="Palatino Linotype"/>
                <w:b/>
                <w:bCs/>
                <w:i/>
                <w:iCs/>
                <w:sz w:val="24"/>
                <w:szCs w:val="24"/>
                <w:lang w:val="en-US"/>
              </w:rPr>
              <w:t>hoặc</w:t>
            </w:r>
            <w:proofErr w:type="spellEnd"/>
            <w:r w:rsidRPr="006F370A">
              <w:rPr>
                <w:rFonts w:ascii="Palatino Linotype" w:hAnsi="Palatino Linotype"/>
                <w:b/>
                <w:bCs/>
                <w:i/>
                <w:iCs/>
                <w:sz w:val="24"/>
                <w:szCs w:val="24"/>
                <w:lang w:val="en-US"/>
              </w:rPr>
              <w:t xml:space="preserve"> </w:t>
            </w:r>
            <w:proofErr w:type="spellStart"/>
            <w:r w:rsidRPr="006F370A">
              <w:rPr>
                <w:rFonts w:ascii="Palatino Linotype" w:hAnsi="Palatino Linotype"/>
                <w:b/>
                <w:bCs/>
                <w:i/>
                <w:iCs/>
                <w:sz w:val="24"/>
                <w:szCs w:val="24"/>
                <w:lang w:val="en-US"/>
              </w:rPr>
              <w:t>Nước</w:t>
            </w:r>
            <w:proofErr w:type="spellEnd"/>
            <w:r w:rsidRPr="006F370A">
              <w:rPr>
                <w:rFonts w:ascii="Palatino Linotype" w:hAnsi="Palatino Linotype"/>
                <w:b/>
                <w:bCs/>
                <w:i/>
                <w:iCs/>
                <w:sz w:val="24"/>
                <w:szCs w:val="24"/>
                <w:lang w:val="en-US"/>
              </w:rPr>
              <w:t xml:space="preserve"> Ngoài:</w:t>
            </w:r>
            <w:r w:rsidRPr="006F370A">
              <w:rPr>
                <w:rFonts w:ascii="Palatino Linotype" w:hAnsi="Palatino Linotype"/>
                <w:sz w:val="24"/>
                <w:szCs w:val="24"/>
                <w:lang w:val="en-US"/>
              </w:rPr>
              <w:t xml:space="preserve"> Passport </w:t>
            </w:r>
            <w:proofErr w:type="spellStart"/>
            <w:r w:rsidRPr="006F370A">
              <w:rPr>
                <w:rFonts w:ascii="Palatino Linotype" w:hAnsi="Palatino Linotype"/>
                <w:sz w:val="24"/>
                <w:szCs w:val="24"/>
                <w:lang w:val="en-US"/>
              </w:rPr>
              <w:t>bản</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chính</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hoặc</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thẻ</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xanh</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kèm</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thị</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thực</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nhập</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cảnh</w:t>
            </w:r>
            <w:proofErr w:type="spellEnd"/>
            <w:r w:rsidRPr="006F370A">
              <w:rPr>
                <w:rFonts w:ascii="Palatino Linotype" w:hAnsi="Palatino Linotype"/>
                <w:sz w:val="24"/>
                <w:szCs w:val="24"/>
                <w:lang w:val="en-US"/>
              </w:rPr>
              <w:t xml:space="preserve">, Các </w:t>
            </w:r>
            <w:proofErr w:type="spellStart"/>
            <w:r w:rsidRPr="006F370A">
              <w:rPr>
                <w:rFonts w:ascii="Palatino Linotype" w:hAnsi="Palatino Linotype"/>
                <w:sz w:val="24"/>
                <w:szCs w:val="24"/>
                <w:lang w:val="en-US"/>
              </w:rPr>
              <w:t>loại</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giấy</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tờ</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này</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phải</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có</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dấu</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nhập</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cảnh</w:t>
            </w:r>
            <w:proofErr w:type="spellEnd"/>
            <w:r w:rsidRPr="006F370A">
              <w:rPr>
                <w:rFonts w:ascii="Palatino Linotype" w:hAnsi="Palatino Linotype"/>
                <w:sz w:val="24"/>
                <w:szCs w:val="24"/>
                <w:lang w:val="en-US"/>
              </w:rPr>
              <w:t xml:space="preserve"> Việt Nam </w:t>
            </w:r>
            <w:proofErr w:type="spellStart"/>
            <w:r w:rsidRPr="006F370A">
              <w:rPr>
                <w:rFonts w:ascii="Palatino Linotype" w:hAnsi="Palatino Linotype"/>
                <w:sz w:val="24"/>
                <w:szCs w:val="24"/>
                <w:lang w:val="en-US"/>
              </w:rPr>
              <w:t>và</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còn</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giá</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trị</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sử</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dụng</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theo</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quy</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định</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của</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pháp</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luật</w:t>
            </w:r>
            <w:proofErr w:type="spellEnd"/>
            <w:r w:rsidRPr="006F370A">
              <w:rPr>
                <w:rFonts w:ascii="Palatino Linotype" w:hAnsi="Palatino Linotype"/>
                <w:sz w:val="24"/>
                <w:szCs w:val="24"/>
                <w:lang w:val="en-US"/>
              </w:rPr>
              <w:t xml:space="preserve"> Việt Nam.</w:t>
            </w:r>
          </w:p>
        </w:tc>
      </w:tr>
    </w:tbl>
    <w:p w14:paraId="19310FBB" w14:textId="77777777" w:rsidR="00A16542" w:rsidRDefault="00000000" w:rsidP="00B460B7">
      <w:pPr>
        <w:widowControl w:val="0"/>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Pr>
          <w:rFonts w:ascii="Palatino Linotype" w:eastAsia="Times New Roman" w:hAnsi="Palatino Linotype" w:cs="Times New Roman"/>
          <w:b/>
          <w:color w:val="FF0000"/>
          <w:sz w:val="24"/>
          <w:szCs w:val="24"/>
          <w:u w:val="single"/>
        </w:rPr>
        <w:t>Giá tour trẻ em :</w:t>
      </w:r>
      <w:r>
        <w:rPr>
          <w:rFonts w:ascii="Palatino Linotype" w:eastAsia="Times New Roman" w:hAnsi="Palatino Linotype" w:cs="Times New Roman"/>
          <w:color w:val="FF0000"/>
          <w:sz w:val="24"/>
          <w:szCs w:val="24"/>
        </w:rPr>
        <w:t xml:space="preserve"> </w:t>
      </w:r>
      <w:r>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0A354297" w14:textId="77777777" w:rsidR="00A16542"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Trẻ em dưới 5 tuổi: Miễn phí giá tour (mọi chi phí gia đình tự lo cho bé, phát sinh vé vượt chiều cao gia đình thanh toán trực tiếp).</w:t>
      </w:r>
    </w:p>
    <w:p w14:paraId="38486389" w14:textId="77777777" w:rsidR="00A16542"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Từ 5 đến dưới 10 tuổi: 50% giá tour (Có suất ăn , ghế ngồi trên xe, vé tham quan, ngủ chung với bố mẹ, phát sinh vé tham quan vượt chiều cao gia đình thanh toán trực tiếp).</w:t>
      </w:r>
    </w:p>
    <w:p w14:paraId="4C1F5FF3" w14:textId="77777777" w:rsidR="00A16542"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Từ 10 tuổi trở lên: 100% giá tour (Tiêu chuẩn như người lớn).</w:t>
      </w:r>
    </w:p>
    <w:p w14:paraId="6AB0DDAB" w14:textId="77777777" w:rsidR="00A16542" w:rsidRDefault="00000000" w:rsidP="00CB3394">
      <w:pPr>
        <w:spacing w:before="120" w:after="0" w:line="276" w:lineRule="auto"/>
        <w:jc w:val="both"/>
        <w:rPr>
          <w:rFonts w:ascii="Palatino Linotype" w:eastAsia="Times New Roman" w:hAnsi="Palatino Linotype" w:cs="Times New Roman"/>
          <w:sz w:val="24"/>
          <w:szCs w:val="24"/>
        </w:rPr>
      </w:pPr>
      <w:r>
        <w:rPr>
          <w:rFonts w:ascii="Palatino Linotype" w:eastAsia="Times New Roman" w:hAnsi="Palatino Linotype" w:cs="Times New Roman"/>
          <w:b/>
          <w:sz w:val="24"/>
          <w:szCs w:val="24"/>
          <w:u w:val="single"/>
        </w:rPr>
        <w:t>CÁC QUY ĐỊNH ÁP DỤNG CHO CHƯƠNG TRÌNH</w:t>
      </w:r>
      <w:r>
        <w:rPr>
          <w:rFonts w:ascii="Palatino Linotype" w:eastAsia="Times New Roman" w:hAnsi="Palatino Linotype" w:cs="Times New Roman"/>
          <w:sz w:val="24"/>
          <w:szCs w:val="24"/>
        </w:rPr>
        <w:t>:</w:t>
      </w:r>
    </w:p>
    <w:p w14:paraId="1E34D4A5" w14:textId="77777777" w:rsidR="00A16542" w:rsidRDefault="00000000" w:rsidP="00FF0BED">
      <w:pPr>
        <w:widowControl w:val="0"/>
        <w:tabs>
          <w:tab w:val="center" w:pos="426"/>
          <w:tab w:val="right" w:pos="9360"/>
        </w:tabs>
        <w:spacing w:after="0" w:line="276" w:lineRule="auto"/>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ab/>
      </w:r>
      <w:r>
        <w:rPr>
          <w:rFonts w:ascii="Palatino Linotype" w:eastAsia="Times New Roman" w:hAnsi="Palatino Linotype" w:cs="Times New Roman"/>
          <w:color w:val="000000"/>
          <w:sz w:val="24"/>
          <w:szCs w:val="24"/>
        </w:rPr>
        <w:tab/>
        <w:t>Dưới đây là mức phạt hủy tour theo quy định của công ty (Bên B). Chúng tôi sẽ linh động giải quyết từng trường hợp cụ thể trong khả năng cho phép.</w:t>
      </w:r>
    </w:p>
    <w:p w14:paraId="6BCE8A84" w14:textId="77777777" w:rsidR="00A16542" w:rsidRDefault="00000000" w:rsidP="00FF0BED">
      <w:pPr>
        <w:pStyle w:val="ListParagraph"/>
        <w:numPr>
          <w:ilvl w:val="0"/>
          <w:numId w:val="9"/>
        </w:numP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Pr>
          <w:rFonts w:ascii="Palatino Linotype" w:eastAsia="Times New Roman" w:hAnsi="Palatino Linotype" w:cs="Times New Roman"/>
          <w:b/>
          <w:color w:val="C00000"/>
          <w:sz w:val="24"/>
          <w:szCs w:val="24"/>
          <w:u w:val="single"/>
        </w:rPr>
        <w:t xml:space="preserve">Điều kiện hoàn hủy tour của Bên A (Khách du lịch):                                                                                                                                                                                                                                                                                                                                                                                                                                                                                                                                                                                                                                                                                                                                                                                                                                                                                                                                                                                                                                                                                                                                                                                                                                                                                                                                                                                                                                                                                                                                                                                                                                                                                                                                                                                                                                                                                                                                                                                                                                                                                                                                                                                                                                                                                                                                                                                                                                                                                                                                                                                                                                                                                                                                                                                                                                                                                                                                                                                                                                                                                                                                                                                                                                                                                                                                                                                                                                                                                                                                                                                                                                                                                                                                                                                                                                                                                                                                                                                                                                                                                                                                                                                                                                                                                                                                                                                                                                                                                                                                                                                                                                                                                                                                                                                                                                                                                                                                                                                                                                                                                                                                                                                                                                                                                                                                                                                                                                                                                                                                                                                                                                                                                                                                                                                                                                                                                                                                                                                                                                                                                                                                                                                                                                                                                                                                                                                                                                                                                                                                                                                                                                                                                                                                                                                                                                                                                                                                                                                                                                                                                                                                                                                                                                                                                                                                                                                                                                                                                                                                                                                                                                                                                                                                                                                                                                                                                                                                                                                                                                                                                                                                                                                                                                                                                                                                                                                                                                                                                                                                                                                                                                                                                                                                                                                                                                                                                                                                                                                                                                                                                                                                                                                                                                                                                                                                                                                                                                                                                                                                                                                                                                                                                                                                                                                                                                                                                                                                                                                                                                                                                                                                                                                                                                                                                                                                                                                                                                                                                                                                                                                                                                                                                                                                                                                                                                                                                                                                                                                                                                                                                                                                                                                                                                                                                                                                                                                                                                                                                                                                                                                                                                                                                                                                                                                                                                                                                                                                                                                                                                                                                                                                                                                                                                                                                                                                                                                                                                                                                                                                                                                                                                                                                                                                                                                                                                                                                                                                                                                                                                                                                                                                                                                                                                                                                                                                                                                                                                                                                                                                                                                                                                                                                                                                                                                                                                                                                                                                                                                                                                                                                                                                                                                                                                                                                                                                                                                                                                                                                                                                                                                                                                                                                                                                                                                                                                                                                                                                                                                                                                                                                                                                                                                                                                                                                                                                                                                                                                                                                                                                                                                                                                                                                                                                                                                                                                                                                                                                                                                                                                                                                                                                                                                                                                                                                                                                                                                                                                                                                                                                                                                                                                                                                                                                                                                                                                                                                                                                                                                                                                                                                                                                                                                            </w:t>
      </w:r>
    </w:p>
    <w:p w14:paraId="6DA4DC37" w14:textId="77777777" w:rsidR="00A16542"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Nếu quý khách hủy tour sau khi đăng ký và trước 20 ngày khởi hành: mất phí cọc tour</w:t>
      </w:r>
    </w:p>
    <w:p w14:paraId="68A12A55" w14:textId="77777777" w:rsidR="00A16542"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Nếu quý khách hủy tour từ 15-20 ngày trước ngày khởi hành: phí hủy 50% giá trị tour.</w:t>
      </w:r>
    </w:p>
    <w:p w14:paraId="09E1DE91" w14:textId="77777777" w:rsidR="00A16542"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Nếu quý khách hủy tour từ 10-15 ngày trước ngày khởi hành: phí hủy 70% giá trị tour.</w:t>
      </w:r>
    </w:p>
    <w:p w14:paraId="3924126E" w14:textId="77777777" w:rsidR="00A16542"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37E3D0D1" w14:textId="77777777" w:rsidR="00A16542" w:rsidRDefault="00000000" w:rsidP="00FF0BED">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39CEA703" w14:textId="77777777" w:rsidR="00A16542" w:rsidRDefault="00000000" w:rsidP="00FF0BED">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Pr>
          <w:rFonts w:ascii="Palatino Linotype" w:eastAsia="Times New Roman" w:hAnsi="Palatino Linotype" w:cs="Times New Roman"/>
          <w:b/>
          <w:bCs/>
          <w:iCs/>
          <w:color w:val="FF0000"/>
          <w:sz w:val="24"/>
          <w:szCs w:val="24"/>
        </w:rPr>
        <w:t xml:space="preserve">(*) Lưu ý chung về dịch vụ khách sạn địa phương: </w:t>
      </w:r>
      <w:r>
        <w:rPr>
          <w:rFonts w:ascii="Palatino Linotype" w:eastAsia="Times New Roman" w:hAnsi="Palatino Linotype" w:cs="Times New Roman"/>
          <w:iCs/>
          <w:color w:val="0070C0"/>
          <w:sz w:val="24"/>
          <w:szCs w:val="24"/>
        </w:rPr>
        <w:t xml:space="preserve">Với các tuyến điểm thăm quan du lịch (đặc biệt là các tuyến miền núi), chúng tôi quy ước phân hạng khách sạn một cách tương đối để phân </w:t>
      </w:r>
      <w:r>
        <w:rPr>
          <w:rFonts w:ascii="Palatino Linotype" w:eastAsia="Times New Roman" w:hAnsi="Palatino Linotype" w:cs="Times New Roman"/>
          <w:iCs/>
          <w:color w:val="0070C0"/>
          <w:sz w:val="24"/>
          <w:szCs w:val="24"/>
        </w:rPr>
        <w:lastRenderedPageBreak/>
        <w:t>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47E9E3B3" w14:textId="77777777" w:rsidR="00A16542"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FF0000"/>
          <w:sz w:val="24"/>
          <w:szCs w:val="24"/>
          <w:lang w:val="en-US"/>
        </w:rPr>
      </w:pPr>
      <w:proofErr w:type="spellStart"/>
      <w:r>
        <w:rPr>
          <w:rFonts w:ascii="Palatino Linotype" w:eastAsia="Times New Roman" w:hAnsi="Palatino Linotype" w:cs="Times New Roman"/>
          <w:b/>
          <w:bCs/>
          <w:iCs/>
          <w:color w:val="FF0000"/>
          <w:sz w:val="24"/>
          <w:szCs w:val="24"/>
          <w:lang w:val="en-US"/>
        </w:rPr>
        <w:t>Những</w:t>
      </w:r>
      <w:proofErr w:type="spellEnd"/>
      <w:r>
        <w:rPr>
          <w:rFonts w:ascii="Palatino Linotype" w:eastAsia="Times New Roman" w:hAnsi="Palatino Linotype" w:cs="Times New Roman"/>
          <w:b/>
          <w:bCs/>
          <w:iCs/>
          <w:color w:val="FF0000"/>
          <w:sz w:val="24"/>
          <w:szCs w:val="24"/>
          <w:lang w:val="en-US"/>
        </w:rPr>
        <w:t xml:space="preserve"> </w:t>
      </w:r>
      <w:proofErr w:type="spellStart"/>
      <w:r>
        <w:rPr>
          <w:rFonts w:ascii="Palatino Linotype" w:eastAsia="Times New Roman" w:hAnsi="Palatino Linotype" w:cs="Times New Roman"/>
          <w:b/>
          <w:bCs/>
          <w:iCs/>
          <w:color w:val="FF0000"/>
          <w:sz w:val="24"/>
          <w:szCs w:val="24"/>
          <w:lang w:val="en-US"/>
        </w:rPr>
        <w:t>lưu</w:t>
      </w:r>
      <w:proofErr w:type="spellEnd"/>
      <w:r>
        <w:rPr>
          <w:rFonts w:ascii="Palatino Linotype" w:eastAsia="Times New Roman" w:hAnsi="Palatino Linotype" w:cs="Times New Roman"/>
          <w:b/>
          <w:bCs/>
          <w:iCs/>
          <w:color w:val="FF0000"/>
          <w:sz w:val="24"/>
          <w:szCs w:val="24"/>
          <w:lang w:val="en-US"/>
        </w:rPr>
        <w:t xml:space="preserve"> ý </w:t>
      </w:r>
      <w:proofErr w:type="spellStart"/>
      <w:r>
        <w:rPr>
          <w:rFonts w:ascii="Palatino Linotype" w:eastAsia="Times New Roman" w:hAnsi="Palatino Linotype" w:cs="Times New Roman"/>
          <w:b/>
          <w:bCs/>
          <w:iCs/>
          <w:color w:val="FF0000"/>
          <w:sz w:val="24"/>
          <w:szCs w:val="24"/>
          <w:lang w:val="en-US"/>
        </w:rPr>
        <w:t>chung</w:t>
      </w:r>
      <w:proofErr w:type="spellEnd"/>
      <w:r>
        <w:rPr>
          <w:rFonts w:ascii="Palatino Linotype" w:eastAsia="Times New Roman" w:hAnsi="Palatino Linotype" w:cs="Times New Roman"/>
          <w:b/>
          <w:bCs/>
          <w:iCs/>
          <w:color w:val="FF0000"/>
          <w:sz w:val="24"/>
          <w:szCs w:val="24"/>
          <w:lang w:val="en-US"/>
        </w:rPr>
        <w:t xml:space="preserve"> </w:t>
      </w:r>
      <w:proofErr w:type="spellStart"/>
      <w:r>
        <w:rPr>
          <w:rFonts w:ascii="Palatino Linotype" w:eastAsia="Times New Roman" w:hAnsi="Palatino Linotype" w:cs="Times New Roman"/>
          <w:b/>
          <w:bCs/>
          <w:iCs/>
          <w:color w:val="FF0000"/>
          <w:sz w:val="24"/>
          <w:szCs w:val="24"/>
          <w:lang w:val="en-US"/>
        </w:rPr>
        <w:t>khác</w:t>
      </w:r>
      <w:proofErr w:type="spellEnd"/>
      <w:r>
        <w:rPr>
          <w:rFonts w:ascii="Palatino Linotype" w:eastAsia="Times New Roman" w:hAnsi="Palatino Linotype" w:cs="Times New Roman"/>
          <w:b/>
          <w:bCs/>
          <w:iCs/>
          <w:color w:val="FF0000"/>
          <w:sz w:val="24"/>
          <w:szCs w:val="24"/>
          <w:lang w:val="en-US"/>
        </w:rPr>
        <w:t>:</w:t>
      </w:r>
    </w:p>
    <w:p w14:paraId="72D11A0C"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Trách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nhiệm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Công </w:t>
      </w:r>
      <w:proofErr w:type="spellStart"/>
      <w:r>
        <w:rPr>
          <w:rFonts w:ascii="Palatino Linotype" w:eastAsia="Times New Roman" w:hAnsi="Palatino Linotype" w:cs="Times New Roman"/>
          <w:bCs/>
          <w:iCs/>
          <w:sz w:val="24"/>
          <w:szCs w:val="24"/>
          <w:lang w:val="en-US"/>
        </w:rPr>
        <w:t>dân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phải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theo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giấy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tờ</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tùy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thân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pháp</w:t>
      </w:r>
      <w:proofErr w:type="spellEnd"/>
      <w:r>
        <w:rPr>
          <w:rFonts w:ascii="Palatino Linotype" w:eastAsia="Times New Roman" w:hAnsi="Palatino Linotype" w:cs="Times New Roman"/>
          <w:bCs/>
          <w:iCs/>
          <w:sz w:val="24"/>
          <w:szCs w:val="24"/>
          <w:lang w:val="en-US"/>
        </w:rPr>
        <w:t xml:space="preserve"> (CCCD/</w:t>
      </w:r>
      <w:proofErr w:type="spellStart"/>
      <w:r>
        <w:rPr>
          <w:rFonts w:ascii="Palatino Linotype" w:eastAsia="Times New Roman" w:hAnsi="Palatino Linotype" w:cs="Times New Roman"/>
          <w:bCs/>
          <w:iCs/>
          <w:sz w:val="24"/>
          <w:szCs w:val="24"/>
          <w:lang w:val="en-US"/>
        </w:rPr>
        <w:t>Hộ</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chiếu</w:t>
      </w:r>
      <w:proofErr w:type="spellEnd"/>
      <w:r>
        <w:rPr>
          <w:rFonts w:ascii="Palatino Linotype" w:eastAsia="Times New Roman" w:hAnsi="Palatino Linotype" w:cs="Times New Roman"/>
          <w:bCs/>
          <w:iCs/>
          <w:sz w:val="24"/>
          <w:szCs w:val="24"/>
          <w:lang w:val="en-US"/>
        </w:rPr>
        <w:t>),</w:t>
      </w:r>
    </w:p>
    <w:p w14:paraId="5AE13E43"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Nên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theo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thuốc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đau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bụng</w:t>
      </w:r>
      <w:proofErr w:type="spellEnd"/>
      <w:r>
        <w:rPr>
          <w:rFonts w:ascii="Palatino Linotype" w:eastAsia="Times New Roman" w:hAnsi="Palatino Linotype" w:cs="Times New Roman"/>
          <w:bCs/>
          <w:iCs/>
          <w:sz w:val="24"/>
          <w:szCs w:val="24"/>
          <w:lang w:val="en-US"/>
        </w:rPr>
        <w:t xml:space="preserve"> do </w:t>
      </w:r>
      <w:proofErr w:type="spellStart"/>
      <w:r>
        <w:rPr>
          <w:rFonts w:ascii="Palatino Linotype" w:eastAsia="Times New Roman" w:hAnsi="Palatino Linotype" w:cs="Times New Roman"/>
          <w:bCs/>
          <w:iCs/>
          <w:sz w:val="24"/>
          <w:szCs w:val="24"/>
          <w:lang w:val="en-US"/>
        </w:rPr>
        <w:t>tiêu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chảy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thuốc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cảm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sốt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thường</w:t>
      </w:r>
      <w:proofErr w:type="spellEnd"/>
      <w:r>
        <w:rPr>
          <w:rFonts w:ascii="Palatino Linotype" w:eastAsia="Times New Roman" w:hAnsi="Palatino Linotype" w:cs="Times New Roman"/>
          <w:bCs/>
          <w:iCs/>
          <w:sz w:val="24"/>
          <w:szCs w:val="24"/>
          <w:lang w:val="en-US"/>
        </w:rPr>
        <w:t>,</w:t>
      </w:r>
    </w:p>
    <w:p w14:paraId="0E1E6C94"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Pr>
          <w:rFonts w:ascii="Palatino Linotype" w:eastAsia="Times New Roman" w:hAnsi="Palatino Linotype" w:cs="Times New Roman"/>
          <w:bCs/>
          <w:iCs/>
          <w:sz w:val="24"/>
          <w:szCs w:val="24"/>
          <w:lang w:val="en-US"/>
        </w:rPr>
        <w:t xml:space="preserve">Quý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người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ăn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chay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vui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lòng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thêm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đồ</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ăn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chay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theo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để</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đảm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khẩu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vị</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mình</w:t>
      </w:r>
      <w:proofErr w:type="spellEnd"/>
      <w:r>
        <w:rPr>
          <w:rFonts w:ascii="Palatino Linotype" w:eastAsia="Times New Roman" w:hAnsi="Palatino Linotype" w:cs="Times New Roman"/>
          <w:bCs/>
          <w:iCs/>
          <w:sz w:val="24"/>
          <w:szCs w:val="24"/>
          <w:lang w:val="en-US"/>
        </w:rPr>
        <w:t>,</w:t>
      </w:r>
    </w:p>
    <w:p w14:paraId="4038343F"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Bất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cứ</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dịch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vụ</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nào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tour </w:t>
      </w:r>
      <w:proofErr w:type="spellStart"/>
      <w:r>
        <w:rPr>
          <w:rFonts w:ascii="Palatino Linotype" w:eastAsia="Times New Roman" w:hAnsi="Palatino Linotype" w:cs="Times New Roman"/>
          <w:bCs/>
          <w:iCs/>
          <w:sz w:val="24"/>
          <w:szCs w:val="24"/>
          <w:lang w:val="en-US"/>
        </w:rPr>
        <w:t>nếu</w:t>
      </w:r>
      <w:proofErr w:type="spellEnd"/>
      <w:r>
        <w:rPr>
          <w:rFonts w:ascii="Palatino Linotype" w:eastAsia="Times New Roman" w:hAnsi="Palatino Linotype" w:cs="Times New Roman"/>
          <w:bCs/>
          <w:iCs/>
          <w:sz w:val="24"/>
          <w:szCs w:val="24"/>
          <w:lang w:val="en-US"/>
        </w:rPr>
        <w:t xml:space="preserve"> Quý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sử</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dụng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cũng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được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hoàn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lại</w:t>
      </w:r>
      <w:proofErr w:type="spellEnd"/>
      <w:r>
        <w:rPr>
          <w:rFonts w:ascii="Palatino Linotype" w:eastAsia="Times New Roman" w:hAnsi="Palatino Linotype" w:cs="Times New Roman"/>
          <w:bCs/>
          <w:iCs/>
          <w:sz w:val="24"/>
          <w:szCs w:val="24"/>
          <w:lang w:val="en-US"/>
        </w:rPr>
        <w:t>,</w:t>
      </w:r>
    </w:p>
    <w:p w14:paraId="47391D7E"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Hướng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dẫn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viên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có</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quyền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sắp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xếp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lại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thứ</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tự</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điểm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thăm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quan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phù</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điều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kiện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từng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ngày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khởi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hành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cụ</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thể</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nhưng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vẫn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đảm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tất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cả</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điểm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thăm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quan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chương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trình</w:t>
      </w:r>
      <w:proofErr w:type="spellEnd"/>
      <w:r>
        <w:rPr>
          <w:rFonts w:ascii="Palatino Linotype" w:eastAsia="Times New Roman" w:hAnsi="Palatino Linotype" w:cs="Times New Roman"/>
          <w:bCs/>
          <w:iCs/>
          <w:sz w:val="24"/>
          <w:szCs w:val="24"/>
          <w:lang w:val="en-US"/>
        </w:rPr>
        <w:t>.</w:t>
      </w:r>
    </w:p>
    <w:p w14:paraId="752D44FC" w14:textId="77777777" w:rsidR="00A16542"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140395"/>
          <w:sz w:val="24"/>
          <w:szCs w:val="24"/>
          <w:lang w:val="en-US"/>
        </w:rPr>
      </w:pPr>
      <w:r>
        <w:rPr>
          <w:rFonts w:ascii="Palatino Linotype" w:eastAsia="Times New Roman" w:hAnsi="Palatino Linotype" w:cs="Times New Roman"/>
          <w:b/>
          <w:bCs/>
          <w:iCs/>
          <w:color w:val="140395"/>
          <w:sz w:val="24"/>
          <w:szCs w:val="24"/>
          <w:lang w:val="en-US"/>
        </w:rPr>
        <w:t xml:space="preserve"> (*) </w:t>
      </w:r>
      <w:proofErr w:type="spellStart"/>
      <w:r>
        <w:rPr>
          <w:rFonts w:ascii="Palatino Linotype" w:eastAsia="Times New Roman" w:hAnsi="Palatino Linotype" w:cs="Times New Roman"/>
          <w:b/>
          <w:bCs/>
          <w:iCs/>
          <w:color w:val="140395"/>
          <w:sz w:val="24"/>
          <w:szCs w:val="24"/>
          <w:lang w:val="en-US"/>
        </w:rPr>
        <w:t>Trách</w:t>
      </w:r>
      <w:proofErr w:type="spellEnd"/>
      <w:r>
        <w:rPr>
          <w:rFonts w:ascii="Palatino Linotype" w:eastAsia="Times New Roman" w:hAnsi="Palatino Linotype" w:cs="Times New Roman"/>
          <w:b/>
          <w:bCs/>
          <w:iCs/>
          <w:color w:val="140395"/>
          <w:sz w:val="24"/>
          <w:szCs w:val="24"/>
          <w:lang w:val="en-US"/>
        </w:rPr>
        <w:t xml:space="preserve"> </w:t>
      </w:r>
      <w:proofErr w:type="spellStart"/>
      <w:r>
        <w:rPr>
          <w:rFonts w:ascii="Palatino Linotype" w:eastAsia="Times New Roman" w:hAnsi="Palatino Linotype" w:cs="Times New Roman"/>
          <w:b/>
          <w:bCs/>
          <w:iCs/>
          <w:color w:val="140395"/>
          <w:sz w:val="24"/>
          <w:szCs w:val="24"/>
          <w:lang w:val="en-US"/>
        </w:rPr>
        <w:t>nhiệm</w:t>
      </w:r>
      <w:proofErr w:type="spellEnd"/>
      <w:r>
        <w:rPr>
          <w:rFonts w:ascii="Palatino Linotype" w:eastAsia="Times New Roman" w:hAnsi="Palatino Linotype" w:cs="Times New Roman"/>
          <w:b/>
          <w:bCs/>
          <w:iCs/>
          <w:color w:val="140395"/>
          <w:sz w:val="24"/>
          <w:szCs w:val="24"/>
          <w:lang w:val="en-US"/>
        </w:rPr>
        <w:t xml:space="preserve"> </w:t>
      </w:r>
      <w:proofErr w:type="spellStart"/>
      <w:r>
        <w:rPr>
          <w:rFonts w:ascii="Palatino Linotype" w:eastAsia="Times New Roman" w:hAnsi="Palatino Linotype" w:cs="Times New Roman"/>
          <w:b/>
          <w:bCs/>
          <w:iCs/>
          <w:color w:val="140395"/>
          <w:sz w:val="24"/>
          <w:szCs w:val="24"/>
          <w:lang w:val="en-US"/>
        </w:rPr>
        <w:t>của</w:t>
      </w:r>
      <w:proofErr w:type="spellEnd"/>
      <w:r>
        <w:rPr>
          <w:rFonts w:ascii="Palatino Linotype" w:eastAsia="Times New Roman" w:hAnsi="Palatino Linotype" w:cs="Times New Roman"/>
          <w:b/>
          <w:bCs/>
          <w:iCs/>
          <w:color w:val="140395"/>
          <w:sz w:val="24"/>
          <w:szCs w:val="24"/>
          <w:lang w:val="en-US"/>
        </w:rPr>
        <w:t xml:space="preserve"> </w:t>
      </w:r>
      <w:proofErr w:type="spellStart"/>
      <w:r>
        <w:rPr>
          <w:rFonts w:ascii="Palatino Linotype" w:eastAsia="Times New Roman" w:hAnsi="Palatino Linotype" w:cs="Times New Roman"/>
          <w:b/>
          <w:bCs/>
          <w:iCs/>
          <w:color w:val="140395"/>
          <w:sz w:val="24"/>
          <w:szCs w:val="24"/>
          <w:lang w:val="en-US"/>
        </w:rPr>
        <w:t>khách</w:t>
      </w:r>
      <w:proofErr w:type="spellEnd"/>
      <w:r>
        <w:rPr>
          <w:rFonts w:ascii="Palatino Linotype" w:eastAsia="Times New Roman" w:hAnsi="Palatino Linotype" w:cs="Times New Roman"/>
          <w:b/>
          <w:bCs/>
          <w:iCs/>
          <w:color w:val="140395"/>
          <w:sz w:val="24"/>
          <w:szCs w:val="24"/>
          <w:lang w:val="en-US"/>
        </w:rPr>
        <w:t xml:space="preserve"> </w:t>
      </w:r>
      <w:proofErr w:type="spellStart"/>
      <w:r>
        <w:rPr>
          <w:rFonts w:ascii="Palatino Linotype" w:eastAsia="Times New Roman" w:hAnsi="Palatino Linotype" w:cs="Times New Roman"/>
          <w:b/>
          <w:bCs/>
          <w:iCs/>
          <w:color w:val="140395"/>
          <w:sz w:val="24"/>
          <w:szCs w:val="24"/>
          <w:lang w:val="en-US"/>
        </w:rPr>
        <w:t>hàng</w:t>
      </w:r>
      <w:proofErr w:type="spellEnd"/>
      <w:r>
        <w:rPr>
          <w:rFonts w:ascii="Palatino Linotype" w:eastAsia="Times New Roman" w:hAnsi="Palatino Linotype" w:cs="Times New Roman"/>
          <w:b/>
          <w:bCs/>
          <w:iCs/>
          <w:color w:val="140395"/>
          <w:sz w:val="24"/>
          <w:szCs w:val="24"/>
          <w:lang w:val="en-US"/>
        </w:rPr>
        <w:t>:</w:t>
      </w:r>
    </w:p>
    <w:p w14:paraId="64BC6C0F" w14:textId="77777777" w:rsidR="00A16542"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hàng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tự</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chịu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nhiệm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về</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sức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khỏe</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tính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huyết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áp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tiểu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đường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xương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khớp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bẩm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sinh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tiềm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ẩn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HIV AIDS,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rối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loạn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thần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thần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kinh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phụ</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nữ</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thai.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những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nằm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phạm</w:t>
      </w:r>
      <w:proofErr w:type="spellEnd"/>
      <w:r>
        <w:rPr>
          <w:rFonts w:ascii="Palatino Linotype" w:eastAsia="Times New Roman" w:hAnsi="Palatino Linotype" w:cs="Times New Roman"/>
          <w:bCs/>
          <w:iCs/>
          <w:sz w:val="24"/>
          <w:szCs w:val="24"/>
          <w:lang w:val="en-US"/>
        </w:rPr>
        <w:t xml:space="preserve"> vi </w:t>
      </w:r>
      <w:proofErr w:type="spellStart"/>
      <w:r>
        <w:rPr>
          <w:rFonts w:ascii="Palatino Linotype" w:eastAsia="Times New Roman" w:hAnsi="Palatino Linotype" w:cs="Times New Roman"/>
          <w:bCs/>
          <w:iCs/>
          <w:sz w:val="24"/>
          <w:szCs w:val="24"/>
          <w:lang w:val="en-US"/>
        </w:rPr>
        <w:t>được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hiểm</w:t>
      </w:r>
      <w:proofErr w:type="spellEnd"/>
      <w:r>
        <w:rPr>
          <w:rFonts w:ascii="Palatino Linotype" w:eastAsia="Times New Roman" w:hAnsi="Palatino Linotype" w:cs="Times New Roman"/>
          <w:bCs/>
          <w:iCs/>
          <w:sz w:val="24"/>
          <w:szCs w:val="24"/>
          <w:lang w:val="en-US"/>
        </w:rPr>
        <w:t xml:space="preserve">. Khi </w:t>
      </w:r>
      <w:proofErr w:type="spellStart"/>
      <w:r>
        <w:rPr>
          <w:rFonts w:ascii="Palatino Linotype" w:eastAsia="Times New Roman" w:hAnsi="Palatino Linotype" w:cs="Times New Roman"/>
          <w:bCs/>
          <w:iCs/>
          <w:sz w:val="24"/>
          <w:szCs w:val="24"/>
          <w:lang w:val="en-US"/>
        </w:rPr>
        <w:t>cần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thiết</w:t>
      </w:r>
      <w:proofErr w:type="spellEnd"/>
      <w:r>
        <w:rPr>
          <w:rFonts w:ascii="Palatino Linotype" w:eastAsia="Times New Roman" w:hAnsi="Palatino Linotype" w:cs="Times New Roman"/>
          <w:bCs/>
          <w:iCs/>
          <w:sz w:val="24"/>
          <w:szCs w:val="24"/>
          <w:lang w:val="en-US"/>
        </w:rPr>
        <w:t xml:space="preserve"> Quý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phải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viết</w:t>
      </w:r>
      <w:proofErr w:type="spellEnd"/>
      <w:r>
        <w:rPr>
          <w:rFonts w:ascii="Palatino Linotype" w:eastAsia="Times New Roman" w:hAnsi="Palatino Linotype" w:cs="Times New Roman"/>
          <w:bCs/>
          <w:iCs/>
          <w:sz w:val="24"/>
          <w:szCs w:val="24"/>
          <w:lang w:val="en-US"/>
        </w:rPr>
        <w:t xml:space="preserve"> cam </w:t>
      </w:r>
      <w:proofErr w:type="spellStart"/>
      <w:r>
        <w:rPr>
          <w:rFonts w:ascii="Palatino Linotype" w:eastAsia="Times New Roman" w:hAnsi="Palatino Linotype" w:cs="Times New Roman"/>
          <w:bCs/>
          <w:iCs/>
          <w:sz w:val="24"/>
          <w:szCs w:val="24"/>
          <w:lang w:val="en-US"/>
        </w:rPr>
        <w:t>kết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về</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tật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thân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tham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gia</w:t>
      </w:r>
      <w:proofErr w:type="spellEnd"/>
      <w:r>
        <w:rPr>
          <w:rFonts w:ascii="Palatino Linotype" w:eastAsia="Times New Roman" w:hAnsi="Palatino Linotype" w:cs="Times New Roman"/>
          <w:bCs/>
          <w:iCs/>
          <w:sz w:val="24"/>
          <w:szCs w:val="24"/>
          <w:lang w:val="en-US"/>
        </w:rPr>
        <w:t xml:space="preserve"> tour. </w:t>
      </w:r>
      <w:proofErr w:type="spellStart"/>
      <w:r>
        <w:rPr>
          <w:rFonts w:ascii="Palatino Linotype" w:eastAsia="Times New Roman" w:hAnsi="Palatino Linotype" w:cs="Times New Roman"/>
          <w:bCs/>
          <w:iCs/>
          <w:sz w:val="24"/>
          <w:szCs w:val="24"/>
          <w:lang w:val="en-US"/>
        </w:rPr>
        <w:t>Bên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tổ</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chức</w:t>
      </w:r>
      <w:proofErr w:type="spellEnd"/>
      <w:r>
        <w:rPr>
          <w:rFonts w:ascii="Palatino Linotype" w:eastAsia="Times New Roman" w:hAnsi="Palatino Linotype" w:cs="Times New Roman"/>
          <w:bCs/>
          <w:iCs/>
          <w:sz w:val="24"/>
          <w:szCs w:val="24"/>
          <w:lang w:val="en-US"/>
        </w:rPr>
        <w:t xml:space="preserve"> tour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chịu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nhiệm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đối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với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những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trường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Quý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khai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báo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khai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báo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trung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thực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cũng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như</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trường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nằm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ngoài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phạm</w:t>
      </w:r>
      <w:proofErr w:type="spellEnd"/>
      <w:r>
        <w:rPr>
          <w:rFonts w:ascii="Palatino Linotype" w:eastAsia="Times New Roman" w:hAnsi="Palatino Linotype" w:cs="Times New Roman"/>
          <w:bCs/>
          <w:iCs/>
          <w:sz w:val="24"/>
          <w:szCs w:val="24"/>
          <w:lang w:val="en-US"/>
        </w:rPr>
        <w:t xml:space="preserve"> vi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hiểm</w:t>
      </w:r>
      <w:proofErr w:type="spellEnd"/>
      <w:r>
        <w:rPr>
          <w:rFonts w:ascii="Palatino Linotype" w:eastAsia="Times New Roman" w:hAnsi="Palatino Linotype" w:cs="Times New Roman"/>
          <w:bCs/>
          <w:iCs/>
          <w:sz w:val="24"/>
          <w:szCs w:val="24"/>
          <w:lang w:val="en-US"/>
        </w:rPr>
        <w:t xml:space="preserve"> du </w:t>
      </w:r>
      <w:proofErr w:type="spellStart"/>
      <w:r>
        <w:rPr>
          <w:rFonts w:ascii="Palatino Linotype" w:eastAsia="Times New Roman" w:hAnsi="Palatino Linotype" w:cs="Times New Roman"/>
          <w:bCs/>
          <w:iCs/>
          <w:sz w:val="24"/>
          <w:szCs w:val="24"/>
          <w:lang w:val="en-US"/>
        </w:rPr>
        <w:t>lịch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tour.</w:t>
      </w:r>
    </w:p>
    <w:p w14:paraId="2B8A66AC" w14:textId="77777777" w:rsidR="00A16542"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hàng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phải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tự</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tài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riêng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mình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mọi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trường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và</w:t>
      </w:r>
      <w:proofErr w:type="spellEnd"/>
      <w:r>
        <w:rPr>
          <w:rFonts w:ascii="Palatino Linotype" w:eastAsia="Times New Roman" w:hAnsi="Palatino Linotype" w:cs="Times New Roman"/>
          <w:bCs/>
          <w:iCs/>
          <w:sz w:val="24"/>
          <w:szCs w:val="24"/>
          <w:lang w:val="en-US"/>
        </w:rPr>
        <w:t xml:space="preserve"> ở </w:t>
      </w:r>
      <w:proofErr w:type="spellStart"/>
      <w:r>
        <w:rPr>
          <w:rFonts w:ascii="Palatino Linotype" w:eastAsia="Times New Roman" w:hAnsi="Palatino Linotype" w:cs="Times New Roman"/>
          <w:bCs/>
          <w:iCs/>
          <w:sz w:val="24"/>
          <w:szCs w:val="24"/>
          <w:lang w:val="en-US"/>
        </w:rPr>
        <w:t>tất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cả</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nơi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suốt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chuyến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Bên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tổ</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chức</w:t>
      </w:r>
      <w:proofErr w:type="spellEnd"/>
      <w:r>
        <w:rPr>
          <w:rFonts w:ascii="Palatino Linotype" w:eastAsia="Times New Roman" w:hAnsi="Palatino Linotype" w:cs="Times New Roman"/>
          <w:bCs/>
          <w:iCs/>
          <w:sz w:val="24"/>
          <w:szCs w:val="24"/>
          <w:lang w:val="en-US"/>
        </w:rPr>
        <w:t xml:space="preserve"> tour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chịu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nhiệm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về</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những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mất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mát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về</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tiền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tư</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quý</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vé</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máy</w:t>
      </w:r>
      <w:proofErr w:type="spellEnd"/>
      <w:r>
        <w:rPr>
          <w:rFonts w:ascii="Palatino Linotype" w:eastAsia="Times New Roman" w:hAnsi="Palatino Linotype" w:cs="Times New Roman"/>
          <w:bCs/>
          <w:iCs/>
          <w:sz w:val="24"/>
          <w:szCs w:val="24"/>
          <w:lang w:val="en-US"/>
        </w:rPr>
        <w:t xml:space="preserve"> bay, </w:t>
      </w:r>
      <w:proofErr w:type="spellStart"/>
      <w:r>
        <w:rPr>
          <w:rFonts w:ascii="Palatino Linotype" w:eastAsia="Times New Roman" w:hAnsi="Palatino Linotype" w:cs="Times New Roman"/>
          <w:bCs/>
          <w:iCs/>
          <w:sz w:val="24"/>
          <w:szCs w:val="24"/>
          <w:lang w:val="en-US"/>
        </w:rPr>
        <w:t>và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tài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riêng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hàng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chuyến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w:t>
      </w:r>
      <w:proofErr w:type="spellEnd"/>
      <w:r>
        <w:rPr>
          <w:rFonts w:ascii="Palatino Linotype" w:eastAsia="Times New Roman" w:hAnsi="Palatino Linotype" w:cs="Times New Roman"/>
          <w:bCs/>
          <w:iCs/>
          <w:sz w:val="24"/>
          <w:szCs w:val="24"/>
          <w:lang w:val="en-US"/>
        </w:rPr>
        <w:t>.</w:t>
      </w:r>
    </w:p>
    <w:p w14:paraId="7791AB8C" w14:textId="77777777" w:rsidR="00A16542" w:rsidRDefault="00000000" w:rsidP="00CB3394">
      <w:pPr>
        <w:spacing w:before="120" w:after="0" w:line="276" w:lineRule="auto"/>
        <w:jc w:val="center"/>
        <w:rPr>
          <w:rFonts w:ascii="Palatino Linotype" w:eastAsia="Times New Roman" w:hAnsi="Palatino Linotype" w:cs="Times New Roman"/>
          <w:b/>
          <w:i/>
          <w:color w:val="0000FF"/>
          <w:sz w:val="24"/>
          <w:szCs w:val="24"/>
        </w:rPr>
      </w:pPr>
      <w:r>
        <w:rPr>
          <w:rFonts w:ascii="Palatino Linotype" w:eastAsia="Times New Roman" w:hAnsi="Palatino Linotype" w:cs="Times New Roman"/>
          <w:b/>
          <w:i/>
          <w:color w:val="0000FF"/>
          <w:sz w:val="24"/>
          <w:szCs w:val="24"/>
        </w:rPr>
        <w:t>Chân thành cảm ơn Quý khách</w:t>
      </w:r>
    </w:p>
    <w:p w14:paraId="2A6F1C9C" w14:textId="77777777" w:rsidR="00A16542" w:rsidRDefault="00000000" w:rsidP="00FF0BED">
      <w:pPr>
        <w:spacing w:after="0" w:line="276" w:lineRule="auto"/>
        <w:jc w:val="center"/>
        <w:rPr>
          <w:rFonts w:ascii="Palatino Linotype" w:eastAsia="Times New Roman" w:hAnsi="Palatino Linotype" w:cs="Times New Roman"/>
          <w:sz w:val="24"/>
          <w:szCs w:val="24"/>
        </w:rPr>
      </w:pPr>
      <w:r>
        <w:rPr>
          <w:rFonts w:ascii="Palatino Linotype" w:eastAsia="Times New Roman" w:hAnsi="Palatino Linotype" w:cs="Times New Roman"/>
          <w:b/>
          <w:i/>
          <w:color w:val="0000FF"/>
          <w:sz w:val="24"/>
          <w:szCs w:val="24"/>
        </w:rPr>
        <w:t>Kính chúc Quý khách chuyến tham quan vui vẻ, ý nghĩa!</w:t>
      </w:r>
    </w:p>
    <w:p w14:paraId="03A9652B" w14:textId="77777777" w:rsidR="00A16542" w:rsidRDefault="00000000" w:rsidP="00FF0BED">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Pr>
          <w:rFonts w:ascii="Palatino Linotype" w:eastAsia="Times New Roman" w:hAnsi="Palatino Linotype" w:cs="Times New Roman"/>
          <w:b/>
          <w:bCs/>
          <w:i/>
          <w:iCs/>
          <w:color w:val="C00000"/>
          <w:sz w:val="24"/>
          <w:szCs w:val="24"/>
          <w:lang w:val="en-US"/>
        </w:rPr>
        <w:t>TRÀNG AN TRAVEL - UY TÍN ĐI CÙNG NĂM THÁNG!</w:t>
      </w:r>
      <w:bookmarkEnd w:id="1"/>
    </w:p>
    <w:sectPr w:rsidR="00A16542">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87E7" w14:textId="77777777" w:rsidR="00031838" w:rsidRDefault="00031838">
      <w:pPr>
        <w:spacing w:line="240" w:lineRule="auto"/>
      </w:pPr>
      <w:r>
        <w:separator/>
      </w:r>
    </w:p>
  </w:endnote>
  <w:endnote w:type="continuationSeparator" w:id="0">
    <w:p w14:paraId="27EC7F76" w14:textId="77777777" w:rsidR="00031838" w:rsidRDefault="00031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21E4" w14:textId="77777777" w:rsidR="00A16542" w:rsidRDefault="00000000">
    <w:pP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51FD87CC" wp14:editId="064F7E85">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PAGE</w:instrText>
    </w:r>
    <w:r>
      <w:rPr>
        <w:color w:val="538135"/>
      </w:rPr>
      <w:fldChar w:fldCharType="separate"/>
    </w:r>
    <w:r>
      <w:rPr>
        <w:color w:val="538135"/>
      </w:rPr>
      <w:t>4</w:t>
    </w:r>
    <w:r>
      <w:rPr>
        <w:color w:val="538135"/>
      </w:rPr>
      <w:fldChar w:fldCharType="end"/>
    </w:r>
  </w:p>
  <w:p w14:paraId="174B009F" w14:textId="77777777" w:rsidR="00A16542" w:rsidRDefault="00A16542"/>
  <w:p w14:paraId="3363909B" w14:textId="77777777" w:rsidR="00A16542" w:rsidRDefault="00A16542"/>
  <w:p w14:paraId="0DAF50AB" w14:textId="77777777" w:rsidR="00A16542" w:rsidRDefault="00A16542"/>
  <w:p w14:paraId="19B6791B" w14:textId="77777777" w:rsidR="00A16542" w:rsidRDefault="00A16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5435" w14:textId="77777777" w:rsidR="00031838" w:rsidRDefault="00031838">
      <w:pPr>
        <w:spacing w:after="0"/>
      </w:pPr>
      <w:r>
        <w:separator/>
      </w:r>
    </w:p>
  </w:footnote>
  <w:footnote w:type="continuationSeparator" w:id="0">
    <w:p w14:paraId="216FB2A9" w14:textId="77777777" w:rsidR="00031838" w:rsidRDefault="000318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0903" w14:textId="77777777" w:rsidR="00A16542" w:rsidRDefault="00000000">
    <w:pP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4A359FC8" wp14:editId="063FA083">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CB7"/>
    <w:multiLevelType w:val="hybridMultilevel"/>
    <w:tmpl w:val="61C07476"/>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15C3C"/>
    <w:multiLevelType w:val="hybridMultilevel"/>
    <w:tmpl w:val="17D0F890"/>
    <w:lvl w:ilvl="0" w:tplc="3FEEDC6E">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7C81"/>
    <w:multiLevelType w:val="multilevel"/>
    <w:tmpl w:val="1AB07C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B56F4C"/>
    <w:multiLevelType w:val="multilevel"/>
    <w:tmpl w:val="24B56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BB7348"/>
    <w:multiLevelType w:val="multilevel"/>
    <w:tmpl w:val="2BBB73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810354"/>
    <w:multiLevelType w:val="multilevel"/>
    <w:tmpl w:val="2C8103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D7A4E5A"/>
    <w:multiLevelType w:val="multilevel"/>
    <w:tmpl w:val="2D7A4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9D1501"/>
    <w:multiLevelType w:val="multilevel"/>
    <w:tmpl w:val="359D1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07DDF"/>
    <w:multiLevelType w:val="multilevel"/>
    <w:tmpl w:val="36D07DDF"/>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823A78"/>
    <w:multiLevelType w:val="hybridMultilevel"/>
    <w:tmpl w:val="854A037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012CD"/>
    <w:multiLevelType w:val="hybridMultilevel"/>
    <w:tmpl w:val="5B9610F4"/>
    <w:lvl w:ilvl="0" w:tplc="9E3E2456">
      <w:numFmt w:val="bullet"/>
      <w:lvlText w:val="-"/>
      <w:lvlJc w:val="left"/>
      <w:pPr>
        <w:ind w:left="1080" w:hanging="72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10F7E"/>
    <w:multiLevelType w:val="hybridMultilevel"/>
    <w:tmpl w:val="55D09472"/>
    <w:lvl w:ilvl="0" w:tplc="5D5E72F4">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A7524"/>
    <w:multiLevelType w:val="multilevel"/>
    <w:tmpl w:val="42CA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D66089"/>
    <w:multiLevelType w:val="hybridMultilevel"/>
    <w:tmpl w:val="475CF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E3CB2"/>
    <w:multiLevelType w:val="multilevel"/>
    <w:tmpl w:val="533E3CB2"/>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676317"/>
    <w:multiLevelType w:val="hybridMultilevel"/>
    <w:tmpl w:val="5C8E123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2362B"/>
    <w:multiLevelType w:val="hybridMultilevel"/>
    <w:tmpl w:val="A43ACDC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0507A"/>
    <w:multiLevelType w:val="hybridMultilevel"/>
    <w:tmpl w:val="457AEA8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3395B"/>
    <w:multiLevelType w:val="hybridMultilevel"/>
    <w:tmpl w:val="202232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E5443"/>
    <w:multiLevelType w:val="hybridMultilevel"/>
    <w:tmpl w:val="C6B0C66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94B2E"/>
    <w:multiLevelType w:val="hybridMultilevel"/>
    <w:tmpl w:val="AEE07D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968CE"/>
    <w:multiLevelType w:val="multilevel"/>
    <w:tmpl w:val="70996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288163F"/>
    <w:multiLevelType w:val="multilevel"/>
    <w:tmpl w:val="7288163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4D86415"/>
    <w:multiLevelType w:val="hybridMultilevel"/>
    <w:tmpl w:val="95D20C4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2C63"/>
    <w:multiLevelType w:val="multilevel"/>
    <w:tmpl w:val="779E2C63"/>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07058"/>
    <w:multiLevelType w:val="hybridMultilevel"/>
    <w:tmpl w:val="8086290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997A35"/>
    <w:multiLevelType w:val="hybridMultilevel"/>
    <w:tmpl w:val="25B2A21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60635">
    <w:abstractNumId w:val="4"/>
  </w:num>
  <w:num w:numId="2" w16cid:durableId="1894463942">
    <w:abstractNumId w:val="3"/>
  </w:num>
  <w:num w:numId="3" w16cid:durableId="883760486">
    <w:abstractNumId w:val="21"/>
  </w:num>
  <w:num w:numId="4" w16cid:durableId="23139170">
    <w:abstractNumId w:val="12"/>
  </w:num>
  <w:num w:numId="5" w16cid:durableId="362294115">
    <w:abstractNumId w:val="14"/>
  </w:num>
  <w:num w:numId="6" w16cid:durableId="1156796193">
    <w:abstractNumId w:val="8"/>
  </w:num>
  <w:num w:numId="7" w16cid:durableId="1887830638">
    <w:abstractNumId w:val="24"/>
  </w:num>
  <w:num w:numId="8" w16cid:durableId="1863201077">
    <w:abstractNumId w:val="7"/>
  </w:num>
  <w:num w:numId="9" w16cid:durableId="1853492683">
    <w:abstractNumId w:val="6"/>
  </w:num>
  <w:num w:numId="10" w16cid:durableId="1140925312">
    <w:abstractNumId w:val="22"/>
  </w:num>
  <w:num w:numId="11" w16cid:durableId="191766261">
    <w:abstractNumId w:val="2"/>
  </w:num>
  <w:num w:numId="12" w16cid:durableId="1599487226">
    <w:abstractNumId w:val="5"/>
  </w:num>
  <w:num w:numId="13" w16cid:durableId="228150934">
    <w:abstractNumId w:val="0"/>
  </w:num>
  <w:num w:numId="14" w16cid:durableId="1243299222">
    <w:abstractNumId w:val="18"/>
  </w:num>
  <w:num w:numId="15" w16cid:durableId="1823237109">
    <w:abstractNumId w:val="25"/>
  </w:num>
  <w:num w:numId="16" w16cid:durableId="585386274">
    <w:abstractNumId w:val="15"/>
  </w:num>
  <w:num w:numId="17" w16cid:durableId="2126851901">
    <w:abstractNumId w:val="17"/>
  </w:num>
  <w:num w:numId="18" w16cid:durableId="1409696913">
    <w:abstractNumId w:val="1"/>
  </w:num>
  <w:num w:numId="19" w16cid:durableId="2126343964">
    <w:abstractNumId w:val="16"/>
  </w:num>
  <w:num w:numId="20" w16cid:durableId="1585334227">
    <w:abstractNumId w:val="11"/>
  </w:num>
  <w:num w:numId="21" w16cid:durableId="308483479">
    <w:abstractNumId w:val="23"/>
  </w:num>
  <w:num w:numId="22" w16cid:durableId="478688641">
    <w:abstractNumId w:val="10"/>
  </w:num>
  <w:num w:numId="23" w16cid:durableId="106968390">
    <w:abstractNumId w:val="26"/>
  </w:num>
  <w:num w:numId="24" w16cid:durableId="1768383490">
    <w:abstractNumId w:val="20"/>
  </w:num>
  <w:num w:numId="25" w16cid:durableId="219899629">
    <w:abstractNumId w:val="13"/>
  </w:num>
  <w:num w:numId="26" w16cid:durableId="318851796">
    <w:abstractNumId w:val="19"/>
  </w:num>
  <w:num w:numId="27" w16cid:durableId="455635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122AE"/>
    <w:rsid w:val="000170DB"/>
    <w:rsid w:val="00020ACC"/>
    <w:rsid w:val="00021423"/>
    <w:rsid w:val="0002219D"/>
    <w:rsid w:val="00030D72"/>
    <w:rsid w:val="00031838"/>
    <w:rsid w:val="00042CB3"/>
    <w:rsid w:val="000452DE"/>
    <w:rsid w:val="00054408"/>
    <w:rsid w:val="00055FA7"/>
    <w:rsid w:val="00057980"/>
    <w:rsid w:val="0006793B"/>
    <w:rsid w:val="000732EF"/>
    <w:rsid w:val="00081667"/>
    <w:rsid w:val="00094CFF"/>
    <w:rsid w:val="00095819"/>
    <w:rsid w:val="000976D6"/>
    <w:rsid w:val="000977F0"/>
    <w:rsid w:val="000A0129"/>
    <w:rsid w:val="000A7DA2"/>
    <w:rsid w:val="000B291F"/>
    <w:rsid w:val="000B3124"/>
    <w:rsid w:val="000B4877"/>
    <w:rsid w:val="000C0413"/>
    <w:rsid w:val="000C15B4"/>
    <w:rsid w:val="000C597C"/>
    <w:rsid w:val="000C6BDF"/>
    <w:rsid w:val="000C6E5A"/>
    <w:rsid w:val="000C7A02"/>
    <w:rsid w:val="000D1C1C"/>
    <w:rsid w:val="000D3488"/>
    <w:rsid w:val="000D5E53"/>
    <w:rsid w:val="000E0930"/>
    <w:rsid w:val="000E09C5"/>
    <w:rsid w:val="000E2EDD"/>
    <w:rsid w:val="000F1509"/>
    <w:rsid w:val="000F5910"/>
    <w:rsid w:val="00103A7B"/>
    <w:rsid w:val="00104086"/>
    <w:rsid w:val="00112DBC"/>
    <w:rsid w:val="00112ED6"/>
    <w:rsid w:val="00117E0A"/>
    <w:rsid w:val="00125133"/>
    <w:rsid w:val="0014479E"/>
    <w:rsid w:val="0015490B"/>
    <w:rsid w:val="001618D5"/>
    <w:rsid w:val="0016336E"/>
    <w:rsid w:val="00163410"/>
    <w:rsid w:val="00166450"/>
    <w:rsid w:val="00171F1D"/>
    <w:rsid w:val="00172E2D"/>
    <w:rsid w:val="00172F39"/>
    <w:rsid w:val="00176FEE"/>
    <w:rsid w:val="0017764E"/>
    <w:rsid w:val="001849A0"/>
    <w:rsid w:val="001968ED"/>
    <w:rsid w:val="001A2152"/>
    <w:rsid w:val="001B309A"/>
    <w:rsid w:val="001B3EEC"/>
    <w:rsid w:val="001B6938"/>
    <w:rsid w:val="001C020F"/>
    <w:rsid w:val="001C2E60"/>
    <w:rsid w:val="001C3EC5"/>
    <w:rsid w:val="001D46E7"/>
    <w:rsid w:val="001D78EC"/>
    <w:rsid w:val="001E0C88"/>
    <w:rsid w:val="001F5773"/>
    <w:rsid w:val="0020216F"/>
    <w:rsid w:val="002025F9"/>
    <w:rsid w:val="00203DFE"/>
    <w:rsid w:val="002111DF"/>
    <w:rsid w:val="00212335"/>
    <w:rsid w:val="00240AAB"/>
    <w:rsid w:val="0024655D"/>
    <w:rsid w:val="0025190C"/>
    <w:rsid w:val="00254B7E"/>
    <w:rsid w:val="002607B0"/>
    <w:rsid w:val="00261673"/>
    <w:rsid w:val="00263DC5"/>
    <w:rsid w:val="002745F9"/>
    <w:rsid w:val="00283E98"/>
    <w:rsid w:val="00284D49"/>
    <w:rsid w:val="002924D0"/>
    <w:rsid w:val="00296117"/>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06B2A"/>
    <w:rsid w:val="003122CF"/>
    <w:rsid w:val="00312B7D"/>
    <w:rsid w:val="003145C3"/>
    <w:rsid w:val="00317F65"/>
    <w:rsid w:val="00320F7C"/>
    <w:rsid w:val="003215F7"/>
    <w:rsid w:val="0032287C"/>
    <w:rsid w:val="00341B3E"/>
    <w:rsid w:val="0034396A"/>
    <w:rsid w:val="003441FA"/>
    <w:rsid w:val="00351359"/>
    <w:rsid w:val="003578D2"/>
    <w:rsid w:val="00381946"/>
    <w:rsid w:val="00385798"/>
    <w:rsid w:val="00387794"/>
    <w:rsid w:val="003913F6"/>
    <w:rsid w:val="00391F9F"/>
    <w:rsid w:val="00393C2E"/>
    <w:rsid w:val="003B0023"/>
    <w:rsid w:val="003B05A7"/>
    <w:rsid w:val="003B1385"/>
    <w:rsid w:val="003B6B64"/>
    <w:rsid w:val="003C0E3F"/>
    <w:rsid w:val="003D349E"/>
    <w:rsid w:val="003D69EB"/>
    <w:rsid w:val="003E7753"/>
    <w:rsid w:val="003F677E"/>
    <w:rsid w:val="003F7283"/>
    <w:rsid w:val="004001AE"/>
    <w:rsid w:val="00401D13"/>
    <w:rsid w:val="00403D55"/>
    <w:rsid w:val="00403F46"/>
    <w:rsid w:val="00414DAF"/>
    <w:rsid w:val="0042107F"/>
    <w:rsid w:val="004235AE"/>
    <w:rsid w:val="00426C7C"/>
    <w:rsid w:val="00430E32"/>
    <w:rsid w:val="00432FC5"/>
    <w:rsid w:val="00433046"/>
    <w:rsid w:val="00436E19"/>
    <w:rsid w:val="004421BD"/>
    <w:rsid w:val="00443741"/>
    <w:rsid w:val="004458E7"/>
    <w:rsid w:val="00455E24"/>
    <w:rsid w:val="004713C7"/>
    <w:rsid w:val="00480277"/>
    <w:rsid w:val="004851A9"/>
    <w:rsid w:val="00486029"/>
    <w:rsid w:val="00486074"/>
    <w:rsid w:val="00486990"/>
    <w:rsid w:val="0049640E"/>
    <w:rsid w:val="004A3B73"/>
    <w:rsid w:val="004B187B"/>
    <w:rsid w:val="004B3DF1"/>
    <w:rsid w:val="004B6C95"/>
    <w:rsid w:val="004C0958"/>
    <w:rsid w:val="004C4544"/>
    <w:rsid w:val="004C68F2"/>
    <w:rsid w:val="004D2E93"/>
    <w:rsid w:val="004E1AD6"/>
    <w:rsid w:val="004F02BA"/>
    <w:rsid w:val="004F0A17"/>
    <w:rsid w:val="004F477D"/>
    <w:rsid w:val="0050027E"/>
    <w:rsid w:val="005011A5"/>
    <w:rsid w:val="00503DB4"/>
    <w:rsid w:val="00504983"/>
    <w:rsid w:val="00520413"/>
    <w:rsid w:val="00526F8C"/>
    <w:rsid w:val="00527A76"/>
    <w:rsid w:val="005303C0"/>
    <w:rsid w:val="0053056A"/>
    <w:rsid w:val="005522A0"/>
    <w:rsid w:val="00554DDD"/>
    <w:rsid w:val="00562945"/>
    <w:rsid w:val="00565C6F"/>
    <w:rsid w:val="00566979"/>
    <w:rsid w:val="005722C7"/>
    <w:rsid w:val="0057733A"/>
    <w:rsid w:val="00577555"/>
    <w:rsid w:val="005940D2"/>
    <w:rsid w:val="00594402"/>
    <w:rsid w:val="005A33A5"/>
    <w:rsid w:val="005A726C"/>
    <w:rsid w:val="005B3D7D"/>
    <w:rsid w:val="005C334A"/>
    <w:rsid w:val="005C3A79"/>
    <w:rsid w:val="005C785A"/>
    <w:rsid w:val="005D10D2"/>
    <w:rsid w:val="005D13EB"/>
    <w:rsid w:val="005D1520"/>
    <w:rsid w:val="005D254B"/>
    <w:rsid w:val="005D6D24"/>
    <w:rsid w:val="005E028A"/>
    <w:rsid w:val="005E04C1"/>
    <w:rsid w:val="005E4B9B"/>
    <w:rsid w:val="006061CA"/>
    <w:rsid w:val="00620B16"/>
    <w:rsid w:val="00626F67"/>
    <w:rsid w:val="00646F73"/>
    <w:rsid w:val="00657397"/>
    <w:rsid w:val="00667075"/>
    <w:rsid w:val="0067414A"/>
    <w:rsid w:val="00676759"/>
    <w:rsid w:val="00683781"/>
    <w:rsid w:val="0069503F"/>
    <w:rsid w:val="006A44B2"/>
    <w:rsid w:val="006A7AB7"/>
    <w:rsid w:val="006B1ACA"/>
    <w:rsid w:val="006B1CFC"/>
    <w:rsid w:val="006C2E4D"/>
    <w:rsid w:val="006C4A37"/>
    <w:rsid w:val="006C5D13"/>
    <w:rsid w:val="006C68FD"/>
    <w:rsid w:val="006C7A04"/>
    <w:rsid w:val="006D0B66"/>
    <w:rsid w:val="006F370A"/>
    <w:rsid w:val="006F3A47"/>
    <w:rsid w:val="006F4BD6"/>
    <w:rsid w:val="00704411"/>
    <w:rsid w:val="00710D9C"/>
    <w:rsid w:val="007259FE"/>
    <w:rsid w:val="00727AC1"/>
    <w:rsid w:val="00730348"/>
    <w:rsid w:val="00736B28"/>
    <w:rsid w:val="00741742"/>
    <w:rsid w:val="007418D2"/>
    <w:rsid w:val="0074418D"/>
    <w:rsid w:val="00754544"/>
    <w:rsid w:val="00754F29"/>
    <w:rsid w:val="00755231"/>
    <w:rsid w:val="00756479"/>
    <w:rsid w:val="00764D40"/>
    <w:rsid w:val="00764EF6"/>
    <w:rsid w:val="007661E3"/>
    <w:rsid w:val="007669D0"/>
    <w:rsid w:val="00771317"/>
    <w:rsid w:val="00772635"/>
    <w:rsid w:val="0078062D"/>
    <w:rsid w:val="00781989"/>
    <w:rsid w:val="007A192E"/>
    <w:rsid w:val="007A6947"/>
    <w:rsid w:val="007A7F87"/>
    <w:rsid w:val="007B43A9"/>
    <w:rsid w:val="007B6A0E"/>
    <w:rsid w:val="007C4F1C"/>
    <w:rsid w:val="007C57B4"/>
    <w:rsid w:val="007D065D"/>
    <w:rsid w:val="007D37A2"/>
    <w:rsid w:val="007E147A"/>
    <w:rsid w:val="007E3314"/>
    <w:rsid w:val="007E473A"/>
    <w:rsid w:val="007E6B91"/>
    <w:rsid w:val="007E7A9D"/>
    <w:rsid w:val="007F5A8E"/>
    <w:rsid w:val="007F7713"/>
    <w:rsid w:val="0080094D"/>
    <w:rsid w:val="00801285"/>
    <w:rsid w:val="00803027"/>
    <w:rsid w:val="00803BDD"/>
    <w:rsid w:val="00804025"/>
    <w:rsid w:val="008051ED"/>
    <w:rsid w:val="00807901"/>
    <w:rsid w:val="00811D6C"/>
    <w:rsid w:val="0081617A"/>
    <w:rsid w:val="00824249"/>
    <w:rsid w:val="008376C7"/>
    <w:rsid w:val="00841DB9"/>
    <w:rsid w:val="008477AC"/>
    <w:rsid w:val="008545BC"/>
    <w:rsid w:val="00854758"/>
    <w:rsid w:val="008550C4"/>
    <w:rsid w:val="00856946"/>
    <w:rsid w:val="008601B8"/>
    <w:rsid w:val="00861D19"/>
    <w:rsid w:val="008664C5"/>
    <w:rsid w:val="00867F55"/>
    <w:rsid w:val="00870139"/>
    <w:rsid w:val="00870733"/>
    <w:rsid w:val="00877AED"/>
    <w:rsid w:val="008815E7"/>
    <w:rsid w:val="0088303E"/>
    <w:rsid w:val="00883C31"/>
    <w:rsid w:val="0088432D"/>
    <w:rsid w:val="00884F30"/>
    <w:rsid w:val="008A46B5"/>
    <w:rsid w:val="008A4903"/>
    <w:rsid w:val="008A697C"/>
    <w:rsid w:val="008A6CA2"/>
    <w:rsid w:val="008B0016"/>
    <w:rsid w:val="008B3B23"/>
    <w:rsid w:val="008B402C"/>
    <w:rsid w:val="008B6F0D"/>
    <w:rsid w:val="008C4FF2"/>
    <w:rsid w:val="008D1ADB"/>
    <w:rsid w:val="008D20BD"/>
    <w:rsid w:val="008D5733"/>
    <w:rsid w:val="008D7571"/>
    <w:rsid w:val="008E1A68"/>
    <w:rsid w:val="008E5B0C"/>
    <w:rsid w:val="008F0880"/>
    <w:rsid w:val="008F183A"/>
    <w:rsid w:val="008F23F8"/>
    <w:rsid w:val="008F3ABE"/>
    <w:rsid w:val="00920365"/>
    <w:rsid w:val="00924F4C"/>
    <w:rsid w:val="00925AEB"/>
    <w:rsid w:val="00926A40"/>
    <w:rsid w:val="00937936"/>
    <w:rsid w:val="0094211A"/>
    <w:rsid w:val="009468D5"/>
    <w:rsid w:val="00953CF4"/>
    <w:rsid w:val="00960A41"/>
    <w:rsid w:val="0097168E"/>
    <w:rsid w:val="0098316B"/>
    <w:rsid w:val="009831D1"/>
    <w:rsid w:val="00984916"/>
    <w:rsid w:val="009869E7"/>
    <w:rsid w:val="009879B6"/>
    <w:rsid w:val="00987EB0"/>
    <w:rsid w:val="00993590"/>
    <w:rsid w:val="009955D1"/>
    <w:rsid w:val="009966EC"/>
    <w:rsid w:val="00996BA1"/>
    <w:rsid w:val="009C2268"/>
    <w:rsid w:val="009D33BA"/>
    <w:rsid w:val="009E0FE0"/>
    <w:rsid w:val="009E1B64"/>
    <w:rsid w:val="009E2BDD"/>
    <w:rsid w:val="009E667E"/>
    <w:rsid w:val="009F628E"/>
    <w:rsid w:val="00A018E2"/>
    <w:rsid w:val="00A0433E"/>
    <w:rsid w:val="00A04409"/>
    <w:rsid w:val="00A109F7"/>
    <w:rsid w:val="00A13031"/>
    <w:rsid w:val="00A1462A"/>
    <w:rsid w:val="00A16542"/>
    <w:rsid w:val="00A25045"/>
    <w:rsid w:val="00A37374"/>
    <w:rsid w:val="00A37B3F"/>
    <w:rsid w:val="00A50395"/>
    <w:rsid w:val="00A545C5"/>
    <w:rsid w:val="00A616FB"/>
    <w:rsid w:val="00A63CDD"/>
    <w:rsid w:val="00A66A36"/>
    <w:rsid w:val="00A6755B"/>
    <w:rsid w:val="00A703D9"/>
    <w:rsid w:val="00A7262E"/>
    <w:rsid w:val="00A84547"/>
    <w:rsid w:val="00A8525E"/>
    <w:rsid w:val="00A93C21"/>
    <w:rsid w:val="00A959C4"/>
    <w:rsid w:val="00A9684A"/>
    <w:rsid w:val="00AA6114"/>
    <w:rsid w:val="00AA723E"/>
    <w:rsid w:val="00AB147B"/>
    <w:rsid w:val="00AB232D"/>
    <w:rsid w:val="00AB24FF"/>
    <w:rsid w:val="00AD0A92"/>
    <w:rsid w:val="00AD60D0"/>
    <w:rsid w:val="00AE1591"/>
    <w:rsid w:val="00AE5728"/>
    <w:rsid w:val="00AE685A"/>
    <w:rsid w:val="00AF4D0E"/>
    <w:rsid w:val="00B00AD1"/>
    <w:rsid w:val="00B02880"/>
    <w:rsid w:val="00B14870"/>
    <w:rsid w:val="00B156CE"/>
    <w:rsid w:val="00B16F33"/>
    <w:rsid w:val="00B17503"/>
    <w:rsid w:val="00B20F08"/>
    <w:rsid w:val="00B226D7"/>
    <w:rsid w:val="00B23C99"/>
    <w:rsid w:val="00B251FB"/>
    <w:rsid w:val="00B32AFE"/>
    <w:rsid w:val="00B425F7"/>
    <w:rsid w:val="00B460B7"/>
    <w:rsid w:val="00B54385"/>
    <w:rsid w:val="00B5747E"/>
    <w:rsid w:val="00B606CD"/>
    <w:rsid w:val="00B60C8B"/>
    <w:rsid w:val="00B751C1"/>
    <w:rsid w:val="00B76350"/>
    <w:rsid w:val="00B76975"/>
    <w:rsid w:val="00B80C8F"/>
    <w:rsid w:val="00B843C6"/>
    <w:rsid w:val="00B85D73"/>
    <w:rsid w:val="00B907E0"/>
    <w:rsid w:val="00B94A26"/>
    <w:rsid w:val="00BA3951"/>
    <w:rsid w:val="00BA4E5A"/>
    <w:rsid w:val="00BA5791"/>
    <w:rsid w:val="00BA711F"/>
    <w:rsid w:val="00BA7F36"/>
    <w:rsid w:val="00BB630F"/>
    <w:rsid w:val="00BC4555"/>
    <w:rsid w:val="00BD02E2"/>
    <w:rsid w:val="00BD1B4F"/>
    <w:rsid w:val="00BE06FE"/>
    <w:rsid w:val="00BE1DD2"/>
    <w:rsid w:val="00BE5928"/>
    <w:rsid w:val="00BE7138"/>
    <w:rsid w:val="00BF2274"/>
    <w:rsid w:val="00BF25D7"/>
    <w:rsid w:val="00BF4706"/>
    <w:rsid w:val="00BF4CD3"/>
    <w:rsid w:val="00BF4D7E"/>
    <w:rsid w:val="00BF6D10"/>
    <w:rsid w:val="00C244AD"/>
    <w:rsid w:val="00C273F1"/>
    <w:rsid w:val="00C3074D"/>
    <w:rsid w:val="00C32738"/>
    <w:rsid w:val="00C36A15"/>
    <w:rsid w:val="00C37A9A"/>
    <w:rsid w:val="00C44DD6"/>
    <w:rsid w:val="00C537D4"/>
    <w:rsid w:val="00C57E8A"/>
    <w:rsid w:val="00C70B7B"/>
    <w:rsid w:val="00C70E78"/>
    <w:rsid w:val="00C7482F"/>
    <w:rsid w:val="00C75175"/>
    <w:rsid w:val="00C818E3"/>
    <w:rsid w:val="00C82E5F"/>
    <w:rsid w:val="00C83086"/>
    <w:rsid w:val="00C866C5"/>
    <w:rsid w:val="00C91149"/>
    <w:rsid w:val="00C93B90"/>
    <w:rsid w:val="00C975DA"/>
    <w:rsid w:val="00C97D1F"/>
    <w:rsid w:val="00CA11D5"/>
    <w:rsid w:val="00CA4158"/>
    <w:rsid w:val="00CB3394"/>
    <w:rsid w:val="00CC33F7"/>
    <w:rsid w:val="00CD2BF1"/>
    <w:rsid w:val="00CE2A6C"/>
    <w:rsid w:val="00CE6D4D"/>
    <w:rsid w:val="00CF55F9"/>
    <w:rsid w:val="00CF616B"/>
    <w:rsid w:val="00D01679"/>
    <w:rsid w:val="00D03923"/>
    <w:rsid w:val="00D04335"/>
    <w:rsid w:val="00D170B8"/>
    <w:rsid w:val="00D21579"/>
    <w:rsid w:val="00D25CC3"/>
    <w:rsid w:val="00D27072"/>
    <w:rsid w:val="00D333B3"/>
    <w:rsid w:val="00D33FBF"/>
    <w:rsid w:val="00D36F36"/>
    <w:rsid w:val="00D45535"/>
    <w:rsid w:val="00D459DA"/>
    <w:rsid w:val="00D526E2"/>
    <w:rsid w:val="00D5619B"/>
    <w:rsid w:val="00D66824"/>
    <w:rsid w:val="00D75E9E"/>
    <w:rsid w:val="00D8098A"/>
    <w:rsid w:val="00D812B0"/>
    <w:rsid w:val="00D81A07"/>
    <w:rsid w:val="00D835B6"/>
    <w:rsid w:val="00D866D2"/>
    <w:rsid w:val="00DA163C"/>
    <w:rsid w:val="00DA2F7A"/>
    <w:rsid w:val="00DA5123"/>
    <w:rsid w:val="00DB2650"/>
    <w:rsid w:val="00DB3106"/>
    <w:rsid w:val="00DB3187"/>
    <w:rsid w:val="00DC03BE"/>
    <w:rsid w:val="00DE0289"/>
    <w:rsid w:val="00DE1BB2"/>
    <w:rsid w:val="00DE5929"/>
    <w:rsid w:val="00DF0F06"/>
    <w:rsid w:val="00DF73E6"/>
    <w:rsid w:val="00E05B8C"/>
    <w:rsid w:val="00E06A81"/>
    <w:rsid w:val="00E12C5E"/>
    <w:rsid w:val="00E14FAF"/>
    <w:rsid w:val="00E1636E"/>
    <w:rsid w:val="00E16870"/>
    <w:rsid w:val="00E172F4"/>
    <w:rsid w:val="00E17D87"/>
    <w:rsid w:val="00E23629"/>
    <w:rsid w:val="00E26880"/>
    <w:rsid w:val="00E27482"/>
    <w:rsid w:val="00E33A5C"/>
    <w:rsid w:val="00E346BE"/>
    <w:rsid w:val="00E34A0E"/>
    <w:rsid w:val="00E3542F"/>
    <w:rsid w:val="00E35D62"/>
    <w:rsid w:val="00E55ECF"/>
    <w:rsid w:val="00E5780C"/>
    <w:rsid w:val="00E669BA"/>
    <w:rsid w:val="00E7198A"/>
    <w:rsid w:val="00E734C8"/>
    <w:rsid w:val="00E73C0D"/>
    <w:rsid w:val="00E82332"/>
    <w:rsid w:val="00E82EC9"/>
    <w:rsid w:val="00E85487"/>
    <w:rsid w:val="00E900AF"/>
    <w:rsid w:val="00E93C94"/>
    <w:rsid w:val="00E93FD7"/>
    <w:rsid w:val="00E9463E"/>
    <w:rsid w:val="00E95ED3"/>
    <w:rsid w:val="00EA0766"/>
    <w:rsid w:val="00EA119F"/>
    <w:rsid w:val="00EA193E"/>
    <w:rsid w:val="00EA4720"/>
    <w:rsid w:val="00EA5CEA"/>
    <w:rsid w:val="00EB0208"/>
    <w:rsid w:val="00EB4AEE"/>
    <w:rsid w:val="00EC1142"/>
    <w:rsid w:val="00EC2465"/>
    <w:rsid w:val="00EC5EF0"/>
    <w:rsid w:val="00ED7AD7"/>
    <w:rsid w:val="00EE2499"/>
    <w:rsid w:val="00EE4478"/>
    <w:rsid w:val="00EF2124"/>
    <w:rsid w:val="00EF547E"/>
    <w:rsid w:val="00F03C10"/>
    <w:rsid w:val="00F04A07"/>
    <w:rsid w:val="00F07074"/>
    <w:rsid w:val="00F07B48"/>
    <w:rsid w:val="00F21FF2"/>
    <w:rsid w:val="00F24BC5"/>
    <w:rsid w:val="00F30D04"/>
    <w:rsid w:val="00F31871"/>
    <w:rsid w:val="00F3423C"/>
    <w:rsid w:val="00F34B9C"/>
    <w:rsid w:val="00F376D5"/>
    <w:rsid w:val="00F426E4"/>
    <w:rsid w:val="00F46AD4"/>
    <w:rsid w:val="00F50F72"/>
    <w:rsid w:val="00F61656"/>
    <w:rsid w:val="00F62AFB"/>
    <w:rsid w:val="00F655A7"/>
    <w:rsid w:val="00F77E43"/>
    <w:rsid w:val="00F80083"/>
    <w:rsid w:val="00F80554"/>
    <w:rsid w:val="00F82224"/>
    <w:rsid w:val="00F95577"/>
    <w:rsid w:val="00FA324E"/>
    <w:rsid w:val="00FA401C"/>
    <w:rsid w:val="00FA434E"/>
    <w:rsid w:val="00FA6C27"/>
    <w:rsid w:val="00FB03EB"/>
    <w:rsid w:val="00FB08F2"/>
    <w:rsid w:val="00FB1F91"/>
    <w:rsid w:val="00FB5153"/>
    <w:rsid w:val="00FB539A"/>
    <w:rsid w:val="00FC523C"/>
    <w:rsid w:val="00FD0963"/>
    <w:rsid w:val="00FD1273"/>
    <w:rsid w:val="00FD313B"/>
    <w:rsid w:val="00FD43A2"/>
    <w:rsid w:val="00FE7408"/>
    <w:rsid w:val="00FF0BED"/>
    <w:rsid w:val="00FF15AA"/>
    <w:rsid w:val="00FF286F"/>
    <w:rsid w:val="00FF4B03"/>
    <w:rsid w:val="02C43119"/>
    <w:rsid w:val="04DC5C65"/>
    <w:rsid w:val="0AAD2AE5"/>
    <w:rsid w:val="0BCF7EAE"/>
    <w:rsid w:val="10B12888"/>
    <w:rsid w:val="10BA62C6"/>
    <w:rsid w:val="165338D4"/>
    <w:rsid w:val="1F5832DA"/>
    <w:rsid w:val="21C6493C"/>
    <w:rsid w:val="23CA7445"/>
    <w:rsid w:val="26257624"/>
    <w:rsid w:val="2A994270"/>
    <w:rsid w:val="30A96193"/>
    <w:rsid w:val="33A646AC"/>
    <w:rsid w:val="33B30D31"/>
    <w:rsid w:val="3877017F"/>
    <w:rsid w:val="392F7762"/>
    <w:rsid w:val="39D25E79"/>
    <w:rsid w:val="3BE00104"/>
    <w:rsid w:val="3F0E70C5"/>
    <w:rsid w:val="3FAD70ED"/>
    <w:rsid w:val="41227F5A"/>
    <w:rsid w:val="444B064E"/>
    <w:rsid w:val="46005D56"/>
    <w:rsid w:val="49A140B1"/>
    <w:rsid w:val="52DF2202"/>
    <w:rsid w:val="5CE345F1"/>
    <w:rsid w:val="5F6375BC"/>
    <w:rsid w:val="60A93C88"/>
    <w:rsid w:val="621C5B02"/>
    <w:rsid w:val="690B5941"/>
    <w:rsid w:val="69B30178"/>
    <w:rsid w:val="73F10721"/>
    <w:rsid w:val="760716CD"/>
    <w:rsid w:val="778166C4"/>
    <w:rsid w:val="7A3F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1F9F"/>
  <w15:docId w15:val="{C7A68167-D693-4283-A26B-BD6EA644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76" w:lineRule="auto"/>
    </w:pPr>
    <w:rPr>
      <w:rFonts w:eastAsia="Times New Roman" w:cs="Times New Roman"/>
      <w:lang w:val="en-US"/>
    </w:rPr>
  </w:style>
  <w:style w:type="character" w:styleId="Strong">
    <w:name w:val="Strong"/>
    <w:uiPriority w:val="22"/>
    <w:qFormat/>
    <w:rPr>
      <w:rFonts w:cs="Times New Roman"/>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Calibri"/>
      <w:kern w:val="0"/>
      <w:sz w:val="22"/>
      <w:szCs w:val="22"/>
      <w:lang w:val="vi-VN"/>
      <w14:ligatures w14:val="none"/>
    </w:rPr>
  </w:style>
  <w:style w:type="character" w:customStyle="1" w:styleId="FooterChar">
    <w:name w:val="Footer Char"/>
    <w:basedOn w:val="DefaultParagraphFont"/>
    <w:link w:val="Footer"/>
    <w:uiPriority w:val="99"/>
    <w:qFormat/>
    <w:rPr>
      <w:rFonts w:ascii="Calibri" w:eastAsia="Calibri" w:hAnsi="Calibri" w:cs="Calibri"/>
      <w:kern w:val="0"/>
      <w:sz w:val="22"/>
      <w:szCs w:val="22"/>
      <w:lang w:val="vi-VN"/>
      <w14:ligatures w14:val="none"/>
    </w:rPr>
  </w:style>
  <w:style w:type="character" w:customStyle="1" w:styleId="uv3um">
    <w:name w:val="uv3um"/>
    <w:basedOn w:val="DefaultParagraphFont"/>
    <w:qFormat/>
  </w:style>
  <w:style w:type="paragraph" w:customStyle="1" w:styleId="TableParagraph">
    <w:name w:val="Table Paragraph"/>
    <w:basedOn w:val="Normal"/>
    <w:uiPriority w:val="1"/>
    <w:qFormat/>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3578</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Administrator</cp:lastModifiedBy>
  <cp:revision>353</cp:revision>
  <dcterms:created xsi:type="dcterms:W3CDTF">2025-08-21T06:50:00Z</dcterms:created>
  <dcterms:modified xsi:type="dcterms:W3CDTF">2026-01-27T04:21:00Z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DFEF7010E71749B5AD860615B97EDA73_12</vt:lpwstr>
  </property>
</Properties>
</file>